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02D25" w:rsidTr="00C13808">
        <w:trPr>
          <w:trHeight w:val="1760"/>
        </w:trPr>
        <w:tc>
          <w:tcPr>
            <w:tcW w:w="4243" w:type="dxa"/>
          </w:tcPr>
          <w:p w:rsidR="000D7780" w:rsidRPr="00EA5245" w:rsidRDefault="000D7780" w:rsidP="00F45372">
            <w:pPr>
              <w:rPr>
                <w:lang w:val="fr-FR"/>
              </w:rPr>
            </w:pPr>
          </w:p>
        </w:tc>
        <w:tc>
          <w:tcPr>
            <w:tcW w:w="1646" w:type="dxa"/>
            <w:vAlign w:val="center"/>
          </w:tcPr>
          <w:p w:rsidR="000D7780" w:rsidRPr="00EA5245" w:rsidRDefault="00EB238B" w:rsidP="00F45372">
            <w:pPr>
              <w:pStyle w:val="LogoUPOV"/>
              <w:rPr>
                <w:lang w:val="fr-FR"/>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EA5245" w:rsidRDefault="00C13808" w:rsidP="00F45372">
            <w:pPr>
              <w:pStyle w:val="Lettrine"/>
              <w:rPr>
                <w:lang w:val="fr-FR"/>
              </w:rPr>
            </w:pPr>
            <w:r w:rsidRPr="00EA5245">
              <w:rPr>
                <w:lang w:val="fr-FR"/>
              </w:rPr>
              <w:t>F</w:t>
            </w:r>
          </w:p>
          <w:p w:rsidR="000D7780" w:rsidRPr="00EA5245" w:rsidRDefault="006B17D2" w:rsidP="00F45372">
            <w:pPr>
              <w:pStyle w:val="Docoriginal"/>
              <w:rPr>
                <w:lang w:val="fr-FR"/>
              </w:rPr>
            </w:pPr>
            <w:r w:rsidRPr="00EA5245">
              <w:rPr>
                <w:lang w:val="fr-FR"/>
              </w:rPr>
              <w:t>T</w:t>
            </w:r>
            <w:r w:rsidR="0017474A" w:rsidRPr="00EA5245">
              <w:rPr>
                <w:lang w:val="fr-FR"/>
              </w:rPr>
              <w:t>C/</w:t>
            </w:r>
            <w:r w:rsidR="00A1007D">
              <w:rPr>
                <w:lang w:val="fr-FR"/>
              </w:rPr>
              <w:t>5</w:t>
            </w:r>
            <w:r w:rsidR="00C4033D">
              <w:rPr>
                <w:lang w:val="fr-FR"/>
              </w:rPr>
              <w:t>2</w:t>
            </w:r>
            <w:r w:rsidR="0017474A" w:rsidRPr="00EA5245">
              <w:rPr>
                <w:lang w:val="fr-FR"/>
              </w:rPr>
              <w:t>/</w:t>
            </w:r>
            <w:bookmarkStart w:id="0" w:name="Code"/>
            <w:bookmarkEnd w:id="0"/>
            <w:r w:rsidR="008C0228">
              <w:rPr>
                <w:lang w:val="fr-FR"/>
              </w:rPr>
              <w:t>27</w:t>
            </w:r>
          </w:p>
          <w:p w:rsidR="000D7780" w:rsidRPr="00EA5245" w:rsidRDefault="0061555F" w:rsidP="00F45372">
            <w:pPr>
              <w:pStyle w:val="Docoriginal"/>
              <w:rPr>
                <w:b w:val="0"/>
                <w:spacing w:val="0"/>
                <w:lang w:val="fr-FR"/>
              </w:rPr>
            </w:pPr>
            <w:r w:rsidRPr="00EA5245">
              <w:rPr>
                <w:rStyle w:val="StyleDoclangBold"/>
                <w:b/>
                <w:bCs/>
                <w:spacing w:val="0"/>
                <w:lang w:val="fr-FR"/>
              </w:rPr>
              <w:t>ORIGINAL</w:t>
            </w:r>
            <w:r w:rsidR="00AA3CEC">
              <w:rPr>
                <w:rStyle w:val="StyleDoclangBold"/>
                <w:b/>
                <w:bCs/>
                <w:spacing w:val="0"/>
                <w:lang w:val="fr-FR"/>
              </w:rPr>
              <w:t xml:space="preserve"> </w:t>
            </w:r>
            <w:r w:rsidR="000D7780" w:rsidRPr="00EA5245">
              <w:rPr>
                <w:rStyle w:val="StyleDoclangBold"/>
                <w:b/>
                <w:bCs/>
                <w:spacing w:val="0"/>
                <w:lang w:val="fr-FR"/>
              </w:rPr>
              <w:t>:</w:t>
            </w:r>
            <w:r w:rsidRPr="00EA5245">
              <w:rPr>
                <w:rStyle w:val="StyleDocoriginalNotBold1"/>
                <w:spacing w:val="0"/>
                <w:lang w:val="fr-FR"/>
              </w:rPr>
              <w:t xml:space="preserve"> </w:t>
            </w:r>
            <w:bookmarkStart w:id="1" w:name="Original"/>
            <w:bookmarkEnd w:id="1"/>
            <w:r w:rsidR="00C13808" w:rsidRPr="00EA5245">
              <w:rPr>
                <w:b w:val="0"/>
                <w:spacing w:val="0"/>
                <w:lang w:val="fr-FR"/>
              </w:rPr>
              <w:t>anglais</w:t>
            </w:r>
          </w:p>
          <w:p w:rsidR="000D7780" w:rsidRPr="00EA5245" w:rsidRDefault="000D7780" w:rsidP="00702D25">
            <w:pPr>
              <w:pStyle w:val="Docoriginal"/>
              <w:rPr>
                <w:lang w:val="fr-FR"/>
              </w:rPr>
            </w:pPr>
            <w:r w:rsidRPr="00702D25">
              <w:rPr>
                <w:spacing w:val="0"/>
                <w:lang w:val="fr-FR"/>
              </w:rPr>
              <w:t>DATE</w:t>
            </w:r>
            <w:r w:rsidR="00AA3CEC" w:rsidRPr="00702D25">
              <w:rPr>
                <w:spacing w:val="0"/>
                <w:lang w:val="fr-FR"/>
              </w:rPr>
              <w:t xml:space="preserve"> </w:t>
            </w:r>
            <w:r w:rsidRPr="00702D25">
              <w:rPr>
                <w:spacing w:val="0"/>
                <w:lang w:val="fr-FR"/>
              </w:rPr>
              <w:t>:</w:t>
            </w:r>
            <w:r w:rsidRPr="00702D25">
              <w:rPr>
                <w:rStyle w:val="StyleDocoriginalNotBold1"/>
                <w:spacing w:val="0"/>
                <w:lang w:val="fr-FR"/>
              </w:rPr>
              <w:t xml:space="preserve"> </w:t>
            </w:r>
            <w:bookmarkStart w:id="2" w:name="Date"/>
            <w:bookmarkEnd w:id="2"/>
            <w:r w:rsidR="00702D25" w:rsidRPr="00702D25">
              <w:rPr>
                <w:b w:val="0"/>
                <w:spacing w:val="0"/>
                <w:lang w:val="fr-FR"/>
              </w:rPr>
              <w:t>29 février</w:t>
            </w:r>
            <w:r w:rsidR="00C13808" w:rsidRPr="00702D25">
              <w:rPr>
                <w:b w:val="0"/>
                <w:spacing w:val="0"/>
                <w:lang w:val="fr-FR"/>
              </w:rPr>
              <w:t xml:space="preserve"> </w:t>
            </w:r>
            <w:r w:rsidR="001131D5" w:rsidRPr="00702D25">
              <w:rPr>
                <w:b w:val="0"/>
                <w:spacing w:val="0"/>
                <w:lang w:val="fr-FR"/>
              </w:rPr>
              <w:t>201</w:t>
            </w:r>
            <w:r w:rsidR="00702D25" w:rsidRPr="00702D25">
              <w:rPr>
                <w:b w:val="0"/>
                <w:spacing w:val="0"/>
                <w:lang w:val="fr-FR"/>
              </w:rPr>
              <w:t>6</w:t>
            </w:r>
          </w:p>
        </w:tc>
      </w:tr>
      <w:tr w:rsidR="000D7780" w:rsidRPr="00702D25" w:rsidTr="00C13808">
        <w:tc>
          <w:tcPr>
            <w:tcW w:w="10131" w:type="dxa"/>
            <w:gridSpan w:val="3"/>
          </w:tcPr>
          <w:p w:rsidR="000D7780" w:rsidRPr="00EA5245" w:rsidRDefault="00C13808" w:rsidP="00F45372">
            <w:pPr>
              <w:pStyle w:val="upove"/>
              <w:rPr>
                <w:sz w:val="28"/>
                <w:lang w:val="fr-FR"/>
              </w:rPr>
            </w:pPr>
            <w:r w:rsidRPr="00EA5245">
              <w:rPr>
                <w:spacing w:val="6"/>
                <w:lang w:val="fr-FR"/>
              </w:rPr>
              <w:t>UNION INTERNATIONALE POUR LA PROTECTION DES OBTENTIONS VÉGÉTALES</w:t>
            </w:r>
          </w:p>
        </w:tc>
      </w:tr>
      <w:tr w:rsidR="000D7780" w:rsidRPr="00EA5245" w:rsidTr="00C13808">
        <w:tc>
          <w:tcPr>
            <w:tcW w:w="10131" w:type="dxa"/>
            <w:gridSpan w:val="3"/>
          </w:tcPr>
          <w:p w:rsidR="000D7780" w:rsidRPr="00EA5245" w:rsidRDefault="00AA3CEC" w:rsidP="00F45372">
            <w:pPr>
              <w:pStyle w:val="Country"/>
              <w:rPr>
                <w:lang w:val="fr-FR"/>
              </w:rPr>
            </w:pPr>
            <w:r>
              <w:rPr>
                <w:lang w:val="fr-FR"/>
              </w:rPr>
              <w:t>Genève</w:t>
            </w:r>
          </w:p>
        </w:tc>
      </w:tr>
    </w:tbl>
    <w:p w:rsidR="000D7780" w:rsidRPr="00EA5245" w:rsidRDefault="00C13808" w:rsidP="00F45372">
      <w:pPr>
        <w:pStyle w:val="Sessiontc"/>
        <w:rPr>
          <w:lang w:val="fr-FR"/>
        </w:rPr>
      </w:pPr>
      <w:r w:rsidRPr="00EA5245">
        <w:rPr>
          <w:lang w:val="fr-FR"/>
        </w:rPr>
        <w:t>Comité TECHNIQUE</w:t>
      </w:r>
    </w:p>
    <w:p w:rsidR="00361821" w:rsidRPr="00EA5245" w:rsidRDefault="00822473" w:rsidP="00F45372">
      <w:pPr>
        <w:pStyle w:val="Sessiontcplacedate"/>
        <w:rPr>
          <w:lang w:val="fr-FR"/>
        </w:rPr>
      </w:pPr>
      <w:r>
        <w:rPr>
          <w:lang w:val="fr-FR"/>
        </w:rPr>
        <w:t>Cinquant</w:t>
      </w:r>
      <w:r w:rsidR="009A509B">
        <w:rPr>
          <w:lang w:val="fr-FR"/>
        </w:rPr>
        <w:t>e</w:t>
      </w:r>
      <w:r w:rsidR="00C4033D">
        <w:rPr>
          <w:lang w:val="fr-FR"/>
        </w:rPr>
        <w:t>-deux</w:t>
      </w:r>
      <w:r w:rsidR="00504E0E">
        <w:rPr>
          <w:lang w:val="fr-FR"/>
        </w:rPr>
        <w:t>ième</w:t>
      </w:r>
      <w:r w:rsidR="00C13808" w:rsidRPr="00EA5245">
        <w:rPr>
          <w:lang w:val="fr-FR"/>
        </w:rPr>
        <w:t xml:space="preserve"> session </w:t>
      </w:r>
      <w:r w:rsidR="00C13808" w:rsidRPr="00EA5245">
        <w:rPr>
          <w:lang w:val="fr-FR"/>
        </w:rPr>
        <w:br/>
        <w:t xml:space="preserve">Genève, </w:t>
      </w:r>
      <w:r w:rsidR="00C4033D">
        <w:rPr>
          <w:lang w:val="fr-FR"/>
        </w:rPr>
        <w:t>14-16</w:t>
      </w:r>
      <w:r w:rsidR="005B4A0E">
        <w:rPr>
          <w:lang w:val="fr-FR"/>
        </w:rPr>
        <w:t xml:space="preserve"> </w:t>
      </w:r>
      <w:r w:rsidR="00A2260F">
        <w:rPr>
          <w:lang w:val="fr-FR"/>
        </w:rPr>
        <w:t xml:space="preserve">mars </w:t>
      </w:r>
      <w:r w:rsidR="00C13808" w:rsidRPr="00EA5245">
        <w:rPr>
          <w:lang w:val="fr-FR"/>
        </w:rPr>
        <w:t>201</w:t>
      </w:r>
      <w:r w:rsidR="00C4033D">
        <w:rPr>
          <w:lang w:val="fr-FR"/>
        </w:rPr>
        <w:t>6</w:t>
      </w:r>
    </w:p>
    <w:p w:rsidR="008C0228" w:rsidRPr="00147A60" w:rsidRDefault="008C0228" w:rsidP="008C0228">
      <w:pPr>
        <w:pStyle w:val="Titleofdoc0"/>
        <w:rPr>
          <w:lang w:val="fr-FR"/>
        </w:rPr>
      </w:pPr>
      <w:bookmarkStart w:id="3" w:name="TitleOfDoc"/>
      <w:bookmarkEnd w:id="3"/>
      <w:r w:rsidRPr="00147A60">
        <w:rPr>
          <w:lang w:val="fr-FR"/>
        </w:rPr>
        <w:t xml:space="preserve">Révision partielle des principes directeurs d’examen des </w:t>
      </w:r>
      <w:r w:rsidRPr="00147A60">
        <w:rPr>
          <w:lang w:val="fr-FR" w:eastAsia="ja-JP"/>
        </w:rPr>
        <w:t>Brassicacées</w:t>
      </w:r>
    </w:p>
    <w:p w:rsidR="008C0228" w:rsidRPr="00203426" w:rsidRDefault="008C0228" w:rsidP="008C0228">
      <w:pPr>
        <w:pStyle w:val="preparedby1"/>
        <w:rPr>
          <w:color w:val="A6A6A6" w:themeColor="background1" w:themeShade="A6"/>
          <w:lang w:val="fr-FR" w:eastAsia="ja-JP"/>
        </w:rPr>
      </w:pPr>
      <w:r w:rsidRPr="00203426">
        <w:rPr>
          <w:lang w:val="fr-FR" w:eastAsia="ja-JP"/>
        </w:rPr>
        <w:t>Document établi par un expert des Pays</w:t>
      </w:r>
      <w:r w:rsidRPr="00203426">
        <w:rPr>
          <w:lang w:val="fr-FR" w:eastAsia="ja-JP"/>
        </w:rPr>
        <w:noBreakHyphen/>
        <w:t>Bas</w:t>
      </w:r>
      <w:r>
        <w:rPr>
          <w:lang w:val="fr-FR" w:eastAsia="ja-JP"/>
        </w:rPr>
        <w:br/>
      </w:r>
      <w:r>
        <w:rPr>
          <w:lang w:val="fr-FR" w:eastAsia="ja-JP"/>
        </w:rPr>
        <w:br/>
      </w:r>
      <w:r w:rsidRPr="00203426">
        <w:rPr>
          <w:color w:val="A6A6A6" w:themeColor="background1" w:themeShade="A6"/>
          <w:lang w:val="fr-FR" w:eastAsia="ja-JP"/>
        </w:rPr>
        <w:t>Avertissement : le présent document ne représente pas les principes ou les orientations de l’UPOV</w:t>
      </w:r>
    </w:p>
    <w:p w:rsidR="008C0228" w:rsidRPr="00147A60" w:rsidRDefault="008C0228" w:rsidP="008C0228">
      <w:pPr>
        <w:rPr>
          <w:rFonts w:cs="Arial"/>
          <w:lang w:val="fr-FR"/>
        </w:rPr>
      </w:pPr>
      <w:r w:rsidRPr="00147A60">
        <w:rPr>
          <w:lang w:val="fr-FR"/>
        </w:rPr>
        <w:fldChar w:fldCharType="begin"/>
      </w:r>
      <w:r w:rsidRPr="00147A60">
        <w:rPr>
          <w:lang w:val="fr-FR"/>
        </w:rPr>
        <w:instrText xml:space="preserve"> AUTONUM  </w:instrText>
      </w:r>
      <w:r w:rsidRPr="00147A60">
        <w:rPr>
          <w:lang w:val="fr-FR"/>
        </w:rPr>
        <w:fldChar w:fldCharType="end"/>
      </w:r>
      <w:r w:rsidRPr="00147A60">
        <w:rPr>
          <w:lang w:val="fr-FR"/>
        </w:rPr>
        <w:tab/>
        <w:t>À sa quarante</w:t>
      </w:r>
      <w:r>
        <w:rPr>
          <w:lang w:val="fr-FR"/>
        </w:rPr>
        <w:noBreakHyphen/>
      </w:r>
      <w:r w:rsidRPr="00147A60">
        <w:rPr>
          <w:lang w:val="fr-FR"/>
        </w:rPr>
        <w:t xml:space="preserve">neuvième session tenue à Angers (France) du 15 au 19 juin 2015, le Groupe de travail technique sur les plantes potagères (TWV) a examiné une révision partielle des principes directeurs d’examen des </w:t>
      </w:r>
      <w:proofErr w:type="spellStart"/>
      <w:r w:rsidRPr="00147A60">
        <w:rPr>
          <w:lang w:val="fr-FR"/>
        </w:rPr>
        <w:t>brassicacées</w:t>
      </w:r>
      <w:proofErr w:type="spellEnd"/>
      <w:r w:rsidRPr="00147A60">
        <w:rPr>
          <w:lang w:val="fr-FR"/>
        </w:rPr>
        <w:t xml:space="preserve"> sur la base du document TWV/49/23 “Partial </w:t>
      </w:r>
      <w:proofErr w:type="spellStart"/>
      <w:r w:rsidRPr="00147A60">
        <w:rPr>
          <w:lang w:val="fr-FR"/>
        </w:rPr>
        <w:t>Revision</w:t>
      </w:r>
      <w:proofErr w:type="spellEnd"/>
      <w:r w:rsidRPr="00147A60">
        <w:rPr>
          <w:lang w:val="fr-FR"/>
        </w:rPr>
        <w:t xml:space="preserve"> of the Test Guidelines for </w:t>
      </w:r>
      <w:proofErr w:type="spellStart"/>
      <w:r w:rsidRPr="00147A60">
        <w:rPr>
          <w:lang w:val="fr-FR"/>
        </w:rPr>
        <w:t>Brassicas</w:t>
      </w:r>
      <w:proofErr w:type="spellEnd"/>
      <w:r w:rsidRPr="00147A60">
        <w:rPr>
          <w:lang w:val="fr-FR"/>
        </w:rPr>
        <w:t xml:space="preserve">” et proposé de réviser les caractères </w:t>
      </w:r>
      <w:r w:rsidRPr="00147A60">
        <w:rPr>
          <w:rFonts w:cs="Arial"/>
          <w:lang w:val="fr-FR"/>
        </w:rPr>
        <w:t xml:space="preserve">“Stérilité mâle” pour les principes directeurs d’examen suivants </w:t>
      </w:r>
      <w:r w:rsidRPr="00147A60">
        <w:rPr>
          <w:lang w:val="fr-FR"/>
        </w:rPr>
        <w:t>(voir les paragraphes 94 à 97 du document TWV/49/32 </w:t>
      </w:r>
      <w:proofErr w:type="spellStart"/>
      <w:r w:rsidRPr="00147A60">
        <w:rPr>
          <w:lang w:val="fr-FR"/>
        </w:rPr>
        <w:t>Rev</w:t>
      </w:r>
      <w:proofErr w:type="spellEnd"/>
      <w:r w:rsidRPr="00147A60">
        <w:rPr>
          <w:lang w:val="fr-FR"/>
        </w:rPr>
        <w:t>. “</w:t>
      </w:r>
      <w:proofErr w:type="spellStart"/>
      <w:r w:rsidRPr="00147A60">
        <w:rPr>
          <w:lang w:val="fr-FR"/>
        </w:rPr>
        <w:t>Revised</w:t>
      </w:r>
      <w:proofErr w:type="spellEnd"/>
      <w:r w:rsidRPr="00147A60">
        <w:rPr>
          <w:lang w:val="fr-FR"/>
        </w:rPr>
        <w:t xml:space="preserve"> Report”) </w:t>
      </w:r>
      <w:r w:rsidRPr="00147A60">
        <w:rPr>
          <w:rFonts w:cs="Arial"/>
          <w:lang w:val="fr-FR"/>
        </w:rPr>
        <w:t>:</w:t>
      </w:r>
    </w:p>
    <w:p w:rsidR="008C0228" w:rsidRPr="00147A60" w:rsidRDefault="008C0228" w:rsidP="008C0228">
      <w:pPr>
        <w:rPr>
          <w:rFonts w:cs="Arial"/>
          <w:lang w:val="fr-FR"/>
        </w:rPr>
      </w:pPr>
    </w:p>
    <w:p w:rsidR="008C0228" w:rsidRPr="00702D25" w:rsidRDefault="008C0228" w:rsidP="008C0228">
      <w:pPr>
        <w:pStyle w:val="ListParagraph"/>
        <w:numPr>
          <w:ilvl w:val="0"/>
          <w:numId w:val="1"/>
        </w:numPr>
        <w:autoSpaceDE w:val="0"/>
        <w:autoSpaceDN w:val="0"/>
        <w:adjustRightInd w:val="0"/>
        <w:spacing w:before="0" w:beforeAutospacing="0" w:after="0" w:afterAutospacing="0"/>
        <w:ind w:left="1134" w:hanging="567"/>
        <w:contextualSpacing/>
        <w:jc w:val="both"/>
        <w:rPr>
          <w:rFonts w:ascii="Arial" w:hAnsi="Arial" w:cs="Arial"/>
          <w:i/>
          <w:iCs/>
          <w:sz w:val="20"/>
          <w:szCs w:val="20"/>
        </w:rPr>
      </w:pPr>
      <w:r w:rsidRPr="00702D25">
        <w:rPr>
          <w:rFonts w:ascii="Arial" w:hAnsi="Arial" w:cs="Arial"/>
          <w:sz w:val="20"/>
          <w:szCs w:val="20"/>
        </w:rPr>
        <w:t>Chou</w:t>
      </w:r>
      <w:r w:rsidRPr="00702D25">
        <w:rPr>
          <w:rFonts w:ascii="Arial" w:hAnsi="Arial" w:cs="Arial"/>
          <w:sz w:val="20"/>
          <w:szCs w:val="20"/>
        </w:rPr>
        <w:noBreakHyphen/>
        <w:t>fleur</w:t>
      </w:r>
      <w:r w:rsidRPr="00702D25">
        <w:rPr>
          <w:rFonts w:ascii="Arial" w:hAnsi="Arial" w:cs="Arial"/>
          <w:bCs/>
          <w:sz w:val="20"/>
          <w:szCs w:val="20"/>
        </w:rPr>
        <w:t xml:space="preserve"> (</w:t>
      </w:r>
      <w:proofErr w:type="spellStart"/>
      <w:r w:rsidRPr="00702D25">
        <w:rPr>
          <w:rFonts w:ascii="Arial" w:hAnsi="Arial" w:cs="Arial"/>
          <w:i/>
          <w:iCs/>
          <w:sz w:val="20"/>
          <w:szCs w:val="20"/>
        </w:rPr>
        <w:t>Brassica</w:t>
      </w:r>
      <w:proofErr w:type="spellEnd"/>
      <w:r w:rsidRPr="00702D25">
        <w:rPr>
          <w:rFonts w:ascii="Arial" w:hAnsi="Arial" w:cs="Arial"/>
          <w:i/>
          <w:iCs/>
          <w:sz w:val="20"/>
          <w:szCs w:val="20"/>
        </w:rPr>
        <w:t xml:space="preserve"> </w:t>
      </w:r>
      <w:proofErr w:type="spellStart"/>
      <w:r w:rsidRPr="00702D25">
        <w:rPr>
          <w:rFonts w:ascii="Arial" w:hAnsi="Arial" w:cs="Arial"/>
          <w:i/>
          <w:iCs/>
          <w:sz w:val="20"/>
          <w:szCs w:val="20"/>
        </w:rPr>
        <w:t>oleracea</w:t>
      </w:r>
      <w:proofErr w:type="spellEnd"/>
      <w:r w:rsidRPr="00702D25">
        <w:rPr>
          <w:rFonts w:ascii="Arial" w:hAnsi="Arial" w:cs="Arial"/>
          <w:i/>
          <w:iCs/>
          <w:sz w:val="20"/>
          <w:szCs w:val="20"/>
        </w:rPr>
        <w:t xml:space="preserve"> </w:t>
      </w:r>
      <w:r w:rsidRPr="00702D25">
        <w:rPr>
          <w:rFonts w:ascii="Arial" w:hAnsi="Arial" w:cs="Arial"/>
          <w:sz w:val="20"/>
          <w:szCs w:val="20"/>
        </w:rPr>
        <w:t>L</w:t>
      </w:r>
      <w:r w:rsidRPr="00702D25">
        <w:rPr>
          <w:rFonts w:ascii="Arial" w:hAnsi="Arial"/>
          <w:i/>
          <w:sz w:val="20"/>
        </w:rPr>
        <w:t>.</w:t>
      </w:r>
      <w:r w:rsidRPr="00702D25">
        <w:rPr>
          <w:rFonts w:ascii="Arial" w:hAnsi="Arial" w:cs="Arial"/>
          <w:i/>
          <w:iCs/>
          <w:sz w:val="20"/>
          <w:szCs w:val="20"/>
        </w:rPr>
        <w:t> </w:t>
      </w:r>
      <w:proofErr w:type="spellStart"/>
      <w:r w:rsidRPr="00702D25">
        <w:rPr>
          <w:rFonts w:ascii="Arial" w:hAnsi="Arial" w:cs="Arial"/>
          <w:sz w:val="20"/>
          <w:szCs w:val="20"/>
        </w:rPr>
        <w:t>convar</w:t>
      </w:r>
      <w:proofErr w:type="spellEnd"/>
      <w:r w:rsidRPr="00702D25">
        <w:rPr>
          <w:rFonts w:ascii="Arial" w:hAnsi="Arial" w:cs="Arial"/>
          <w:sz w:val="20"/>
          <w:szCs w:val="20"/>
        </w:rPr>
        <w:t xml:space="preserve">. </w:t>
      </w:r>
      <w:r w:rsidRPr="00702D25">
        <w:rPr>
          <w:rFonts w:ascii="Arial" w:hAnsi="Arial" w:cs="Arial"/>
          <w:i/>
          <w:iCs/>
          <w:sz w:val="20"/>
          <w:szCs w:val="20"/>
        </w:rPr>
        <w:t xml:space="preserve">botrytis </w:t>
      </w:r>
      <w:r w:rsidRPr="00702D25">
        <w:rPr>
          <w:rFonts w:ascii="Arial" w:hAnsi="Arial" w:cs="Arial"/>
          <w:sz w:val="20"/>
          <w:szCs w:val="20"/>
        </w:rPr>
        <w:t xml:space="preserve">(L.) </w:t>
      </w:r>
      <w:proofErr w:type="spellStart"/>
      <w:r w:rsidRPr="00702D25">
        <w:rPr>
          <w:rFonts w:ascii="Arial" w:hAnsi="Arial" w:cs="Arial"/>
          <w:sz w:val="20"/>
          <w:szCs w:val="20"/>
        </w:rPr>
        <w:t>Alef</w:t>
      </w:r>
      <w:proofErr w:type="spellEnd"/>
      <w:r w:rsidRPr="00702D25">
        <w:rPr>
          <w:rFonts w:ascii="Arial" w:hAnsi="Arial" w:cs="Arial"/>
          <w:i/>
          <w:iCs/>
          <w:sz w:val="20"/>
          <w:szCs w:val="20"/>
        </w:rPr>
        <w:t xml:space="preserve">. </w:t>
      </w:r>
      <w:r w:rsidRPr="00702D25">
        <w:rPr>
          <w:rFonts w:ascii="Arial" w:hAnsi="Arial" w:cs="Arial"/>
          <w:sz w:val="20"/>
          <w:szCs w:val="20"/>
        </w:rPr>
        <w:t>var</w:t>
      </w:r>
      <w:r w:rsidRPr="00702D25">
        <w:rPr>
          <w:rFonts w:ascii="Arial" w:hAnsi="Arial" w:cs="Arial"/>
          <w:i/>
          <w:iCs/>
          <w:sz w:val="20"/>
          <w:szCs w:val="20"/>
        </w:rPr>
        <w:t>. botry</w:t>
      </w:r>
      <w:r w:rsidR="008C17F3" w:rsidRPr="00702D25">
        <w:rPr>
          <w:rFonts w:ascii="Arial" w:hAnsi="Arial" w:cs="Arial"/>
          <w:i/>
          <w:iCs/>
          <w:sz w:val="20"/>
          <w:szCs w:val="20"/>
        </w:rPr>
        <w:t>t</w:t>
      </w:r>
      <w:r w:rsidRPr="00702D25">
        <w:rPr>
          <w:rFonts w:ascii="Arial" w:hAnsi="Arial" w:cs="Arial"/>
          <w:i/>
          <w:iCs/>
          <w:sz w:val="20"/>
          <w:szCs w:val="20"/>
        </w:rPr>
        <w:t xml:space="preserve">is </w:t>
      </w:r>
      <w:r w:rsidRPr="00702D25">
        <w:rPr>
          <w:rFonts w:ascii="Arial" w:hAnsi="Arial" w:cs="Arial"/>
          <w:sz w:val="20"/>
          <w:szCs w:val="20"/>
        </w:rPr>
        <w:t>L.)</w:t>
      </w:r>
      <w:r w:rsidRPr="00702D25">
        <w:rPr>
          <w:rFonts w:ascii="Arial" w:hAnsi="Arial" w:cs="Arial"/>
          <w:bCs/>
          <w:sz w:val="20"/>
          <w:szCs w:val="20"/>
        </w:rPr>
        <w:t xml:space="preserve"> (document TG/45/7)</w:t>
      </w:r>
    </w:p>
    <w:p w:rsidR="008C0228" w:rsidRPr="00702D25" w:rsidRDefault="008C0228" w:rsidP="008C0228">
      <w:pPr>
        <w:pStyle w:val="ListParagraph"/>
        <w:autoSpaceDE w:val="0"/>
        <w:autoSpaceDN w:val="0"/>
        <w:adjustRightInd w:val="0"/>
        <w:spacing w:before="0" w:beforeAutospacing="0" w:after="0" w:afterAutospacing="0"/>
        <w:ind w:left="1134"/>
        <w:contextualSpacing/>
        <w:jc w:val="both"/>
        <w:rPr>
          <w:rFonts w:ascii="Arial" w:hAnsi="Arial" w:cs="Arial"/>
          <w:i/>
          <w:iCs/>
          <w:sz w:val="20"/>
          <w:szCs w:val="20"/>
        </w:rPr>
      </w:pPr>
    </w:p>
    <w:p w:rsidR="008C0228" w:rsidRPr="00702D25" w:rsidRDefault="008C0228" w:rsidP="008C0228">
      <w:pPr>
        <w:pStyle w:val="ListParagraph"/>
        <w:numPr>
          <w:ilvl w:val="0"/>
          <w:numId w:val="1"/>
        </w:numPr>
        <w:autoSpaceDE w:val="0"/>
        <w:autoSpaceDN w:val="0"/>
        <w:adjustRightInd w:val="0"/>
        <w:spacing w:before="0" w:beforeAutospacing="0" w:after="0" w:afterAutospacing="0"/>
        <w:ind w:left="1134" w:hanging="567"/>
        <w:contextualSpacing/>
        <w:jc w:val="both"/>
        <w:rPr>
          <w:rFonts w:ascii="Arial" w:hAnsi="Arial" w:cs="Arial"/>
          <w:sz w:val="20"/>
          <w:szCs w:val="20"/>
        </w:rPr>
      </w:pPr>
      <w:r w:rsidRPr="00702D25">
        <w:rPr>
          <w:rFonts w:ascii="Arial" w:hAnsi="Arial" w:cs="Arial"/>
          <w:sz w:val="20"/>
          <w:szCs w:val="20"/>
        </w:rPr>
        <w:t>Chou (</w:t>
      </w:r>
      <w:proofErr w:type="spellStart"/>
      <w:r w:rsidRPr="00702D25">
        <w:rPr>
          <w:rFonts w:ascii="Arial" w:hAnsi="Arial" w:cs="Arial"/>
          <w:sz w:val="20"/>
          <w:szCs w:val="20"/>
        </w:rPr>
        <w:t>Brassica</w:t>
      </w:r>
      <w:proofErr w:type="spellEnd"/>
      <w:r w:rsidRPr="00702D25">
        <w:rPr>
          <w:rFonts w:ascii="Arial" w:hAnsi="Arial" w:cs="Arial"/>
          <w:sz w:val="20"/>
          <w:szCs w:val="20"/>
        </w:rPr>
        <w:t xml:space="preserve"> </w:t>
      </w:r>
      <w:proofErr w:type="spellStart"/>
      <w:r w:rsidRPr="00702D25">
        <w:rPr>
          <w:rFonts w:ascii="Arial" w:hAnsi="Arial" w:cs="Arial"/>
          <w:sz w:val="20"/>
          <w:szCs w:val="20"/>
        </w:rPr>
        <w:t>oleracea</w:t>
      </w:r>
      <w:proofErr w:type="spellEnd"/>
      <w:r w:rsidRPr="00702D25">
        <w:rPr>
          <w:rFonts w:ascii="Arial" w:hAnsi="Arial" w:cs="Arial"/>
          <w:sz w:val="20"/>
          <w:szCs w:val="20"/>
        </w:rPr>
        <w:t xml:space="preserve"> L.: </w:t>
      </w:r>
      <w:proofErr w:type="spellStart"/>
      <w:r w:rsidRPr="00702D25">
        <w:rPr>
          <w:rFonts w:ascii="Arial" w:hAnsi="Arial" w:cs="Arial"/>
          <w:sz w:val="20"/>
          <w:szCs w:val="20"/>
        </w:rPr>
        <w:t>Brassica</w:t>
      </w:r>
      <w:proofErr w:type="spellEnd"/>
      <w:r w:rsidRPr="00702D25">
        <w:rPr>
          <w:rFonts w:ascii="Arial" w:hAnsi="Arial" w:cs="Arial"/>
          <w:sz w:val="20"/>
          <w:szCs w:val="20"/>
        </w:rPr>
        <w:t xml:space="preserve"> (groupe du chou cabus);  </w:t>
      </w:r>
      <w:proofErr w:type="spellStart"/>
      <w:r w:rsidRPr="00702D25">
        <w:rPr>
          <w:rFonts w:ascii="Arial" w:hAnsi="Arial" w:cs="Arial"/>
          <w:sz w:val="20"/>
          <w:szCs w:val="20"/>
        </w:rPr>
        <w:t>Brassica</w:t>
      </w:r>
      <w:proofErr w:type="spellEnd"/>
      <w:r w:rsidRPr="00702D25">
        <w:rPr>
          <w:rFonts w:ascii="Arial" w:hAnsi="Arial" w:cs="Arial"/>
          <w:sz w:val="20"/>
          <w:szCs w:val="20"/>
        </w:rPr>
        <w:t xml:space="preserve"> (groupe du chou de Milan);  </w:t>
      </w:r>
      <w:proofErr w:type="spellStart"/>
      <w:r w:rsidRPr="00702D25">
        <w:rPr>
          <w:rFonts w:ascii="Arial" w:hAnsi="Arial" w:cs="Arial"/>
          <w:sz w:val="20"/>
          <w:szCs w:val="20"/>
        </w:rPr>
        <w:t>Brassica</w:t>
      </w:r>
      <w:proofErr w:type="spellEnd"/>
      <w:r w:rsidRPr="00702D25">
        <w:rPr>
          <w:rFonts w:ascii="Arial" w:hAnsi="Arial" w:cs="Arial"/>
          <w:sz w:val="20"/>
          <w:szCs w:val="20"/>
        </w:rPr>
        <w:t xml:space="preserve"> (groupe du chou rouge)) (document TG/48/7)</w:t>
      </w:r>
    </w:p>
    <w:p w:rsidR="008C0228" w:rsidRPr="00147A60" w:rsidRDefault="008C0228" w:rsidP="008C0228">
      <w:pPr>
        <w:pStyle w:val="ListParagraph"/>
        <w:autoSpaceDE w:val="0"/>
        <w:autoSpaceDN w:val="0"/>
        <w:adjustRightInd w:val="0"/>
        <w:spacing w:before="0" w:beforeAutospacing="0" w:after="0" w:afterAutospacing="0"/>
        <w:ind w:left="1134"/>
        <w:contextualSpacing/>
        <w:jc w:val="both"/>
        <w:rPr>
          <w:rFonts w:ascii="Arial" w:hAnsi="Arial" w:cs="Arial"/>
          <w:sz w:val="20"/>
          <w:szCs w:val="20"/>
        </w:rPr>
      </w:pPr>
    </w:p>
    <w:p w:rsidR="008C0228" w:rsidRPr="00147A60" w:rsidRDefault="008C0228" w:rsidP="008C0228">
      <w:pPr>
        <w:pStyle w:val="ListParagraph"/>
        <w:numPr>
          <w:ilvl w:val="0"/>
          <w:numId w:val="1"/>
        </w:numPr>
        <w:autoSpaceDE w:val="0"/>
        <w:autoSpaceDN w:val="0"/>
        <w:adjustRightInd w:val="0"/>
        <w:spacing w:before="0" w:beforeAutospacing="0" w:after="0" w:afterAutospacing="0"/>
        <w:ind w:left="1134" w:hanging="567"/>
        <w:contextualSpacing/>
        <w:jc w:val="both"/>
        <w:rPr>
          <w:rFonts w:ascii="Arial" w:hAnsi="Arial" w:cs="Arial"/>
          <w:sz w:val="20"/>
          <w:szCs w:val="20"/>
        </w:rPr>
      </w:pPr>
      <w:r w:rsidRPr="00147A60">
        <w:rPr>
          <w:rFonts w:ascii="Arial" w:hAnsi="Arial" w:cs="Arial"/>
          <w:sz w:val="20"/>
          <w:szCs w:val="20"/>
        </w:rPr>
        <w:t>Chou de Bruxelles (</w:t>
      </w:r>
      <w:proofErr w:type="spellStart"/>
      <w:r w:rsidRPr="00147A60">
        <w:rPr>
          <w:rFonts w:ascii="Arial" w:hAnsi="Arial" w:cs="Arial"/>
          <w:sz w:val="20"/>
          <w:szCs w:val="20"/>
        </w:rPr>
        <w:t>Brassica</w:t>
      </w:r>
      <w:proofErr w:type="spellEnd"/>
      <w:r w:rsidRPr="00147A60">
        <w:rPr>
          <w:rFonts w:ascii="Arial" w:hAnsi="Arial" w:cs="Arial"/>
          <w:sz w:val="20"/>
          <w:szCs w:val="20"/>
        </w:rPr>
        <w:t xml:space="preserve"> </w:t>
      </w:r>
      <w:proofErr w:type="spellStart"/>
      <w:r w:rsidRPr="00147A60">
        <w:rPr>
          <w:rFonts w:ascii="Arial" w:hAnsi="Arial" w:cs="Arial"/>
          <w:sz w:val="20"/>
          <w:szCs w:val="20"/>
        </w:rPr>
        <w:t>oleracea</w:t>
      </w:r>
      <w:proofErr w:type="spellEnd"/>
      <w:r w:rsidRPr="00147A60">
        <w:rPr>
          <w:rFonts w:ascii="Arial" w:hAnsi="Arial" w:cs="Arial"/>
          <w:sz w:val="20"/>
          <w:szCs w:val="20"/>
        </w:rPr>
        <w:t xml:space="preserve"> L. var. </w:t>
      </w:r>
      <w:proofErr w:type="spellStart"/>
      <w:r w:rsidRPr="00147A60">
        <w:rPr>
          <w:rFonts w:ascii="Arial" w:hAnsi="Arial" w:cs="Arial"/>
          <w:sz w:val="20"/>
          <w:szCs w:val="20"/>
        </w:rPr>
        <w:t>gemmifera</w:t>
      </w:r>
      <w:proofErr w:type="spellEnd"/>
      <w:r w:rsidRPr="00147A60">
        <w:rPr>
          <w:rFonts w:ascii="Arial" w:hAnsi="Arial" w:cs="Arial"/>
          <w:sz w:val="20"/>
          <w:szCs w:val="20"/>
        </w:rPr>
        <w:t xml:space="preserve"> DC.) (document TG/54/7)</w:t>
      </w:r>
    </w:p>
    <w:p w:rsidR="008C0228" w:rsidRPr="00147A60" w:rsidRDefault="008C0228" w:rsidP="008C0228">
      <w:pPr>
        <w:pStyle w:val="ListParagraph"/>
        <w:autoSpaceDE w:val="0"/>
        <w:autoSpaceDN w:val="0"/>
        <w:adjustRightInd w:val="0"/>
        <w:spacing w:before="0" w:beforeAutospacing="0" w:after="0" w:afterAutospacing="0"/>
        <w:ind w:left="1134"/>
        <w:contextualSpacing/>
        <w:jc w:val="both"/>
        <w:rPr>
          <w:rFonts w:ascii="Arial" w:hAnsi="Arial" w:cs="Arial"/>
          <w:sz w:val="20"/>
          <w:szCs w:val="20"/>
        </w:rPr>
      </w:pPr>
    </w:p>
    <w:p w:rsidR="008C0228" w:rsidRPr="00147A60" w:rsidRDefault="008C0228" w:rsidP="008C0228">
      <w:pPr>
        <w:pStyle w:val="ListParagraph"/>
        <w:numPr>
          <w:ilvl w:val="0"/>
          <w:numId w:val="1"/>
        </w:numPr>
        <w:autoSpaceDE w:val="0"/>
        <w:autoSpaceDN w:val="0"/>
        <w:adjustRightInd w:val="0"/>
        <w:spacing w:before="0" w:beforeAutospacing="0" w:after="0" w:afterAutospacing="0"/>
        <w:ind w:left="1134" w:hanging="567"/>
        <w:contextualSpacing/>
        <w:jc w:val="both"/>
        <w:rPr>
          <w:rFonts w:ascii="Arial" w:hAnsi="Arial" w:cs="Arial"/>
          <w:sz w:val="20"/>
          <w:szCs w:val="20"/>
        </w:rPr>
      </w:pPr>
      <w:r w:rsidRPr="00147A60">
        <w:rPr>
          <w:rFonts w:ascii="Arial" w:hAnsi="Arial" w:cs="Arial"/>
          <w:sz w:val="20"/>
          <w:szCs w:val="20"/>
        </w:rPr>
        <w:t>Chou</w:t>
      </w:r>
      <w:r>
        <w:rPr>
          <w:rFonts w:ascii="Arial" w:hAnsi="Arial" w:cs="Arial"/>
          <w:sz w:val="20"/>
          <w:szCs w:val="20"/>
        </w:rPr>
        <w:noBreakHyphen/>
      </w:r>
      <w:r w:rsidRPr="00147A60">
        <w:rPr>
          <w:rFonts w:ascii="Arial" w:hAnsi="Arial" w:cs="Arial"/>
          <w:sz w:val="20"/>
          <w:szCs w:val="20"/>
        </w:rPr>
        <w:t>rave (</w:t>
      </w:r>
      <w:proofErr w:type="spellStart"/>
      <w:r w:rsidRPr="00147A60">
        <w:rPr>
          <w:rFonts w:ascii="Arial" w:hAnsi="Arial" w:cs="Arial"/>
          <w:sz w:val="20"/>
          <w:szCs w:val="20"/>
        </w:rPr>
        <w:t>Brassica</w:t>
      </w:r>
      <w:proofErr w:type="spellEnd"/>
      <w:r w:rsidRPr="00147A60">
        <w:rPr>
          <w:rFonts w:ascii="Arial" w:hAnsi="Arial" w:cs="Arial"/>
          <w:sz w:val="20"/>
          <w:szCs w:val="20"/>
        </w:rPr>
        <w:t xml:space="preserve"> </w:t>
      </w:r>
      <w:proofErr w:type="spellStart"/>
      <w:r w:rsidRPr="00147A60">
        <w:rPr>
          <w:rFonts w:ascii="Arial" w:hAnsi="Arial" w:cs="Arial"/>
          <w:sz w:val="20"/>
          <w:szCs w:val="20"/>
        </w:rPr>
        <w:t>oleracea</w:t>
      </w:r>
      <w:proofErr w:type="spellEnd"/>
      <w:r w:rsidRPr="00147A60">
        <w:rPr>
          <w:rFonts w:ascii="Arial" w:hAnsi="Arial" w:cs="Arial"/>
          <w:sz w:val="20"/>
          <w:szCs w:val="20"/>
        </w:rPr>
        <w:t xml:space="preserve"> L. </w:t>
      </w:r>
      <w:proofErr w:type="spellStart"/>
      <w:r w:rsidRPr="00147A60">
        <w:rPr>
          <w:rFonts w:ascii="Arial" w:hAnsi="Arial" w:cs="Arial"/>
          <w:sz w:val="20"/>
          <w:szCs w:val="20"/>
        </w:rPr>
        <w:t>convar</w:t>
      </w:r>
      <w:proofErr w:type="spellEnd"/>
      <w:r w:rsidRPr="00147A60">
        <w:rPr>
          <w:rFonts w:ascii="Arial" w:hAnsi="Arial" w:cs="Arial"/>
          <w:sz w:val="20"/>
          <w:szCs w:val="20"/>
        </w:rPr>
        <w:t xml:space="preserve">. </w:t>
      </w:r>
      <w:proofErr w:type="spellStart"/>
      <w:r w:rsidRPr="00147A60">
        <w:rPr>
          <w:rFonts w:ascii="Arial" w:hAnsi="Arial" w:cs="Arial"/>
          <w:sz w:val="20"/>
          <w:szCs w:val="20"/>
        </w:rPr>
        <w:t>acephala</w:t>
      </w:r>
      <w:proofErr w:type="spellEnd"/>
      <w:r w:rsidRPr="00147A60">
        <w:rPr>
          <w:rFonts w:ascii="Arial" w:hAnsi="Arial" w:cs="Arial"/>
          <w:sz w:val="20"/>
          <w:szCs w:val="20"/>
        </w:rPr>
        <w:t xml:space="preserve"> (DC.) </w:t>
      </w:r>
      <w:proofErr w:type="spellStart"/>
      <w:r w:rsidRPr="00147A60">
        <w:rPr>
          <w:rFonts w:ascii="Arial" w:hAnsi="Arial" w:cs="Arial"/>
          <w:sz w:val="20"/>
          <w:szCs w:val="20"/>
        </w:rPr>
        <w:t>Alef</w:t>
      </w:r>
      <w:proofErr w:type="spellEnd"/>
      <w:r w:rsidRPr="00147A60">
        <w:rPr>
          <w:rFonts w:ascii="Arial" w:hAnsi="Arial" w:cs="Arial"/>
          <w:sz w:val="20"/>
          <w:szCs w:val="20"/>
        </w:rPr>
        <w:t xml:space="preserve">. var. </w:t>
      </w:r>
      <w:proofErr w:type="spellStart"/>
      <w:r w:rsidRPr="00147A60">
        <w:rPr>
          <w:rFonts w:ascii="Arial" w:hAnsi="Arial" w:cs="Arial"/>
          <w:sz w:val="20"/>
          <w:szCs w:val="20"/>
        </w:rPr>
        <w:t>gongylodes</w:t>
      </w:r>
      <w:proofErr w:type="spellEnd"/>
      <w:r w:rsidRPr="00147A60">
        <w:rPr>
          <w:rFonts w:ascii="Arial" w:hAnsi="Arial" w:cs="Arial"/>
          <w:sz w:val="20"/>
          <w:szCs w:val="20"/>
        </w:rPr>
        <w:t xml:space="preserve"> L.;  groupe </w:t>
      </w:r>
      <w:proofErr w:type="spellStart"/>
      <w:r w:rsidRPr="00147A60">
        <w:rPr>
          <w:rFonts w:ascii="Arial" w:hAnsi="Arial" w:cs="Arial"/>
          <w:sz w:val="20"/>
          <w:szCs w:val="20"/>
        </w:rPr>
        <w:t>Brassica</w:t>
      </w:r>
      <w:proofErr w:type="spellEnd"/>
      <w:r w:rsidRPr="00147A60">
        <w:rPr>
          <w:rFonts w:ascii="Arial" w:hAnsi="Arial" w:cs="Arial"/>
          <w:sz w:val="20"/>
          <w:szCs w:val="20"/>
        </w:rPr>
        <w:t> </w:t>
      </w:r>
      <w:proofErr w:type="spellStart"/>
      <w:r w:rsidRPr="00147A60">
        <w:rPr>
          <w:rFonts w:ascii="Arial" w:hAnsi="Arial" w:cs="Arial"/>
          <w:sz w:val="20"/>
          <w:szCs w:val="20"/>
        </w:rPr>
        <w:t>oleracea</w:t>
      </w:r>
      <w:proofErr w:type="spellEnd"/>
      <w:r w:rsidRPr="00147A60">
        <w:rPr>
          <w:rFonts w:ascii="Arial" w:hAnsi="Arial" w:cs="Arial"/>
          <w:sz w:val="20"/>
          <w:szCs w:val="20"/>
        </w:rPr>
        <w:t xml:space="preserve"> L. </w:t>
      </w:r>
      <w:proofErr w:type="spellStart"/>
      <w:r w:rsidRPr="00147A60">
        <w:rPr>
          <w:rFonts w:ascii="Arial" w:hAnsi="Arial" w:cs="Arial"/>
          <w:sz w:val="20"/>
          <w:szCs w:val="20"/>
        </w:rPr>
        <w:t>Gongylodes</w:t>
      </w:r>
      <w:proofErr w:type="spellEnd"/>
      <w:r w:rsidRPr="00147A60">
        <w:rPr>
          <w:rFonts w:ascii="Arial" w:hAnsi="Arial" w:cs="Arial"/>
          <w:sz w:val="20"/>
          <w:szCs w:val="20"/>
        </w:rPr>
        <w:t>) (document TG/65/4)</w:t>
      </w:r>
    </w:p>
    <w:p w:rsidR="008C0228" w:rsidRPr="00147A60" w:rsidRDefault="008C0228" w:rsidP="008C0228">
      <w:pPr>
        <w:pStyle w:val="ListParagraph"/>
        <w:autoSpaceDE w:val="0"/>
        <w:autoSpaceDN w:val="0"/>
        <w:adjustRightInd w:val="0"/>
        <w:spacing w:before="0" w:beforeAutospacing="0" w:after="0" w:afterAutospacing="0"/>
        <w:ind w:left="1134"/>
        <w:contextualSpacing/>
        <w:jc w:val="both"/>
        <w:rPr>
          <w:rFonts w:ascii="Arial" w:hAnsi="Arial" w:cs="Arial"/>
          <w:sz w:val="20"/>
          <w:szCs w:val="20"/>
        </w:rPr>
      </w:pPr>
    </w:p>
    <w:p w:rsidR="008C0228" w:rsidRPr="00147A60" w:rsidRDefault="008C0228" w:rsidP="008C0228">
      <w:pPr>
        <w:pStyle w:val="ListParagraph"/>
        <w:numPr>
          <w:ilvl w:val="0"/>
          <w:numId w:val="1"/>
        </w:numPr>
        <w:autoSpaceDE w:val="0"/>
        <w:autoSpaceDN w:val="0"/>
        <w:adjustRightInd w:val="0"/>
        <w:spacing w:before="0" w:beforeAutospacing="0" w:after="0" w:afterAutospacing="0"/>
        <w:ind w:left="1134" w:hanging="567"/>
        <w:contextualSpacing/>
        <w:jc w:val="both"/>
        <w:rPr>
          <w:rFonts w:ascii="Arial" w:hAnsi="Arial" w:cs="Arial"/>
          <w:sz w:val="20"/>
          <w:szCs w:val="20"/>
        </w:rPr>
      </w:pPr>
      <w:r w:rsidRPr="00147A60">
        <w:rPr>
          <w:rFonts w:ascii="Arial" w:hAnsi="Arial" w:cs="Arial"/>
          <w:sz w:val="20"/>
          <w:szCs w:val="20"/>
        </w:rPr>
        <w:t>Chou frisé (</w:t>
      </w:r>
      <w:proofErr w:type="spellStart"/>
      <w:r w:rsidRPr="00147A60">
        <w:rPr>
          <w:rFonts w:ascii="Arial" w:hAnsi="Arial" w:cs="Arial"/>
          <w:sz w:val="20"/>
          <w:szCs w:val="20"/>
        </w:rPr>
        <w:t>Brassica</w:t>
      </w:r>
      <w:proofErr w:type="spellEnd"/>
      <w:r w:rsidRPr="00147A60">
        <w:rPr>
          <w:rFonts w:ascii="Arial" w:hAnsi="Arial" w:cs="Arial"/>
          <w:sz w:val="20"/>
          <w:szCs w:val="20"/>
        </w:rPr>
        <w:t xml:space="preserve"> </w:t>
      </w:r>
      <w:proofErr w:type="spellStart"/>
      <w:r w:rsidRPr="00147A60">
        <w:rPr>
          <w:rFonts w:ascii="Arial" w:hAnsi="Arial" w:cs="Arial"/>
          <w:sz w:val="20"/>
          <w:szCs w:val="20"/>
        </w:rPr>
        <w:t>oleracea</w:t>
      </w:r>
      <w:proofErr w:type="spellEnd"/>
      <w:r w:rsidRPr="00147A60">
        <w:rPr>
          <w:rFonts w:ascii="Arial" w:hAnsi="Arial" w:cs="Arial"/>
          <w:sz w:val="20"/>
          <w:szCs w:val="20"/>
        </w:rPr>
        <w:t xml:space="preserve"> L. var. </w:t>
      </w:r>
      <w:proofErr w:type="spellStart"/>
      <w:r w:rsidRPr="00147A60">
        <w:rPr>
          <w:rFonts w:ascii="Arial" w:hAnsi="Arial" w:cs="Arial"/>
          <w:sz w:val="20"/>
          <w:szCs w:val="20"/>
        </w:rPr>
        <w:t>sabellica</w:t>
      </w:r>
      <w:proofErr w:type="spellEnd"/>
      <w:r w:rsidRPr="00147A60">
        <w:rPr>
          <w:rFonts w:ascii="Arial" w:hAnsi="Arial" w:cs="Arial"/>
          <w:sz w:val="20"/>
          <w:szCs w:val="20"/>
        </w:rPr>
        <w:t xml:space="preserve"> L.) (document TG/90/6 Corr.)</w:t>
      </w:r>
    </w:p>
    <w:p w:rsidR="008C0228" w:rsidRPr="00147A60" w:rsidRDefault="008C0228" w:rsidP="008C0228">
      <w:pPr>
        <w:pStyle w:val="ListParagraph"/>
        <w:autoSpaceDE w:val="0"/>
        <w:autoSpaceDN w:val="0"/>
        <w:adjustRightInd w:val="0"/>
        <w:spacing w:before="0" w:beforeAutospacing="0" w:after="0" w:afterAutospacing="0"/>
        <w:ind w:left="1134"/>
        <w:contextualSpacing/>
        <w:jc w:val="both"/>
        <w:rPr>
          <w:rFonts w:ascii="Arial" w:hAnsi="Arial" w:cs="Arial"/>
          <w:bCs/>
          <w:sz w:val="20"/>
          <w:szCs w:val="20"/>
        </w:rPr>
      </w:pPr>
    </w:p>
    <w:p w:rsidR="008C0228" w:rsidRPr="00147A60" w:rsidRDefault="008C0228" w:rsidP="008C0228">
      <w:pPr>
        <w:pStyle w:val="ListParagraph"/>
        <w:numPr>
          <w:ilvl w:val="0"/>
          <w:numId w:val="1"/>
        </w:numPr>
        <w:autoSpaceDE w:val="0"/>
        <w:autoSpaceDN w:val="0"/>
        <w:adjustRightInd w:val="0"/>
        <w:spacing w:before="0" w:beforeAutospacing="0" w:after="0" w:afterAutospacing="0"/>
        <w:ind w:left="1134" w:hanging="567"/>
        <w:contextualSpacing/>
        <w:jc w:val="both"/>
        <w:rPr>
          <w:rFonts w:ascii="Arial" w:hAnsi="Arial" w:cs="Arial"/>
          <w:sz w:val="20"/>
          <w:szCs w:val="20"/>
        </w:rPr>
      </w:pPr>
      <w:r w:rsidRPr="00147A60">
        <w:rPr>
          <w:rFonts w:ascii="Arial" w:hAnsi="Arial" w:cs="Arial"/>
          <w:sz w:val="20"/>
          <w:szCs w:val="20"/>
        </w:rPr>
        <w:t>Brocoli, chou</w:t>
      </w:r>
      <w:r>
        <w:rPr>
          <w:rFonts w:ascii="Arial" w:hAnsi="Arial" w:cs="Arial"/>
          <w:sz w:val="20"/>
          <w:szCs w:val="20"/>
        </w:rPr>
        <w:noBreakHyphen/>
      </w:r>
      <w:r w:rsidRPr="00147A60">
        <w:rPr>
          <w:rFonts w:ascii="Arial" w:hAnsi="Arial" w:cs="Arial"/>
          <w:sz w:val="20"/>
          <w:szCs w:val="20"/>
        </w:rPr>
        <w:t xml:space="preserve">brocoli </w:t>
      </w:r>
      <w:r w:rsidRPr="00147A60">
        <w:rPr>
          <w:rFonts w:ascii="Arial" w:hAnsi="Arial" w:cs="Arial"/>
          <w:bCs/>
          <w:sz w:val="20"/>
          <w:szCs w:val="20"/>
        </w:rPr>
        <w:t>(</w:t>
      </w:r>
      <w:proofErr w:type="spellStart"/>
      <w:r w:rsidRPr="00147A60">
        <w:rPr>
          <w:rFonts w:ascii="Arial" w:hAnsi="Arial" w:cs="Arial"/>
          <w:i/>
          <w:iCs/>
          <w:sz w:val="20"/>
          <w:szCs w:val="20"/>
        </w:rPr>
        <w:t>Brassica</w:t>
      </w:r>
      <w:proofErr w:type="spellEnd"/>
      <w:r w:rsidRPr="00147A60">
        <w:rPr>
          <w:rFonts w:ascii="Arial" w:hAnsi="Arial" w:cs="Arial"/>
          <w:i/>
          <w:iCs/>
          <w:sz w:val="20"/>
          <w:szCs w:val="20"/>
        </w:rPr>
        <w:t xml:space="preserve"> </w:t>
      </w:r>
      <w:proofErr w:type="spellStart"/>
      <w:r w:rsidRPr="00147A60">
        <w:rPr>
          <w:rFonts w:ascii="Arial" w:hAnsi="Arial" w:cs="Arial"/>
          <w:i/>
          <w:iCs/>
          <w:sz w:val="20"/>
          <w:szCs w:val="20"/>
        </w:rPr>
        <w:t>oleracea</w:t>
      </w:r>
      <w:proofErr w:type="spellEnd"/>
      <w:r w:rsidRPr="00147A60">
        <w:rPr>
          <w:rFonts w:ascii="Arial" w:hAnsi="Arial" w:cs="Arial"/>
          <w:i/>
          <w:iCs/>
          <w:sz w:val="20"/>
          <w:szCs w:val="20"/>
        </w:rPr>
        <w:t xml:space="preserve"> </w:t>
      </w:r>
      <w:r w:rsidRPr="00147A60">
        <w:rPr>
          <w:rFonts w:ascii="Arial" w:hAnsi="Arial" w:cs="Arial"/>
          <w:sz w:val="20"/>
          <w:szCs w:val="20"/>
        </w:rPr>
        <w:t>L</w:t>
      </w:r>
      <w:r w:rsidRPr="00147A60">
        <w:rPr>
          <w:rFonts w:ascii="Arial" w:hAnsi="Arial"/>
          <w:i/>
          <w:sz w:val="20"/>
        </w:rPr>
        <w:t>.</w:t>
      </w:r>
      <w:r w:rsidRPr="00147A60">
        <w:rPr>
          <w:rFonts w:ascii="Arial" w:hAnsi="Arial" w:cs="Arial"/>
          <w:i/>
          <w:iCs/>
          <w:sz w:val="20"/>
          <w:szCs w:val="20"/>
        </w:rPr>
        <w:t> </w:t>
      </w:r>
      <w:proofErr w:type="spellStart"/>
      <w:r w:rsidRPr="00147A60">
        <w:rPr>
          <w:rFonts w:ascii="Arial" w:hAnsi="Arial" w:cs="Arial"/>
          <w:sz w:val="20"/>
          <w:szCs w:val="20"/>
        </w:rPr>
        <w:t>convar</w:t>
      </w:r>
      <w:proofErr w:type="spellEnd"/>
      <w:r w:rsidRPr="00147A60">
        <w:rPr>
          <w:rFonts w:ascii="Arial" w:hAnsi="Arial" w:cs="Arial"/>
          <w:sz w:val="20"/>
          <w:szCs w:val="20"/>
        </w:rPr>
        <w:t xml:space="preserve">. </w:t>
      </w:r>
      <w:r w:rsidRPr="00147A60">
        <w:rPr>
          <w:rFonts w:ascii="Arial" w:hAnsi="Arial" w:cs="Arial"/>
          <w:i/>
          <w:iCs/>
          <w:sz w:val="20"/>
          <w:szCs w:val="20"/>
        </w:rPr>
        <w:t xml:space="preserve">botrytis </w:t>
      </w:r>
      <w:r w:rsidRPr="00147A60">
        <w:rPr>
          <w:rFonts w:ascii="Arial" w:hAnsi="Arial" w:cs="Arial"/>
          <w:sz w:val="20"/>
          <w:szCs w:val="20"/>
        </w:rPr>
        <w:t xml:space="preserve">(L.) </w:t>
      </w:r>
      <w:proofErr w:type="spellStart"/>
      <w:r w:rsidRPr="00FE14C0">
        <w:rPr>
          <w:rFonts w:ascii="Arial" w:hAnsi="Arial" w:cs="Arial"/>
          <w:sz w:val="20"/>
          <w:szCs w:val="20"/>
          <w:lang w:val="es-ES"/>
        </w:rPr>
        <w:t>Alef</w:t>
      </w:r>
      <w:proofErr w:type="spellEnd"/>
      <w:r w:rsidRPr="00FE14C0">
        <w:rPr>
          <w:rFonts w:ascii="Arial" w:hAnsi="Arial" w:cs="Arial"/>
          <w:sz w:val="20"/>
          <w:szCs w:val="20"/>
          <w:lang w:val="es-ES"/>
        </w:rPr>
        <w:t xml:space="preserve">. </w:t>
      </w:r>
      <w:proofErr w:type="spellStart"/>
      <w:r w:rsidRPr="00FE14C0">
        <w:rPr>
          <w:rFonts w:ascii="Arial" w:hAnsi="Arial" w:cs="Arial"/>
          <w:sz w:val="20"/>
          <w:szCs w:val="20"/>
          <w:lang w:val="es-ES"/>
        </w:rPr>
        <w:t>var</w:t>
      </w:r>
      <w:proofErr w:type="spellEnd"/>
      <w:r w:rsidRPr="00FE14C0">
        <w:rPr>
          <w:rFonts w:ascii="Arial" w:hAnsi="Arial" w:cs="Arial"/>
          <w:sz w:val="20"/>
          <w:szCs w:val="20"/>
          <w:lang w:val="es-ES"/>
        </w:rPr>
        <w:t xml:space="preserve">. </w:t>
      </w:r>
      <w:proofErr w:type="spellStart"/>
      <w:r w:rsidRPr="00FE14C0">
        <w:rPr>
          <w:rFonts w:ascii="Arial" w:hAnsi="Arial" w:cs="Arial"/>
          <w:i/>
          <w:iCs/>
          <w:sz w:val="20"/>
          <w:szCs w:val="20"/>
          <w:lang w:val="es-ES"/>
        </w:rPr>
        <w:t>cymosa</w:t>
      </w:r>
      <w:proofErr w:type="spellEnd"/>
      <w:r w:rsidRPr="00FE14C0">
        <w:rPr>
          <w:rFonts w:ascii="Arial" w:hAnsi="Arial" w:cs="Arial"/>
          <w:i/>
          <w:iCs/>
          <w:sz w:val="20"/>
          <w:szCs w:val="20"/>
          <w:lang w:val="es-ES"/>
        </w:rPr>
        <w:t xml:space="preserve"> </w:t>
      </w:r>
      <w:proofErr w:type="spellStart"/>
      <w:r w:rsidRPr="00FE14C0">
        <w:rPr>
          <w:rFonts w:ascii="Arial" w:hAnsi="Arial" w:cs="Arial"/>
          <w:sz w:val="20"/>
          <w:szCs w:val="20"/>
          <w:lang w:val="es-ES"/>
        </w:rPr>
        <w:t>Duch</w:t>
      </w:r>
      <w:proofErr w:type="spellEnd"/>
      <w:r w:rsidRPr="00FE14C0">
        <w:rPr>
          <w:rFonts w:ascii="Arial" w:hAnsi="Arial" w:cs="Arial"/>
          <w:sz w:val="20"/>
          <w:szCs w:val="20"/>
          <w:lang w:val="es-ES"/>
        </w:rPr>
        <w:t>. (y </w:t>
      </w:r>
      <w:proofErr w:type="spellStart"/>
      <w:r w:rsidRPr="00FE14C0">
        <w:rPr>
          <w:rFonts w:ascii="Arial" w:hAnsi="Arial" w:cs="Arial"/>
          <w:sz w:val="20"/>
          <w:szCs w:val="20"/>
          <w:lang w:val="es-ES"/>
        </w:rPr>
        <w:t>compris</w:t>
      </w:r>
      <w:proofErr w:type="spellEnd"/>
      <w:r w:rsidRPr="00FE14C0">
        <w:rPr>
          <w:rFonts w:ascii="Arial" w:hAnsi="Arial" w:cs="Arial"/>
          <w:sz w:val="20"/>
          <w:szCs w:val="20"/>
          <w:lang w:val="es-ES"/>
        </w:rPr>
        <w:t xml:space="preserve"> </w:t>
      </w:r>
      <w:proofErr w:type="spellStart"/>
      <w:r w:rsidRPr="00FE14C0">
        <w:rPr>
          <w:rFonts w:ascii="Arial" w:hAnsi="Arial" w:cs="Arial"/>
          <w:i/>
          <w:iCs/>
          <w:sz w:val="20"/>
          <w:szCs w:val="20"/>
          <w:lang w:val="es-ES"/>
        </w:rPr>
        <w:t>Brassica</w:t>
      </w:r>
      <w:proofErr w:type="spellEnd"/>
      <w:r w:rsidRPr="00FE14C0">
        <w:rPr>
          <w:rFonts w:ascii="Arial" w:hAnsi="Arial" w:cs="Arial"/>
          <w:i/>
          <w:iCs/>
          <w:sz w:val="20"/>
          <w:szCs w:val="20"/>
          <w:lang w:val="es-ES"/>
        </w:rPr>
        <w:t xml:space="preserve"> </w:t>
      </w:r>
      <w:proofErr w:type="spellStart"/>
      <w:r w:rsidRPr="00FE14C0">
        <w:rPr>
          <w:rFonts w:ascii="Arial" w:hAnsi="Arial" w:cs="Arial"/>
          <w:i/>
          <w:iCs/>
          <w:sz w:val="20"/>
          <w:szCs w:val="20"/>
          <w:lang w:val="es-ES"/>
        </w:rPr>
        <w:t>oleracea</w:t>
      </w:r>
      <w:proofErr w:type="spellEnd"/>
      <w:r w:rsidRPr="00FE14C0">
        <w:rPr>
          <w:rFonts w:ascii="Arial" w:hAnsi="Arial" w:cs="Arial"/>
          <w:i/>
          <w:iCs/>
          <w:sz w:val="20"/>
          <w:szCs w:val="20"/>
          <w:lang w:val="es-ES"/>
        </w:rPr>
        <w:t xml:space="preserve"> </w:t>
      </w:r>
      <w:r w:rsidRPr="00FE14C0">
        <w:rPr>
          <w:rFonts w:ascii="Arial" w:hAnsi="Arial" w:cs="Arial"/>
          <w:sz w:val="20"/>
          <w:szCs w:val="20"/>
          <w:lang w:val="es-ES"/>
        </w:rPr>
        <w:t>L</w:t>
      </w:r>
      <w:r w:rsidRPr="00FE14C0">
        <w:rPr>
          <w:rFonts w:ascii="Arial" w:hAnsi="Arial"/>
          <w:i/>
          <w:sz w:val="20"/>
          <w:lang w:val="es-ES"/>
        </w:rPr>
        <w:t>.</w:t>
      </w:r>
      <w:r w:rsidRPr="00FE14C0">
        <w:rPr>
          <w:rFonts w:ascii="Arial" w:hAnsi="Arial" w:cs="Arial"/>
          <w:i/>
          <w:iCs/>
          <w:sz w:val="20"/>
          <w:szCs w:val="20"/>
          <w:lang w:val="es-ES"/>
        </w:rPr>
        <w:t> </w:t>
      </w:r>
      <w:proofErr w:type="spellStart"/>
      <w:r w:rsidRPr="00FE14C0">
        <w:rPr>
          <w:rFonts w:ascii="Arial" w:hAnsi="Arial" w:cs="Arial"/>
          <w:sz w:val="20"/>
          <w:szCs w:val="20"/>
          <w:lang w:val="es-ES"/>
        </w:rPr>
        <w:t>convar</w:t>
      </w:r>
      <w:proofErr w:type="spellEnd"/>
      <w:r w:rsidRPr="00FE14C0">
        <w:rPr>
          <w:rFonts w:ascii="Arial" w:hAnsi="Arial" w:cs="Arial"/>
          <w:sz w:val="20"/>
          <w:szCs w:val="20"/>
          <w:lang w:val="es-ES"/>
        </w:rPr>
        <w:t xml:space="preserve">.  </w:t>
      </w:r>
      <w:r w:rsidRPr="00147A60">
        <w:rPr>
          <w:rFonts w:ascii="Arial" w:hAnsi="Arial" w:cs="Arial"/>
          <w:i/>
          <w:iCs/>
          <w:sz w:val="20"/>
          <w:szCs w:val="20"/>
        </w:rPr>
        <w:t xml:space="preserve">botrytis </w:t>
      </w:r>
      <w:r w:rsidRPr="00147A60">
        <w:rPr>
          <w:rFonts w:ascii="Arial" w:hAnsi="Arial" w:cs="Arial"/>
          <w:sz w:val="20"/>
          <w:szCs w:val="20"/>
        </w:rPr>
        <w:t xml:space="preserve">(L.) </w:t>
      </w:r>
      <w:proofErr w:type="spellStart"/>
      <w:r w:rsidRPr="00147A60">
        <w:rPr>
          <w:rFonts w:ascii="Arial" w:hAnsi="Arial" w:cs="Arial"/>
          <w:sz w:val="20"/>
          <w:szCs w:val="20"/>
        </w:rPr>
        <w:t>Alef</w:t>
      </w:r>
      <w:proofErr w:type="spellEnd"/>
      <w:r w:rsidRPr="00147A60">
        <w:rPr>
          <w:rFonts w:ascii="Arial" w:hAnsi="Arial" w:cs="Arial"/>
          <w:sz w:val="20"/>
          <w:szCs w:val="20"/>
        </w:rPr>
        <w:t xml:space="preserve">. var. </w:t>
      </w:r>
      <w:proofErr w:type="spellStart"/>
      <w:r w:rsidRPr="00147A60">
        <w:rPr>
          <w:rFonts w:ascii="Arial" w:hAnsi="Arial" w:cs="Arial"/>
          <w:i/>
          <w:iCs/>
          <w:sz w:val="20"/>
          <w:szCs w:val="20"/>
        </w:rPr>
        <w:t>italica</w:t>
      </w:r>
      <w:proofErr w:type="spellEnd"/>
      <w:r w:rsidRPr="00147A60">
        <w:rPr>
          <w:rFonts w:ascii="Arial" w:hAnsi="Arial" w:cs="Arial"/>
          <w:sz w:val="20"/>
          <w:szCs w:val="20"/>
        </w:rPr>
        <w:t>)) (document TG/151/4)</w:t>
      </w:r>
    </w:p>
    <w:p w:rsidR="008C0228" w:rsidRPr="00147A60" w:rsidRDefault="008C0228" w:rsidP="008C0228">
      <w:pPr>
        <w:rPr>
          <w:rFonts w:cs="Arial"/>
          <w:lang w:val="fr-FR"/>
        </w:rPr>
      </w:pPr>
    </w:p>
    <w:p w:rsidR="008C0228" w:rsidRPr="00147A60" w:rsidRDefault="008C0228" w:rsidP="008C0228">
      <w:pPr>
        <w:rPr>
          <w:rFonts w:cs="Arial"/>
          <w:bCs/>
          <w:iCs/>
          <w:color w:val="000000"/>
          <w:lang w:val="fr-FR" w:eastAsia="nl-NL"/>
        </w:rPr>
      </w:pPr>
      <w:r w:rsidRPr="00147A60">
        <w:rPr>
          <w:rFonts w:cs="Arial"/>
          <w:lang w:val="fr-FR"/>
        </w:rPr>
        <w:fldChar w:fldCharType="begin"/>
      </w:r>
      <w:r w:rsidRPr="00147A60">
        <w:rPr>
          <w:rFonts w:cs="Arial"/>
          <w:lang w:val="fr-FR"/>
        </w:rPr>
        <w:instrText xml:space="preserve"> AUTONUM  </w:instrText>
      </w:r>
      <w:r w:rsidRPr="00147A60">
        <w:rPr>
          <w:rFonts w:cs="Arial"/>
          <w:lang w:val="fr-FR"/>
        </w:rPr>
        <w:fldChar w:fldCharType="end"/>
      </w:r>
      <w:r w:rsidRPr="00147A60">
        <w:rPr>
          <w:rFonts w:cs="Arial"/>
          <w:lang w:val="fr-FR"/>
        </w:rPr>
        <w:tab/>
        <w:t>Les modifications proposées sont indiquées ci</w:t>
      </w:r>
      <w:r>
        <w:rPr>
          <w:rFonts w:cs="Arial"/>
          <w:lang w:val="fr-FR"/>
        </w:rPr>
        <w:noBreakHyphen/>
      </w:r>
      <w:r w:rsidRPr="00147A60">
        <w:rPr>
          <w:rFonts w:cs="Arial"/>
          <w:lang w:val="fr-FR"/>
        </w:rPr>
        <w:t xml:space="preserve">dessous en surbrillance et </w:t>
      </w:r>
      <w:r w:rsidRPr="00147A60">
        <w:rPr>
          <w:rFonts w:cs="Arial"/>
          <w:bCs/>
          <w:iCs/>
          <w:color w:val="000000"/>
          <w:highlight w:val="lightGray"/>
          <w:u w:val="single"/>
          <w:lang w:val="fr-FR" w:eastAsia="nl-NL"/>
        </w:rPr>
        <w:t>soulignées</w:t>
      </w:r>
      <w:r w:rsidRPr="00147A60">
        <w:rPr>
          <w:rFonts w:cs="Arial"/>
          <w:lang w:val="fr-FR"/>
        </w:rPr>
        <w:t xml:space="preserve"> pour les insertions, et </w:t>
      </w:r>
      <w:r w:rsidRPr="00147A60">
        <w:rPr>
          <w:rFonts w:cs="Arial"/>
          <w:bCs/>
          <w:iCs/>
          <w:strike/>
          <w:color w:val="000000"/>
          <w:highlight w:val="lightGray"/>
          <w:lang w:val="fr-FR" w:eastAsia="nl-NL"/>
        </w:rPr>
        <w:t>biffées</w:t>
      </w:r>
      <w:r w:rsidRPr="00147A60">
        <w:rPr>
          <w:rFonts w:cs="Arial"/>
          <w:lang w:val="fr-FR"/>
        </w:rPr>
        <w:t xml:space="preserve"> pour les suppressions</w:t>
      </w:r>
      <w:r w:rsidRPr="00147A60">
        <w:rPr>
          <w:rFonts w:cs="Arial"/>
          <w:bCs/>
          <w:iCs/>
          <w:color w:val="000000"/>
          <w:lang w:val="fr-FR" w:eastAsia="nl-NL"/>
        </w:rPr>
        <w:t>.</w:t>
      </w:r>
    </w:p>
    <w:p w:rsidR="008C0228" w:rsidRPr="00147A60" w:rsidRDefault="008C0228" w:rsidP="008C0228">
      <w:pPr>
        <w:rPr>
          <w:snapToGrid w:val="0"/>
          <w:lang w:val="fr-FR"/>
        </w:rPr>
      </w:pPr>
    </w:p>
    <w:p w:rsidR="008C0228" w:rsidRPr="00147A60" w:rsidRDefault="008C0228" w:rsidP="008C0228">
      <w:pPr>
        <w:rPr>
          <w:snapToGrid w:val="0"/>
          <w:lang w:val="fr-FR"/>
        </w:rPr>
      </w:pPr>
    </w:p>
    <w:p w:rsidR="008C0228" w:rsidRPr="00147A60" w:rsidRDefault="008C0228" w:rsidP="008C0228">
      <w:pPr>
        <w:jc w:val="left"/>
        <w:rPr>
          <w:rFonts w:cs="Arial"/>
          <w:u w:val="single"/>
          <w:lang w:val="fr-FR"/>
        </w:rPr>
      </w:pPr>
      <w:r w:rsidRPr="00147A60">
        <w:rPr>
          <w:rFonts w:cs="Arial"/>
          <w:u w:val="single"/>
          <w:lang w:val="fr-FR"/>
        </w:rPr>
        <w:br w:type="page"/>
      </w:r>
    </w:p>
    <w:p w:rsidR="008C0228" w:rsidRPr="00147A60" w:rsidRDefault="008C0228" w:rsidP="008C0228">
      <w:pPr>
        <w:tabs>
          <w:tab w:val="left" w:pos="360"/>
          <w:tab w:val="left" w:pos="840"/>
          <w:tab w:val="left" w:pos="3720"/>
          <w:tab w:val="left" w:pos="5520"/>
          <w:tab w:val="left" w:pos="7320"/>
          <w:tab w:val="left" w:pos="9120"/>
          <w:tab w:val="left" w:pos="11520"/>
        </w:tabs>
        <w:rPr>
          <w:rFonts w:cs="Arial"/>
          <w:u w:val="single"/>
          <w:lang w:val="fr-FR"/>
        </w:rPr>
      </w:pPr>
      <w:r w:rsidRPr="00147A60">
        <w:rPr>
          <w:rFonts w:cs="Arial"/>
          <w:u w:val="single"/>
          <w:lang w:val="fr-FR"/>
        </w:rPr>
        <w:lastRenderedPageBreak/>
        <w:t xml:space="preserve">Proposition de révision de l’explication du </w:t>
      </w:r>
      <w:r>
        <w:rPr>
          <w:rFonts w:cs="Arial"/>
          <w:u w:val="single"/>
          <w:lang w:val="fr-FR"/>
        </w:rPr>
        <w:t>caractère </w:t>
      </w:r>
      <w:r w:rsidRPr="00147A60">
        <w:rPr>
          <w:rFonts w:cs="Arial"/>
          <w:u w:val="single"/>
          <w:lang w:val="fr-FR"/>
        </w:rPr>
        <w:t>28 “Stérilité mâle” des principes directeurs du chou</w:t>
      </w:r>
      <w:r>
        <w:rPr>
          <w:rFonts w:cs="Arial"/>
          <w:u w:val="single"/>
          <w:lang w:val="fr-FR"/>
        </w:rPr>
        <w:noBreakHyphen/>
      </w:r>
      <w:r w:rsidRPr="00147A60">
        <w:rPr>
          <w:rFonts w:cs="Arial"/>
          <w:u w:val="single"/>
          <w:lang w:val="fr-FR"/>
        </w:rPr>
        <w:t>fleur (</w:t>
      </w:r>
      <w:proofErr w:type="spellStart"/>
      <w:r w:rsidRPr="00147A60">
        <w:rPr>
          <w:rFonts w:cs="Arial"/>
          <w:i/>
          <w:u w:val="single"/>
          <w:lang w:val="fr-FR"/>
        </w:rPr>
        <w:t>Brassica</w:t>
      </w:r>
      <w:proofErr w:type="spellEnd"/>
      <w:r w:rsidRPr="00147A60">
        <w:rPr>
          <w:rFonts w:cs="Arial"/>
          <w:i/>
          <w:u w:val="single"/>
          <w:lang w:val="fr-FR"/>
        </w:rPr>
        <w:t xml:space="preserve"> </w:t>
      </w:r>
      <w:proofErr w:type="spellStart"/>
      <w:r w:rsidRPr="00147A60">
        <w:rPr>
          <w:rFonts w:cs="Arial"/>
          <w:i/>
          <w:u w:val="single"/>
          <w:lang w:val="fr-FR"/>
        </w:rPr>
        <w:t>oleracea</w:t>
      </w:r>
      <w:proofErr w:type="spellEnd"/>
      <w:r w:rsidRPr="00147A60">
        <w:rPr>
          <w:rFonts w:cs="Arial"/>
          <w:u w:val="single"/>
          <w:lang w:val="fr-FR"/>
        </w:rPr>
        <w:t xml:space="preserve"> L. </w:t>
      </w:r>
      <w:proofErr w:type="spellStart"/>
      <w:r w:rsidRPr="00147A60">
        <w:rPr>
          <w:rFonts w:cs="Arial"/>
          <w:u w:val="single"/>
          <w:lang w:val="fr-FR"/>
        </w:rPr>
        <w:t>convar</w:t>
      </w:r>
      <w:proofErr w:type="spellEnd"/>
      <w:r w:rsidRPr="00147A60">
        <w:rPr>
          <w:rFonts w:cs="Arial"/>
          <w:u w:val="single"/>
          <w:lang w:val="fr-FR"/>
        </w:rPr>
        <w:t xml:space="preserve"> </w:t>
      </w:r>
      <w:r w:rsidRPr="00147A60">
        <w:rPr>
          <w:rFonts w:cs="Arial"/>
          <w:i/>
          <w:u w:val="single"/>
          <w:lang w:val="fr-FR"/>
        </w:rPr>
        <w:t>botrytis</w:t>
      </w:r>
      <w:r w:rsidRPr="00147A60">
        <w:rPr>
          <w:rFonts w:cs="Arial"/>
          <w:u w:val="single"/>
          <w:lang w:val="fr-FR"/>
        </w:rPr>
        <w:t xml:space="preserve"> (L.) </w:t>
      </w:r>
      <w:proofErr w:type="spellStart"/>
      <w:r w:rsidRPr="00702D25">
        <w:rPr>
          <w:rFonts w:cs="Arial"/>
          <w:u w:val="single"/>
          <w:lang w:val="fr-FR"/>
        </w:rPr>
        <w:t>Alef</w:t>
      </w:r>
      <w:proofErr w:type="spellEnd"/>
      <w:r w:rsidRPr="00702D25">
        <w:rPr>
          <w:rFonts w:cs="Arial"/>
          <w:i/>
          <w:u w:val="single"/>
          <w:lang w:val="fr-FR"/>
        </w:rPr>
        <w:t xml:space="preserve">. </w:t>
      </w:r>
      <w:proofErr w:type="gramStart"/>
      <w:r w:rsidRPr="00702D25">
        <w:rPr>
          <w:rFonts w:cs="Arial"/>
          <w:u w:val="single"/>
          <w:lang w:val="fr-FR"/>
        </w:rPr>
        <w:t>var</w:t>
      </w:r>
      <w:proofErr w:type="gramEnd"/>
      <w:r w:rsidRPr="00702D25">
        <w:rPr>
          <w:rFonts w:cs="Arial"/>
          <w:i/>
          <w:u w:val="single"/>
          <w:lang w:val="fr-FR"/>
        </w:rPr>
        <w:t>. botry</w:t>
      </w:r>
      <w:r w:rsidR="00142799" w:rsidRPr="00702D25">
        <w:rPr>
          <w:rFonts w:cs="Arial"/>
          <w:i/>
          <w:u w:val="single"/>
          <w:lang w:val="fr-FR"/>
        </w:rPr>
        <w:t>t</w:t>
      </w:r>
      <w:r w:rsidRPr="00702D25">
        <w:rPr>
          <w:rFonts w:cs="Arial"/>
          <w:i/>
          <w:u w:val="single"/>
          <w:lang w:val="fr-FR"/>
        </w:rPr>
        <w:t>is</w:t>
      </w:r>
      <w:r w:rsidRPr="00702D25">
        <w:rPr>
          <w:rFonts w:cs="Arial"/>
          <w:u w:val="single"/>
          <w:lang w:val="fr-FR"/>
        </w:rPr>
        <w:t xml:space="preserve"> L.) (</w:t>
      </w:r>
      <w:proofErr w:type="gramStart"/>
      <w:r w:rsidRPr="00702D25">
        <w:rPr>
          <w:rFonts w:cs="Arial"/>
          <w:u w:val="single"/>
          <w:lang w:val="fr-FR"/>
        </w:rPr>
        <w:t>document</w:t>
      </w:r>
      <w:proofErr w:type="gramEnd"/>
      <w:r w:rsidRPr="00147A60">
        <w:rPr>
          <w:rFonts w:cs="Arial"/>
          <w:u w:val="single"/>
          <w:lang w:val="fr-FR"/>
        </w:rPr>
        <w:t xml:space="preserve"> TG/45/7)</w:t>
      </w:r>
    </w:p>
    <w:p w:rsidR="008C0228" w:rsidRPr="00147A60" w:rsidRDefault="008C0228" w:rsidP="008C0228">
      <w:pPr>
        <w:tabs>
          <w:tab w:val="left" w:pos="360"/>
          <w:tab w:val="left" w:pos="840"/>
          <w:tab w:val="left" w:pos="3720"/>
          <w:tab w:val="left" w:pos="5520"/>
          <w:tab w:val="left" w:pos="7320"/>
          <w:tab w:val="left" w:pos="9120"/>
          <w:tab w:val="left" w:pos="11520"/>
        </w:tabs>
        <w:rPr>
          <w:rFonts w:cs="Arial"/>
          <w:b/>
          <w:u w:val="single"/>
          <w:lang w:val="fr-FR"/>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8C0228" w:rsidRPr="00147A60" w:rsidTr="00A31060">
        <w:trPr>
          <w:cantSplit/>
        </w:trPr>
        <w:tc>
          <w:tcPr>
            <w:tcW w:w="425" w:type="dxa"/>
            <w:tcBorders>
              <w:top w:val="single" w:sz="4" w:space="0" w:color="auto"/>
              <w:bottom w:val="single" w:sz="4" w:space="0" w:color="auto"/>
              <w:right w:val="nil"/>
            </w:tcBorders>
          </w:tcPr>
          <w:p w:rsidR="008C0228" w:rsidRPr="00147A60" w:rsidRDefault="008C0228" w:rsidP="00A31060">
            <w:pPr>
              <w:pStyle w:val="Normaltb"/>
              <w:jc w:val="center"/>
              <w:rPr>
                <w:rFonts w:ascii="Arial" w:hAnsi="Arial" w:cs="Arial"/>
                <w:noProof w:val="0"/>
                <w:sz w:val="16"/>
                <w:szCs w:val="16"/>
                <w:lang w:val="fr-FR"/>
              </w:rPr>
            </w:pPr>
          </w:p>
        </w:tc>
        <w:tc>
          <w:tcPr>
            <w:tcW w:w="502" w:type="dxa"/>
            <w:tcBorders>
              <w:top w:val="single" w:sz="4" w:space="0" w:color="auto"/>
              <w:left w:val="nil"/>
              <w:bottom w:val="single" w:sz="4" w:space="0" w:color="auto"/>
              <w:right w:val="nil"/>
            </w:tcBorders>
          </w:tcPr>
          <w:p w:rsidR="008C0228" w:rsidRPr="00147A60" w:rsidRDefault="008C0228" w:rsidP="00A31060">
            <w:pPr>
              <w:pStyle w:val="Normaltb"/>
              <w:jc w:val="center"/>
              <w:rPr>
                <w:rFonts w:ascii="Arial" w:hAnsi="Arial" w:cs="Arial"/>
                <w:noProof w:val="0"/>
                <w:sz w:val="16"/>
                <w:szCs w:val="16"/>
                <w:lang w:val="fr-FR"/>
              </w:rPr>
            </w:pPr>
          </w:p>
        </w:tc>
        <w:tc>
          <w:tcPr>
            <w:tcW w:w="1767" w:type="dxa"/>
            <w:tcBorders>
              <w:top w:val="single" w:sz="4" w:space="0" w:color="auto"/>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t>English</w:t>
            </w:r>
          </w:p>
        </w:tc>
        <w:tc>
          <w:tcPr>
            <w:tcW w:w="1833" w:type="dxa"/>
            <w:tcBorders>
              <w:top w:val="single" w:sz="4" w:space="0" w:color="auto"/>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t>français</w:t>
            </w:r>
          </w:p>
        </w:tc>
        <w:tc>
          <w:tcPr>
            <w:tcW w:w="1800" w:type="dxa"/>
            <w:tcBorders>
              <w:top w:val="single" w:sz="4" w:space="0" w:color="auto"/>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eastAsia="fr-FR"/>
              </w:rPr>
            </w:pPr>
            <w:r w:rsidRPr="00147A60">
              <w:rPr>
                <w:rFonts w:ascii="Arial" w:hAnsi="Arial" w:cs="Arial"/>
                <w:b w:val="0"/>
                <w:noProof w:val="0"/>
                <w:sz w:val="16"/>
                <w:szCs w:val="16"/>
                <w:lang w:val="fr-FR" w:eastAsia="fr-FR"/>
              </w:rPr>
              <w:br/>
            </w:r>
            <w:proofErr w:type="spellStart"/>
            <w:r w:rsidRPr="00147A60">
              <w:rPr>
                <w:rFonts w:ascii="Arial" w:hAnsi="Arial" w:cs="Arial"/>
                <w:b w:val="0"/>
                <w:noProof w:val="0"/>
                <w:sz w:val="16"/>
                <w:szCs w:val="16"/>
                <w:lang w:val="fr-FR" w:eastAsia="fr-FR"/>
              </w:rPr>
              <w:t>deutsch</w:t>
            </w:r>
            <w:proofErr w:type="spellEnd"/>
          </w:p>
        </w:tc>
        <w:tc>
          <w:tcPr>
            <w:tcW w:w="1843" w:type="dxa"/>
            <w:tcBorders>
              <w:top w:val="single" w:sz="4" w:space="0" w:color="auto"/>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r>
            <w:proofErr w:type="spellStart"/>
            <w:r w:rsidRPr="00147A60">
              <w:rPr>
                <w:rFonts w:ascii="Arial" w:hAnsi="Arial" w:cs="Arial"/>
                <w:b w:val="0"/>
                <w:noProof w:val="0"/>
                <w:sz w:val="16"/>
                <w:szCs w:val="16"/>
                <w:lang w:val="fr-FR"/>
              </w:rPr>
              <w:t>español</w:t>
            </w:r>
            <w:proofErr w:type="spellEnd"/>
          </w:p>
        </w:tc>
        <w:tc>
          <w:tcPr>
            <w:tcW w:w="1985" w:type="dxa"/>
            <w:tcBorders>
              <w:top w:val="single" w:sz="4" w:space="0" w:color="auto"/>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Example</w:t>
            </w:r>
            <w:proofErr w:type="spellEnd"/>
            <w:r w:rsidRPr="00147A60">
              <w:rPr>
                <w:rFonts w:ascii="Arial" w:hAnsi="Arial" w:cs="Arial"/>
                <w:b w:val="0"/>
                <w:noProof w:val="0"/>
                <w:sz w:val="16"/>
                <w:szCs w:val="16"/>
                <w:lang w:val="fr-FR"/>
              </w:rPr>
              <w:t xml:space="preserve"> </w:t>
            </w:r>
            <w:proofErr w:type="spellStart"/>
            <w:r w:rsidRPr="00147A60">
              <w:rPr>
                <w:rFonts w:ascii="Arial" w:hAnsi="Arial" w:cs="Arial"/>
                <w:b w:val="0"/>
                <w:noProof w:val="0"/>
                <w:sz w:val="16"/>
                <w:szCs w:val="16"/>
                <w:lang w:val="fr-FR"/>
              </w:rPr>
              <w:t>Varieties</w:t>
            </w:r>
            <w:proofErr w:type="spellEnd"/>
            <w:r w:rsidRPr="00147A60">
              <w:rPr>
                <w:rFonts w:ascii="Arial" w:hAnsi="Arial" w:cs="Arial"/>
                <w:b w:val="0"/>
                <w:noProof w:val="0"/>
                <w:sz w:val="16"/>
                <w:szCs w:val="16"/>
                <w:lang w:val="fr-FR"/>
              </w:rPr>
              <w:t>/</w:t>
            </w:r>
            <w:r w:rsidRPr="00147A60">
              <w:rPr>
                <w:rFonts w:ascii="Arial" w:hAnsi="Arial" w:cs="Arial"/>
                <w:b w:val="0"/>
                <w:noProof w:val="0"/>
                <w:sz w:val="16"/>
                <w:szCs w:val="16"/>
                <w:lang w:val="fr-FR"/>
              </w:rPr>
              <w:br/>
              <w:t>Exemples/</w:t>
            </w:r>
            <w:r w:rsidRPr="00147A60">
              <w:rPr>
                <w:rFonts w:ascii="Arial" w:hAnsi="Arial" w:cs="Arial"/>
                <w:b w:val="0"/>
                <w:noProof w:val="0"/>
                <w:sz w:val="16"/>
                <w:szCs w:val="16"/>
                <w:lang w:val="fr-FR"/>
              </w:rPr>
              <w:br/>
            </w:r>
            <w:proofErr w:type="spellStart"/>
            <w:r w:rsidRPr="00147A60">
              <w:rPr>
                <w:rFonts w:ascii="Arial" w:hAnsi="Arial" w:cs="Arial"/>
                <w:b w:val="0"/>
                <w:noProof w:val="0"/>
                <w:sz w:val="16"/>
                <w:szCs w:val="16"/>
                <w:lang w:val="fr-FR"/>
              </w:rPr>
              <w:t>Beispielssorten</w:t>
            </w:r>
            <w:proofErr w:type="spellEnd"/>
            <w:r w:rsidRPr="00147A60">
              <w:rPr>
                <w:rFonts w:ascii="Arial" w:hAnsi="Arial" w:cs="Arial"/>
                <w:b w:val="0"/>
                <w:noProof w:val="0"/>
                <w:sz w:val="16"/>
                <w:szCs w:val="16"/>
                <w:lang w:val="fr-FR"/>
              </w:rPr>
              <w:t>/</w:t>
            </w:r>
            <w:r w:rsidRPr="00147A60">
              <w:rPr>
                <w:rFonts w:ascii="Arial" w:hAnsi="Arial" w:cs="Arial"/>
                <w:b w:val="0"/>
                <w:noProof w:val="0"/>
                <w:sz w:val="16"/>
                <w:szCs w:val="16"/>
                <w:lang w:val="fr-FR"/>
              </w:rPr>
              <w:br/>
            </w:r>
            <w:proofErr w:type="spellStart"/>
            <w:r w:rsidRPr="00147A60">
              <w:rPr>
                <w:rFonts w:ascii="Arial" w:hAnsi="Arial" w:cs="Arial"/>
                <w:b w:val="0"/>
                <w:noProof w:val="0"/>
                <w:sz w:val="16"/>
                <w:szCs w:val="16"/>
                <w:lang w:val="fr-FR"/>
              </w:rPr>
              <w:t>Variedades</w:t>
            </w:r>
            <w:proofErr w:type="spellEnd"/>
            <w:r w:rsidRPr="00147A60">
              <w:rPr>
                <w:rFonts w:ascii="Arial" w:hAnsi="Arial" w:cs="Arial"/>
                <w:b w:val="0"/>
                <w:noProof w:val="0"/>
                <w:sz w:val="16"/>
                <w:szCs w:val="16"/>
                <w:lang w:val="fr-FR"/>
              </w:rPr>
              <w:t xml:space="preserve"> </w:t>
            </w:r>
            <w:proofErr w:type="spellStart"/>
            <w:r w:rsidRPr="00147A60">
              <w:rPr>
                <w:rFonts w:ascii="Arial" w:hAnsi="Arial" w:cs="Arial"/>
                <w:b w:val="0"/>
                <w:noProof w:val="0"/>
                <w:sz w:val="16"/>
                <w:szCs w:val="16"/>
                <w:lang w:val="fr-FR"/>
              </w:rPr>
              <w:t>ejemplo</w:t>
            </w:r>
            <w:proofErr w:type="spellEnd"/>
          </w:p>
        </w:tc>
        <w:tc>
          <w:tcPr>
            <w:tcW w:w="567" w:type="dxa"/>
            <w:tcBorders>
              <w:top w:val="single" w:sz="4" w:space="0" w:color="auto"/>
              <w:left w:val="nil"/>
              <w:bottom w:val="single" w:sz="4" w:space="0" w:color="auto"/>
            </w:tcBorders>
          </w:tcPr>
          <w:p w:rsidR="008C0228" w:rsidRPr="00147A60" w:rsidRDefault="008C0228" w:rsidP="00A31060">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t>Note/</w:t>
            </w:r>
            <w:r w:rsidRPr="00147A60">
              <w:rPr>
                <w:rFonts w:ascii="Arial" w:hAnsi="Arial" w:cs="Arial"/>
                <w:b w:val="0"/>
                <w:noProof w:val="0"/>
                <w:sz w:val="16"/>
                <w:szCs w:val="16"/>
                <w:lang w:val="fr-FR"/>
              </w:rPr>
              <w:br/>
              <w:t>Nota</w:t>
            </w:r>
          </w:p>
        </w:tc>
      </w:tr>
      <w:tr w:rsidR="008C0228" w:rsidRPr="00147A60" w:rsidTr="00A31060">
        <w:trPr>
          <w:cantSplit/>
        </w:trPr>
        <w:tc>
          <w:tcPr>
            <w:tcW w:w="425" w:type="dxa"/>
            <w:tcBorders>
              <w:top w:val="single" w:sz="4" w:space="0" w:color="auto"/>
              <w:bottom w:val="nil"/>
              <w:right w:val="nil"/>
            </w:tcBorders>
          </w:tcPr>
          <w:p w:rsidR="008C0228" w:rsidRPr="00147A60" w:rsidRDefault="008C0228" w:rsidP="00A31060">
            <w:pPr>
              <w:pStyle w:val="Normaltb"/>
              <w:jc w:val="center"/>
              <w:rPr>
                <w:rFonts w:ascii="Arial" w:hAnsi="Arial" w:cs="Arial"/>
                <w:noProof w:val="0"/>
                <w:sz w:val="16"/>
                <w:szCs w:val="16"/>
                <w:lang w:val="fr-FR"/>
              </w:rPr>
            </w:pPr>
            <w:r w:rsidRPr="00147A60">
              <w:rPr>
                <w:rFonts w:ascii="Arial" w:hAnsi="Arial" w:cs="Arial"/>
                <w:noProof w:val="0"/>
                <w:sz w:val="16"/>
                <w:szCs w:val="16"/>
                <w:lang w:val="fr-FR"/>
              </w:rPr>
              <w:t>28</w:t>
            </w:r>
            <w:proofErr w:type="gramStart"/>
            <w:r w:rsidRPr="00147A60">
              <w:rPr>
                <w:rFonts w:ascii="Arial" w:hAnsi="Arial" w:cs="Arial"/>
                <w:noProof w:val="0"/>
                <w:sz w:val="16"/>
                <w:szCs w:val="16"/>
                <w:lang w:val="fr-FR"/>
              </w:rPr>
              <w:t>.</w:t>
            </w:r>
            <w:proofErr w:type="gramEnd"/>
            <w:r w:rsidRPr="00147A60">
              <w:rPr>
                <w:rFonts w:ascii="Arial" w:hAnsi="Arial" w:cs="Arial"/>
                <w:noProof w:val="0"/>
                <w:sz w:val="16"/>
                <w:szCs w:val="16"/>
                <w:lang w:val="fr-FR"/>
              </w:rPr>
              <w:br/>
              <w:t>(*)</w:t>
            </w:r>
            <w:r w:rsidRPr="00147A60">
              <w:rPr>
                <w:rFonts w:ascii="Arial" w:hAnsi="Arial" w:cs="Arial"/>
                <w:noProof w:val="0"/>
                <w:sz w:val="16"/>
                <w:szCs w:val="16"/>
                <w:lang w:val="fr-FR"/>
              </w:rPr>
              <w:br/>
              <w:t>(+)</w:t>
            </w:r>
          </w:p>
        </w:tc>
        <w:tc>
          <w:tcPr>
            <w:tcW w:w="502" w:type="dxa"/>
            <w:tcBorders>
              <w:top w:val="single" w:sz="4" w:space="0" w:color="auto"/>
              <w:left w:val="nil"/>
              <w:bottom w:val="nil"/>
              <w:right w:val="nil"/>
            </w:tcBorders>
          </w:tcPr>
          <w:p w:rsidR="008C0228" w:rsidRPr="00147A60" w:rsidRDefault="008C0228" w:rsidP="00A31060">
            <w:pPr>
              <w:pStyle w:val="Normaltb"/>
              <w:jc w:val="center"/>
              <w:rPr>
                <w:rFonts w:ascii="Arial" w:hAnsi="Arial" w:cs="Arial"/>
                <w:strike/>
                <w:noProof w:val="0"/>
                <w:sz w:val="16"/>
                <w:szCs w:val="16"/>
                <w:lang w:val="fr-FR"/>
              </w:rPr>
            </w:pPr>
            <w:r w:rsidRPr="00147A60">
              <w:rPr>
                <w:rFonts w:ascii="Arial" w:hAnsi="Arial" w:cs="Arial"/>
                <w:strike/>
                <w:noProof w:val="0"/>
                <w:sz w:val="16"/>
                <w:szCs w:val="16"/>
                <w:highlight w:val="lightGray"/>
                <w:lang w:val="fr-FR"/>
              </w:rPr>
              <w:t>VG</w:t>
            </w:r>
            <w:r w:rsidRPr="00147A60">
              <w:rPr>
                <w:rFonts w:ascii="Arial" w:hAnsi="Arial" w:cs="Arial"/>
                <w:strike/>
                <w:noProof w:val="0"/>
                <w:sz w:val="16"/>
                <w:szCs w:val="16"/>
                <w:lang w:val="fr-FR"/>
              </w:rPr>
              <w:br/>
            </w:r>
            <w:r w:rsidRPr="00147A60">
              <w:rPr>
                <w:rFonts w:ascii="Arial" w:hAnsi="Arial" w:cs="Arial"/>
                <w:noProof w:val="0"/>
                <w:sz w:val="16"/>
                <w:szCs w:val="16"/>
                <w:highlight w:val="lightGray"/>
                <w:u w:val="single"/>
                <w:lang w:val="fr-FR"/>
              </w:rPr>
              <w:t>MS/</w:t>
            </w:r>
            <w:r w:rsidRPr="00147A60">
              <w:rPr>
                <w:rFonts w:ascii="Arial" w:hAnsi="Arial" w:cs="Arial"/>
                <w:noProof w:val="0"/>
                <w:sz w:val="16"/>
                <w:szCs w:val="16"/>
                <w:highlight w:val="lightGray"/>
                <w:u w:val="single"/>
                <w:lang w:val="fr-FR"/>
              </w:rPr>
              <w:br/>
              <w:t>VS</w:t>
            </w:r>
          </w:p>
        </w:tc>
        <w:tc>
          <w:tcPr>
            <w:tcW w:w="1767" w:type="dxa"/>
            <w:tcBorders>
              <w:top w:val="single" w:sz="4" w:space="0" w:color="auto"/>
              <w:left w:val="nil"/>
              <w:bottom w:val="nil"/>
              <w:right w:val="nil"/>
            </w:tcBorders>
          </w:tcPr>
          <w:p w:rsidR="008C0228" w:rsidRPr="00147A60" w:rsidRDefault="008C0228" w:rsidP="00A31060">
            <w:pPr>
              <w:pStyle w:val="Normaltb"/>
              <w:rPr>
                <w:rFonts w:ascii="Arial" w:hAnsi="Arial" w:cs="Arial"/>
                <w:noProof w:val="0"/>
                <w:sz w:val="16"/>
                <w:szCs w:val="16"/>
                <w:lang w:val="fr-FR"/>
              </w:rPr>
            </w:pPr>
            <w:r w:rsidRPr="00147A60">
              <w:rPr>
                <w:rFonts w:ascii="Arial" w:hAnsi="Arial" w:cs="Arial"/>
                <w:noProof w:val="0"/>
                <w:sz w:val="16"/>
                <w:szCs w:val="16"/>
                <w:lang w:val="fr-FR"/>
              </w:rPr>
              <w:t xml:space="preserve">Male </w:t>
            </w:r>
            <w:proofErr w:type="spellStart"/>
            <w:r w:rsidRPr="00147A60">
              <w:rPr>
                <w:rFonts w:ascii="Arial" w:hAnsi="Arial" w:cs="Arial"/>
                <w:noProof w:val="0"/>
                <w:sz w:val="16"/>
                <w:szCs w:val="16"/>
                <w:lang w:val="fr-FR"/>
              </w:rPr>
              <w:t>sterility</w:t>
            </w:r>
            <w:proofErr w:type="spellEnd"/>
            <w:r w:rsidRPr="00147A60">
              <w:rPr>
                <w:rFonts w:ascii="Arial" w:hAnsi="Arial" w:cs="Arial"/>
                <w:noProof w:val="0"/>
                <w:sz w:val="16"/>
                <w:szCs w:val="16"/>
                <w:lang w:val="fr-FR"/>
              </w:rPr>
              <w:t xml:space="preserve"> </w:t>
            </w:r>
          </w:p>
        </w:tc>
        <w:tc>
          <w:tcPr>
            <w:tcW w:w="1833" w:type="dxa"/>
            <w:tcBorders>
              <w:top w:val="single" w:sz="4" w:space="0" w:color="auto"/>
              <w:left w:val="nil"/>
              <w:bottom w:val="nil"/>
              <w:right w:val="nil"/>
            </w:tcBorders>
          </w:tcPr>
          <w:p w:rsidR="008C0228" w:rsidRPr="00147A60" w:rsidRDefault="008C0228" w:rsidP="00A31060">
            <w:pPr>
              <w:pStyle w:val="Normaltb"/>
              <w:rPr>
                <w:rFonts w:ascii="Arial" w:hAnsi="Arial" w:cs="Arial"/>
                <w:noProof w:val="0"/>
                <w:sz w:val="16"/>
                <w:szCs w:val="16"/>
                <w:lang w:val="fr-FR"/>
              </w:rPr>
            </w:pPr>
            <w:r w:rsidRPr="00147A60">
              <w:rPr>
                <w:rFonts w:ascii="Arial" w:hAnsi="Arial" w:cs="Arial"/>
                <w:noProof w:val="0"/>
                <w:sz w:val="16"/>
                <w:szCs w:val="16"/>
                <w:lang w:val="fr-FR"/>
              </w:rPr>
              <w:t>Stérilité mâle</w:t>
            </w:r>
          </w:p>
        </w:tc>
        <w:tc>
          <w:tcPr>
            <w:tcW w:w="1800" w:type="dxa"/>
            <w:tcBorders>
              <w:top w:val="single" w:sz="4" w:space="0" w:color="auto"/>
              <w:left w:val="nil"/>
              <w:bottom w:val="nil"/>
              <w:right w:val="nil"/>
            </w:tcBorders>
          </w:tcPr>
          <w:p w:rsidR="008C0228" w:rsidRPr="00147A60" w:rsidRDefault="008C0228" w:rsidP="00A31060">
            <w:pPr>
              <w:pStyle w:val="Normaltb"/>
              <w:rPr>
                <w:rFonts w:ascii="Arial" w:hAnsi="Arial" w:cs="Arial"/>
                <w:noProof w:val="0"/>
                <w:sz w:val="16"/>
                <w:szCs w:val="16"/>
                <w:lang w:val="fr-FR" w:eastAsia="fr-FR"/>
              </w:rPr>
            </w:pPr>
            <w:proofErr w:type="spellStart"/>
            <w:r w:rsidRPr="00147A60">
              <w:rPr>
                <w:rFonts w:ascii="Arial" w:hAnsi="Arial" w:cs="Arial"/>
                <w:noProof w:val="0"/>
                <w:sz w:val="16"/>
                <w:szCs w:val="16"/>
                <w:lang w:val="fr-FR" w:eastAsia="fr-FR"/>
              </w:rPr>
              <w:t>Männliche</w:t>
            </w:r>
            <w:proofErr w:type="spellEnd"/>
            <w:r w:rsidRPr="00147A60">
              <w:rPr>
                <w:rFonts w:ascii="Arial" w:hAnsi="Arial" w:cs="Arial"/>
                <w:noProof w:val="0"/>
                <w:sz w:val="16"/>
                <w:szCs w:val="16"/>
                <w:lang w:val="fr-FR" w:eastAsia="fr-FR"/>
              </w:rPr>
              <w:t xml:space="preserve"> </w:t>
            </w:r>
            <w:proofErr w:type="spellStart"/>
            <w:r w:rsidRPr="00147A60">
              <w:rPr>
                <w:rFonts w:ascii="Arial" w:hAnsi="Arial" w:cs="Arial"/>
                <w:noProof w:val="0"/>
                <w:sz w:val="16"/>
                <w:szCs w:val="16"/>
                <w:lang w:val="fr-FR" w:eastAsia="fr-FR"/>
              </w:rPr>
              <w:t>Sterilität</w:t>
            </w:r>
            <w:proofErr w:type="spellEnd"/>
          </w:p>
        </w:tc>
        <w:tc>
          <w:tcPr>
            <w:tcW w:w="1843" w:type="dxa"/>
            <w:tcBorders>
              <w:top w:val="single" w:sz="4" w:space="0" w:color="auto"/>
              <w:left w:val="nil"/>
              <w:bottom w:val="nil"/>
              <w:right w:val="nil"/>
            </w:tcBorders>
          </w:tcPr>
          <w:p w:rsidR="008C0228" w:rsidRPr="00147A60" w:rsidRDefault="008C0228" w:rsidP="00A31060">
            <w:pPr>
              <w:pStyle w:val="Normaltb"/>
              <w:rPr>
                <w:rFonts w:ascii="Arial" w:hAnsi="Arial" w:cs="Arial"/>
                <w:noProof w:val="0"/>
                <w:sz w:val="16"/>
                <w:szCs w:val="16"/>
                <w:lang w:val="fr-FR"/>
              </w:rPr>
            </w:pPr>
            <w:proofErr w:type="spellStart"/>
            <w:r w:rsidRPr="00147A60">
              <w:rPr>
                <w:rFonts w:ascii="Arial" w:hAnsi="Arial" w:cs="Arial"/>
                <w:noProof w:val="0"/>
                <w:sz w:val="16"/>
                <w:szCs w:val="16"/>
                <w:lang w:val="fr-FR"/>
              </w:rPr>
              <w:t>Androesterilidad</w:t>
            </w:r>
            <w:proofErr w:type="spellEnd"/>
            <w:r w:rsidRPr="00147A60">
              <w:rPr>
                <w:rFonts w:ascii="Arial" w:hAnsi="Arial" w:cs="Arial"/>
                <w:noProof w:val="0"/>
                <w:sz w:val="16"/>
                <w:szCs w:val="16"/>
                <w:lang w:val="fr-FR"/>
              </w:rPr>
              <w:t xml:space="preserve"> </w:t>
            </w:r>
          </w:p>
        </w:tc>
        <w:tc>
          <w:tcPr>
            <w:tcW w:w="1985" w:type="dxa"/>
            <w:tcBorders>
              <w:top w:val="single" w:sz="4" w:space="0" w:color="auto"/>
              <w:left w:val="nil"/>
              <w:bottom w:val="nil"/>
              <w:right w:val="nil"/>
            </w:tcBorders>
          </w:tcPr>
          <w:p w:rsidR="008C0228" w:rsidRPr="00147A60" w:rsidRDefault="008C0228" w:rsidP="00A31060">
            <w:pPr>
              <w:pStyle w:val="Normaltb"/>
              <w:rPr>
                <w:rFonts w:ascii="Arial" w:hAnsi="Arial" w:cs="Arial"/>
                <w:noProof w:val="0"/>
                <w:sz w:val="16"/>
                <w:szCs w:val="16"/>
                <w:lang w:val="fr-FR"/>
              </w:rPr>
            </w:pPr>
          </w:p>
        </w:tc>
        <w:tc>
          <w:tcPr>
            <w:tcW w:w="567" w:type="dxa"/>
            <w:tcBorders>
              <w:top w:val="single" w:sz="4" w:space="0" w:color="auto"/>
              <w:left w:val="nil"/>
              <w:bottom w:val="nil"/>
            </w:tcBorders>
          </w:tcPr>
          <w:p w:rsidR="008C0228" w:rsidRPr="00147A60" w:rsidRDefault="008C0228" w:rsidP="00A31060">
            <w:pPr>
              <w:pStyle w:val="Normaltb"/>
              <w:jc w:val="center"/>
              <w:rPr>
                <w:rFonts w:ascii="Arial" w:hAnsi="Arial" w:cs="Arial"/>
                <w:noProof w:val="0"/>
                <w:sz w:val="16"/>
                <w:szCs w:val="16"/>
                <w:lang w:val="fr-FR"/>
              </w:rPr>
            </w:pPr>
          </w:p>
        </w:tc>
      </w:tr>
      <w:tr w:rsidR="008C0228" w:rsidRPr="00147A60" w:rsidTr="00A31060">
        <w:trPr>
          <w:cantSplit/>
        </w:trPr>
        <w:tc>
          <w:tcPr>
            <w:tcW w:w="425" w:type="dxa"/>
            <w:tcBorders>
              <w:top w:val="nil"/>
              <w:bottom w:val="nil"/>
              <w:right w:val="nil"/>
            </w:tcBorders>
          </w:tcPr>
          <w:p w:rsidR="008C0228" w:rsidRPr="00147A60" w:rsidRDefault="008C0228" w:rsidP="00A31060">
            <w:pPr>
              <w:pStyle w:val="Normalt"/>
              <w:jc w:val="center"/>
              <w:rPr>
                <w:rFonts w:ascii="Arial" w:hAnsi="Arial" w:cs="Arial"/>
                <w:b/>
                <w:noProof w:val="0"/>
                <w:sz w:val="16"/>
                <w:szCs w:val="16"/>
                <w:lang w:val="fr-FR"/>
              </w:rPr>
            </w:pPr>
            <w:r w:rsidRPr="00147A60">
              <w:rPr>
                <w:rFonts w:ascii="Arial" w:hAnsi="Arial" w:cs="Arial"/>
                <w:b/>
                <w:noProof w:val="0"/>
                <w:sz w:val="16"/>
                <w:szCs w:val="16"/>
                <w:lang w:val="fr-FR"/>
              </w:rPr>
              <w:t>QN</w:t>
            </w:r>
          </w:p>
        </w:tc>
        <w:tc>
          <w:tcPr>
            <w:tcW w:w="502" w:type="dxa"/>
            <w:tcBorders>
              <w:top w:val="nil"/>
              <w:left w:val="nil"/>
              <w:bottom w:val="nil"/>
              <w:right w:val="nil"/>
            </w:tcBorders>
          </w:tcPr>
          <w:p w:rsidR="008C0228" w:rsidRPr="00147A60" w:rsidRDefault="008C0228" w:rsidP="00A31060">
            <w:pPr>
              <w:pStyle w:val="Normalt"/>
              <w:jc w:val="center"/>
              <w:rPr>
                <w:rFonts w:ascii="Arial" w:hAnsi="Arial" w:cs="Arial"/>
                <w:b/>
                <w:noProof w:val="0"/>
                <w:sz w:val="16"/>
                <w:szCs w:val="16"/>
                <w:lang w:val="fr-FR"/>
              </w:rPr>
            </w:pPr>
          </w:p>
        </w:tc>
        <w:tc>
          <w:tcPr>
            <w:tcW w:w="1767" w:type="dxa"/>
            <w:tcBorders>
              <w:top w:val="nil"/>
              <w:left w:val="nil"/>
              <w:bottom w:val="nil"/>
              <w:right w:val="nil"/>
            </w:tcBorders>
          </w:tcPr>
          <w:p w:rsidR="008C0228" w:rsidRPr="00147A60" w:rsidRDefault="008C0228" w:rsidP="00A31060">
            <w:pPr>
              <w:pStyle w:val="Normalt"/>
              <w:rPr>
                <w:rFonts w:ascii="Arial" w:hAnsi="Arial" w:cs="Arial"/>
                <w:noProof w:val="0"/>
                <w:sz w:val="16"/>
                <w:szCs w:val="16"/>
                <w:lang w:val="fr-FR"/>
              </w:rPr>
            </w:pPr>
            <w:r w:rsidRPr="00147A60">
              <w:rPr>
                <w:rFonts w:ascii="Arial" w:hAnsi="Arial" w:cs="Arial"/>
                <w:noProof w:val="0"/>
                <w:sz w:val="16"/>
                <w:szCs w:val="16"/>
                <w:lang w:val="fr-FR"/>
              </w:rPr>
              <w:t>absent</w:t>
            </w:r>
          </w:p>
        </w:tc>
        <w:tc>
          <w:tcPr>
            <w:tcW w:w="1833" w:type="dxa"/>
            <w:tcBorders>
              <w:top w:val="nil"/>
              <w:left w:val="nil"/>
              <w:bottom w:val="nil"/>
              <w:right w:val="nil"/>
            </w:tcBorders>
          </w:tcPr>
          <w:p w:rsidR="008C0228" w:rsidRPr="00147A60" w:rsidRDefault="008C0228" w:rsidP="00A31060">
            <w:pPr>
              <w:pStyle w:val="Normalt"/>
              <w:rPr>
                <w:rFonts w:ascii="Arial" w:hAnsi="Arial" w:cs="Arial"/>
                <w:noProof w:val="0"/>
                <w:sz w:val="16"/>
                <w:szCs w:val="16"/>
                <w:lang w:val="fr-FR"/>
              </w:rPr>
            </w:pPr>
            <w:r w:rsidRPr="00147A60">
              <w:rPr>
                <w:rFonts w:ascii="Arial" w:hAnsi="Arial" w:cs="Arial"/>
                <w:noProof w:val="0"/>
                <w:sz w:val="16"/>
                <w:szCs w:val="16"/>
                <w:lang w:val="fr-FR"/>
              </w:rPr>
              <w:t>absente</w:t>
            </w:r>
          </w:p>
        </w:tc>
        <w:tc>
          <w:tcPr>
            <w:tcW w:w="1800" w:type="dxa"/>
            <w:tcBorders>
              <w:top w:val="nil"/>
              <w:left w:val="nil"/>
              <w:bottom w:val="nil"/>
              <w:right w:val="nil"/>
            </w:tcBorders>
          </w:tcPr>
          <w:p w:rsidR="008C0228" w:rsidRPr="00147A60" w:rsidRDefault="008C0228" w:rsidP="00A31060">
            <w:pPr>
              <w:pStyle w:val="Normalt"/>
              <w:rPr>
                <w:rFonts w:ascii="Arial" w:hAnsi="Arial" w:cs="Arial"/>
                <w:noProof w:val="0"/>
                <w:sz w:val="16"/>
                <w:szCs w:val="16"/>
                <w:lang w:val="fr-FR" w:eastAsia="fr-FR"/>
              </w:rPr>
            </w:pPr>
            <w:proofErr w:type="spellStart"/>
            <w:r w:rsidRPr="00147A60">
              <w:rPr>
                <w:rFonts w:ascii="Arial" w:hAnsi="Arial" w:cs="Arial"/>
                <w:noProof w:val="0"/>
                <w:sz w:val="16"/>
                <w:szCs w:val="16"/>
                <w:lang w:val="fr-FR" w:eastAsia="fr-FR"/>
              </w:rPr>
              <w:t>fehlend</w:t>
            </w:r>
            <w:proofErr w:type="spellEnd"/>
          </w:p>
        </w:tc>
        <w:tc>
          <w:tcPr>
            <w:tcW w:w="1843" w:type="dxa"/>
            <w:tcBorders>
              <w:top w:val="nil"/>
              <w:left w:val="nil"/>
              <w:bottom w:val="nil"/>
              <w:right w:val="nil"/>
            </w:tcBorders>
          </w:tcPr>
          <w:p w:rsidR="008C0228" w:rsidRPr="00147A60" w:rsidRDefault="008C0228" w:rsidP="00A31060">
            <w:pPr>
              <w:pStyle w:val="Normalt"/>
              <w:rPr>
                <w:rFonts w:ascii="Arial" w:hAnsi="Arial" w:cs="Arial"/>
                <w:noProof w:val="0"/>
                <w:sz w:val="16"/>
                <w:szCs w:val="16"/>
                <w:lang w:val="fr-FR"/>
              </w:rPr>
            </w:pPr>
            <w:proofErr w:type="spellStart"/>
            <w:r w:rsidRPr="00147A60">
              <w:rPr>
                <w:rFonts w:ascii="Arial" w:hAnsi="Arial" w:cs="Arial"/>
                <w:noProof w:val="0"/>
                <w:sz w:val="16"/>
                <w:szCs w:val="16"/>
                <w:lang w:val="fr-FR"/>
              </w:rPr>
              <w:t>ausente</w:t>
            </w:r>
            <w:proofErr w:type="spellEnd"/>
          </w:p>
        </w:tc>
        <w:tc>
          <w:tcPr>
            <w:tcW w:w="1985" w:type="dxa"/>
            <w:tcBorders>
              <w:top w:val="nil"/>
              <w:left w:val="nil"/>
              <w:bottom w:val="nil"/>
              <w:right w:val="nil"/>
            </w:tcBorders>
          </w:tcPr>
          <w:p w:rsidR="008C0228" w:rsidRPr="00147A60" w:rsidRDefault="008C0228" w:rsidP="00A31060">
            <w:pPr>
              <w:pStyle w:val="Normalt"/>
              <w:rPr>
                <w:rFonts w:ascii="Arial" w:hAnsi="Arial" w:cs="Arial"/>
                <w:noProof w:val="0"/>
                <w:sz w:val="16"/>
                <w:szCs w:val="16"/>
                <w:lang w:val="fr-FR"/>
              </w:rPr>
            </w:pPr>
            <w:r w:rsidRPr="00147A60">
              <w:rPr>
                <w:rFonts w:ascii="Arial" w:hAnsi="Arial" w:cs="Arial"/>
                <w:noProof w:val="0"/>
                <w:sz w:val="16"/>
                <w:szCs w:val="16"/>
                <w:lang w:val="fr-FR"/>
              </w:rPr>
              <w:t>Alpha 2, Flora Blanca</w:t>
            </w:r>
          </w:p>
        </w:tc>
        <w:tc>
          <w:tcPr>
            <w:tcW w:w="567" w:type="dxa"/>
            <w:tcBorders>
              <w:top w:val="nil"/>
              <w:left w:val="nil"/>
              <w:bottom w:val="nil"/>
            </w:tcBorders>
          </w:tcPr>
          <w:p w:rsidR="008C0228" w:rsidRPr="00147A60" w:rsidRDefault="008C0228" w:rsidP="00A31060">
            <w:pPr>
              <w:pStyle w:val="Normalt"/>
              <w:jc w:val="center"/>
              <w:rPr>
                <w:rFonts w:ascii="Arial" w:hAnsi="Arial" w:cs="Arial"/>
                <w:noProof w:val="0"/>
                <w:sz w:val="16"/>
                <w:szCs w:val="16"/>
                <w:lang w:val="fr-FR"/>
              </w:rPr>
            </w:pPr>
            <w:r w:rsidRPr="00147A60">
              <w:rPr>
                <w:rFonts w:ascii="Arial" w:hAnsi="Arial" w:cs="Arial"/>
                <w:noProof w:val="0"/>
                <w:sz w:val="16"/>
                <w:szCs w:val="16"/>
                <w:lang w:val="fr-FR"/>
              </w:rPr>
              <w:t>1</w:t>
            </w:r>
          </w:p>
        </w:tc>
      </w:tr>
      <w:tr w:rsidR="008C0228" w:rsidRPr="00147A60" w:rsidTr="00A31060">
        <w:trPr>
          <w:cantSplit/>
        </w:trPr>
        <w:tc>
          <w:tcPr>
            <w:tcW w:w="425" w:type="dxa"/>
            <w:tcBorders>
              <w:top w:val="nil"/>
              <w:bottom w:val="nil"/>
              <w:right w:val="nil"/>
            </w:tcBorders>
          </w:tcPr>
          <w:p w:rsidR="008C0228" w:rsidRPr="00147A60" w:rsidRDefault="008C0228" w:rsidP="00A31060">
            <w:pPr>
              <w:pStyle w:val="Normalt"/>
              <w:jc w:val="center"/>
              <w:rPr>
                <w:rFonts w:ascii="Arial" w:hAnsi="Arial" w:cs="Arial"/>
                <w:b/>
                <w:noProof w:val="0"/>
                <w:sz w:val="16"/>
                <w:szCs w:val="16"/>
                <w:lang w:val="fr-FR"/>
              </w:rPr>
            </w:pPr>
          </w:p>
        </w:tc>
        <w:tc>
          <w:tcPr>
            <w:tcW w:w="502" w:type="dxa"/>
            <w:tcBorders>
              <w:top w:val="nil"/>
              <w:left w:val="nil"/>
              <w:bottom w:val="nil"/>
              <w:right w:val="nil"/>
            </w:tcBorders>
          </w:tcPr>
          <w:p w:rsidR="008C0228" w:rsidRPr="00147A60" w:rsidRDefault="008C0228" w:rsidP="00A31060">
            <w:pPr>
              <w:pStyle w:val="Normalt"/>
              <w:jc w:val="center"/>
              <w:rPr>
                <w:rFonts w:ascii="Arial" w:hAnsi="Arial" w:cs="Arial"/>
                <w:b/>
                <w:noProof w:val="0"/>
                <w:sz w:val="16"/>
                <w:szCs w:val="16"/>
                <w:lang w:val="fr-FR"/>
              </w:rPr>
            </w:pPr>
          </w:p>
        </w:tc>
        <w:tc>
          <w:tcPr>
            <w:tcW w:w="1767" w:type="dxa"/>
            <w:tcBorders>
              <w:top w:val="nil"/>
              <w:left w:val="nil"/>
              <w:bottom w:val="nil"/>
              <w:right w:val="nil"/>
            </w:tcBorders>
          </w:tcPr>
          <w:p w:rsidR="008C0228" w:rsidRPr="00147A60" w:rsidRDefault="008C0228" w:rsidP="00A31060">
            <w:pPr>
              <w:pStyle w:val="Normalt"/>
              <w:rPr>
                <w:rFonts w:ascii="Arial" w:hAnsi="Arial" w:cs="Arial"/>
                <w:noProof w:val="0"/>
                <w:sz w:val="16"/>
                <w:szCs w:val="16"/>
                <w:lang w:val="fr-FR"/>
              </w:rPr>
            </w:pPr>
            <w:r w:rsidRPr="00147A60">
              <w:rPr>
                <w:rFonts w:ascii="Arial" w:hAnsi="Arial" w:cs="Arial"/>
                <w:noProof w:val="0"/>
                <w:sz w:val="16"/>
                <w:szCs w:val="16"/>
                <w:lang w:val="fr-FR"/>
              </w:rPr>
              <w:t>partial</w:t>
            </w:r>
          </w:p>
        </w:tc>
        <w:tc>
          <w:tcPr>
            <w:tcW w:w="1833" w:type="dxa"/>
            <w:tcBorders>
              <w:top w:val="nil"/>
              <w:left w:val="nil"/>
              <w:bottom w:val="nil"/>
              <w:right w:val="nil"/>
            </w:tcBorders>
          </w:tcPr>
          <w:p w:rsidR="008C0228" w:rsidRPr="00147A60" w:rsidRDefault="008C0228" w:rsidP="00A31060">
            <w:pPr>
              <w:pStyle w:val="Normalt"/>
              <w:rPr>
                <w:rFonts w:ascii="Arial" w:hAnsi="Arial" w:cs="Arial"/>
                <w:noProof w:val="0"/>
                <w:sz w:val="16"/>
                <w:szCs w:val="16"/>
                <w:lang w:val="fr-FR"/>
              </w:rPr>
            </w:pPr>
            <w:r w:rsidRPr="00147A60">
              <w:rPr>
                <w:rFonts w:ascii="Arial" w:hAnsi="Arial" w:cs="Arial"/>
                <w:noProof w:val="0"/>
                <w:sz w:val="16"/>
                <w:szCs w:val="16"/>
                <w:lang w:val="fr-FR"/>
              </w:rPr>
              <w:t>partielle</w:t>
            </w:r>
          </w:p>
        </w:tc>
        <w:tc>
          <w:tcPr>
            <w:tcW w:w="1800" w:type="dxa"/>
            <w:tcBorders>
              <w:top w:val="nil"/>
              <w:left w:val="nil"/>
              <w:bottom w:val="nil"/>
              <w:right w:val="nil"/>
            </w:tcBorders>
          </w:tcPr>
          <w:p w:rsidR="008C0228" w:rsidRPr="00147A60" w:rsidRDefault="008C0228" w:rsidP="00A31060">
            <w:pPr>
              <w:pStyle w:val="Normalt"/>
              <w:rPr>
                <w:rFonts w:ascii="Arial" w:hAnsi="Arial" w:cs="Arial"/>
                <w:noProof w:val="0"/>
                <w:sz w:val="16"/>
                <w:szCs w:val="16"/>
                <w:lang w:val="fr-FR" w:eastAsia="fr-FR"/>
              </w:rPr>
            </w:pPr>
            <w:proofErr w:type="spellStart"/>
            <w:r w:rsidRPr="00147A60">
              <w:rPr>
                <w:rFonts w:ascii="Arial" w:hAnsi="Arial" w:cs="Arial"/>
                <w:noProof w:val="0"/>
                <w:sz w:val="16"/>
                <w:szCs w:val="16"/>
                <w:lang w:val="fr-FR" w:eastAsia="fr-FR"/>
              </w:rPr>
              <w:t>partiell</w:t>
            </w:r>
            <w:proofErr w:type="spellEnd"/>
          </w:p>
        </w:tc>
        <w:tc>
          <w:tcPr>
            <w:tcW w:w="1843" w:type="dxa"/>
            <w:tcBorders>
              <w:top w:val="nil"/>
              <w:left w:val="nil"/>
              <w:bottom w:val="nil"/>
              <w:right w:val="nil"/>
            </w:tcBorders>
          </w:tcPr>
          <w:p w:rsidR="008C0228" w:rsidRPr="00147A60" w:rsidRDefault="008C0228" w:rsidP="00A31060">
            <w:pPr>
              <w:pStyle w:val="Normalt"/>
              <w:rPr>
                <w:rFonts w:ascii="Arial" w:hAnsi="Arial" w:cs="Arial"/>
                <w:noProof w:val="0"/>
                <w:sz w:val="16"/>
                <w:szCs w:val="16"/>
                <w:lang w:val="fr-FR"/>
              </w:rPr>
            </w:pPr>
            <w:proofErr w:type="spellStart"/>
            <w:r w:rsidRPr="00147A60">
              <w:rPr>
                <w:rFonts w:ascii="Arial" w:hAnsi="Arial" w:cs="Arial"/>
                <w:noProof w:val="0"/>
                <w:sz w:val="16"/>
                <w:szCs w:val="16"/>
                <w:lang w:val="fr-FR"/>
              </w:rPr>
              <w:t>parcial</w:t>
            </w:r>
            <w:proofErr w:type="spellEnd"/>
          </w:p>
        </w:tc>
        <w:tc>
          <w:tcPr>
            <w:tcW w:w="1985" w:type="dxa"/>
            <w:tcBorders>
              <w:top w:val="nil"/>
              <w:left w:val="nil"/>
              <w:bottom w:val="nil"/>
              <w:right w:val="nil"/>
            </w:tcBorders>
          </w:tcPr>
          <w:p w:rsidR="008C0228" w:rsidRPr="00147A60" w:rsidRDefault="008C0228" w:rsidP="00A31060">
            <w:pPr>
              <w:pStyle w:val="Normalt"/>
              <w:rPr>
                <w:rFonts w:ascii="Arial" w:hAnsi="Arial" w:cs="Arial"/>
                <w:noProof w:val="0"/>
                <w:sz w:val="16"/>
                <w:szCs w:val="16"/>
                <w:lang w:val="fr-FR"/>
              </w:rPr>
            </w:pPr>
            <w:proofErr w:type="spellStart"/>
            <w:r w:rsidRPr="00147A60">
              <w:rPr>
                <w:rFonts w:ascii="Arial" w:hAnsi="Arial" w:cs="Arial"/>
                <w:noProof w:val="0"/>
                <w:sz w:val="16"/>
                <w:szCs w:val="16"/>
                <w:lang w:val="fr-FR"/>
              </w:rPr>
              <w:t>Dunvez</w:t>
            </w:r>
            <w:proofErr w:type="spellEnd"/>
            <w:r w:rsidRPr="00147A60">
              <w:rPr>
                <w:rFonts w:ascii="Arial" w:hAnsi="Arial" w:cs="Arial"/>
                <w:noProof w:val="0"/>
                <w:sz w:val="16"/>
                <w:szCs w:val="16"/>
                <w:lang w:val="fr-FR"/>
              </w:rPr>
              <w:t xml:space="preserve">, </w:t>
            </w:r>
            <w:proofErr w:type="spellStart"/>
            <w:r w:rsidRPr="00147A60">
              <w:rPr>
                <w:rFonts w:ascii="Arial" w:hAnsi="Arial" w:cs="Arial"/>
                <w:noProof w:val="0"/>
                <w:sz w:val="16"/>
                <w:szCs w:val="16"/>
                <w:lang w:val="fr-FR"/>
              </w:rPr>
              <w:t>Odegwen</w:t>
            </w:r>
            <w:proofErr w:type="spellEnd"/>
          </w:p>
        </w:tc>
        <w:tc>
          <w:tcPr>
            <w:tcW w:w="567" w:type="dxa"/>
            <w:tcBorders>
              <w:top w:val="nil"/>
              <w:left w:val="nil"/>
              <w:bottom w:val="nil"/>
            </w:tcBorders>
          </w:tcPr>
          <w:p w:rsidR="008C0228" w:rsidRPr="00147A60" w:rsidRDefault="008C0228" w:rsidP="00A31060">
            <w:pPr>
              <w:pStyle w:val="Normalt"/>
              <w:jc w:val="center"/>
              <w:rPr>
                <w:rFonts w:ascii="Arial" w:hAnsi="Arial" w:cs="Arial"/>
                <w:noProof w:val="0"/>
                <w:sz w:val="16"/>
                <w:szCs w:val="16"/>
                <w:lang w:val="fr-FR"/>
              </w:rPr>
            </w:pPr>
            <w:r w:rsidRPr="00147A60">
              <w:rPr>
                <w:rFonts w:ascii="Arial" w:hAnsi="Arial" w:cs="Arial"/>
                <w:noProof w:val="0"/>
                <w:sz w:val="16"/>
                <w:szCs w:val="16"/>
                <w:lang w:val="fr-FR"/>
              </w:rPr>
              <w:t>2</w:t>
            </w:r>
          </w:p>
        </w:tc>
      </w:tr>
      <w:tr w:rsidR="008C0228" w:rsidRPr="00147A60" w:rsidTr="00A31060">
        <w:trPr>
          <w:cantSplit/>
        </w:trPr>
        <w:tc>
          <w:tcPr>
            <w:tcW w:w="425" w:type="dxa"/>
            <w:tcBorders>
              <w:top w:val="nil"/>
              <w:bottom w:val="single" w:sz="4" w:space="0" w:color="auto"/>
              <w:right w:val="nil"/>
            </w:tcBorders>
          </w:tcPr>
          <w:p w:rsidR="008C0228" w:rsidRPr="00147A60" w:rsidRDefault="008C0228" w:rsidP="00A31060">
            <w:pPr>
              <w:pStyle w:val="Normalt"/>
              <w:jc w:val="center"/>
              <w:rPr>
                <w:rFonts w:ascii="Arial" w:hAnsi="Arial" w:cs="Arial"/>
                <w:b/>
                <w:noProof w:val="0"/>
                <w:sz w:val="16"/>
                <w:szCs w:val="16"/>
                <w:lang w:val="fr-FR"/>
              </w:rPr>
            </w:pPr>
          </w:p>
        </w:tc>
        <w:tc>
          <w:tcPr>
            <w:tcW w:w="502" w:type="dxa"/>
            <w:tcBorders>
              <w:top w:val="nil"/>
              <w:left w:val="nil"/>
              <w:bottom w:val="single" w:sz="4" w:space="0" w:color="auto"/>
              <w:right w:val="nil"/>
            </w:tcBorders>
          </w:tcPr>
          <w:p w:rsidR="008C0228" w:rsidRPr="00147A60" w:rsidRDefault="008C0228" w:rsidP="00A31060">
            <w:pPr>
              <w:pStyle w:val="Normalt"/>
              <w:jc w:val="center"/>
              <w:rPr>
                <w:rFonts w:ascii="Arial" w:hAnsi="Arial" w:cs="Arial"/>
                <w:b/>
                <w:noProof w:val="0"/>
                <w:sz w:val="16"/>
                <w:szCs w:val="16"/>
                <w:lang w:val="fr-FR"/>
              </w:rPr>
            </w:pPr>
          </w:p>
        </w:tc>
        <w:tc>
          <w:tcPr>
            <w:tcW w:w="1767" w:type="dxa"/>
            <w:tcBorders>
              <w:top w:val="nil"/>
              <w:left w:val="nil"/>
              <w:bottom w:val="single" w:sz="4" w:space="0" w:color="auto"/>
              <w:right w:val="nil"/>
            </w:tcBorders>
          </w:tcPr>
          <w:p w:rsidR="008C0228" w:rsidRPr="00147A60" w:rsidRDefault="008C0228" w:rsidP="00A31060">
            <w:pPr>
              <w:pStyle w:val="Normalt"/>
              <w:rPr>
                <w:rFonts w:ascii="Arial" w:hAnsi="Arial" w:cs="Arial"/>
                <w:noProof w:val="0"/>
                <w:sz w:val="16"/>
                <w:szCs w:val="16"/>
                <w:lang w:val="fr-FR"/>
              </w:rPr>
            </w:pPr>
            <w:r w:rsidRPr="00147A60">
              <w:rPr>
                <w:rFonts w:ascii="Arial" w:hAnsi="Arial" w:cs="Arial"/>
                <w:noProof w:val="0"/>
                <w:sz w:val="16"/>
                <w:szCs w:val="16"/>
                <w:lang w:val="fr-FR"/>
              </w:rPr>
              <w:t>total</w:t>
            </w:r>
          </w:p>
        </w:tc>
        <w:tc>
          <w:tcPr>
            <w:tcW w:w="1833" w:type="dxa"/>
            <w:tcBorders>
              <w:top w:val="nil"/>
              <w:left w:val="nil"/>
              <w:bottom w:val="single" w:sz="4" w:space="0" w:color="auto"/>
              <w:right w:val="nil"/>
            </w:tcBorders>
          </w:tcPr>
          <w:p w:rsidR="008C0228" w:rsidRPr="00147A60" w:rsidRDefault="008C0228" w:rsidP="00A31060">
            <w:pPr>
              <w:pStyle w:val="Normalt"/>
              <w:rPr>
                <w:rFonts w:ascii="Arial" w:hAnsi="Arial" w:cs="Arial"/>
                <w:noProof w:val="0"/>
                <w:sz w:val="16"/>
                <w:szCs w:val="16"/>
                <w:lang w:val="fr-FR"/>
              </w:rPr>
            </w:pPr>
            <w:r w:rsidRPr="00147A60">
              <w:rPr>
                <w:rFonts w:ascii="Arial" w:hAnsi="Arial" w:cs="Arial"/>
                <w:noProof w:val="0"/>
                <w:sz w:val="16"/>
                <w:szCs w:val="16"/>
                <w:lang w:val="fr-FR"/>
              </w:rPr>
              <w:t>totale</w:t>
            </w:r>
          </w:p>
        </w:tc>
        <w:tc>
          <w:tcPr>
            <w:tcW w:w="1800" w:type="dxa"/>
            <w:tcBorders>
              <w:top w:val="nil"/>
              <w:left w:val="nil"/>
              <w:bottom w:val="single" w:sz="4" w:space="0" w:color="auto"/>
              <w:right w:val="nil"/>
            </w:tcBorders>
          </w:tcPr>
          <w:p w:rsidR="008C0228" w:rsidRPr="00147A60" w:rsidRDefault="008C0228" w:rsidP="00A31060">
            <w:pPr>
              <w:pStyle w:val="Normalt"/>
              <w:rPr>
                <w:rFonts w:ascii="Arial" w:hAnsi="Arial" w:cs="Arial"/>
                <w:noProof w:val="0"/>
                <w:sz w:val="16"/>
                <w:szCs w:val="16"/>
                <w:lang w:val="fr-FR" w:eastAsia="fr-FR"/>
              </w:rPr>
            </w:pPr>
            <w:proofErr w:type="spellStart"/>
            <w:r w:rsidRPr="00147A60">
              <w:rPr>
                <w:rFonts w:ascii="Arial" w:hAnsi="Arial" w:cs="Arial"/>
                <w:noProof w:val="0"/>
                <w:sz w:val="16"/>
                <w:szCs w:val="16"/>
                <w:lang w:val="fr-FR" w:eastAsia="fr-FR"/>
              </w:rPr>
              <w:t>vollständig</w:t>
            </w:r>
            <w:proofErr w:type="spellEnd"/>
          </w:p>
        </w:tc>
        <w:tc>
          <w:tcPr>
            <w:tcW w:w="1843" w:type="dxa"/>
            <w:tcBorders>
              <w:top w:val="nil"/>
              <w:left w:val="nil"/>
              <w:bottom w:val="single" w:sz="4" w:space="0" w:color="auto"/>
              <w:right w:val="nil"/>
            </w:tcBorders>
          </w:tcPr>
          <w:p w:rsidR="008C0228" w:rsidRPr="00147A60" w:rsidRDefault="008C0228" w:rsidP="00A31060">
            <w:pPr>
              <w:pStyle w:val="Normalt"/>
              <w:rPr>
                <w:rFonts w:ascii="Arial" w:hAnsi="Arial" w:cs="Arial"/>
                <w:noProof w:val="0"/>
                <w:sz w:val="16"/>
                <w:szCs w:val="16"/>
                <w:lang w:val="fr-FR"/>
              </w:rPr>
            </w:pPr>
            <w:r w:rsidRPr="00147A60">
              <w:rPr>
                <w:rFonts w:ascii="Arial" w:hAnsi="Arial" w:cs="Arial"/>
                <w:noProof w:val="0"/>
                <w:sz w:val="16"/>
                <w:szCs w:val="16"/>
                <w:lang w:val="fr-FR"/>
              </w:rPr>
              <w:t>total</w:t>
            </w:r>
          </w:p>
        </w:tc>
        <w:tc>
          <w:tcPr>
            <w:tcW w:w="1985" w:type="dxa"/>
            <w:tcBorders>
              <w:top w:val="nil"/>
              <w:left w:val="nil"/>
              <w:bottom w:val="single" w:sz="4" w:space="0" w:color="auto"/>
              <w:right w:val="nil"/>
            </w:tcBorders>
          </w:tcPr>
          <w:p w:rsidR="008C0228" w:rsidRPr="00147A60" w:rsidRDefault="008C0228" w:rsidP="00A31060">
            <w:pPr>
              <w:pStyle w:val="Normalt"/>
              <w:rPr>
                <w:rFonts w:ascii="Arial" w:hAnsi="Arial" w:cs="Arial"/>
                <w:noProof w:val="0"/>
                <w:sz w:val="16"/>
                <w:szCs w:val="16"/>
                <w:lang w:val="fr-FR"/>
              </w:rPr>
            </w:pPr>
            <w:r w:rsidRPr="00147A60">
              <w:rPr>
                <w:rFonts w:ascii="Arial" w:hAnsi="Arial" w:cs="Arial"/>
                <w:noProof w:val="0"/>
                <w:sz w:val="16"/>
                <w:szCs w:val="16"/>
                <w:lang w:val="fr-FR"/>
              </w:rPr>
              <w:t xml:space="preserve">Aviron, </w:t>
            </w:r>
            <w:proofErr w:type="spellStart"/>
            <w:r w:rsidRPr="00147A60">
              <w:rPr>
                <w:rFonts w:ascii="Arial" w:hAnsi="Arial" w:cs="Arial"/>
                <w:noProof w:val="0"/>
                <w:sz w:val="16"/>
                <w:szCs w:val="16"/>
                <w:lang w:val="fr-FR"/>
              </w:rPr>
              <w:t>Bodilis</w:t>
            </w:r>
            <w:proofErr w:type="spellEnd"/>
          </w:p>
        </w:tc>
        <w:tc>
          <w:tcPr>
            <w:tcW w:w="567" w:type="dxa"/>
            <w:tcBorders>
              <w:top w:val="nil"/>
              <w:left w:val="nil"/>
              <w:bottom w:val="single" w:sz="4" w:space="0" w:color="auto"/>
            </w:tcBorders>
          </w:tcPr>
          <w:p w:rsidR="008C0228" w:rsidRPr="00147A60" w:rsidRDefault="008C0228" w:rsidP="00A31060">
            <w:pPr>
              <w:pStyle w:val="Normalt"/>
              <w:jc w:val="center"/>
              <w:rPr>
                <w:rFonts w:ascii="Arial" w:hAnsi="Arial" w:cs="Arial"/>
                <w:noProof w:val="0"/>
                <w:sz w:val="16"/>
                <w:szCs w:val="16"/>
                <w:lang w:val="fr-FR"/>
              </w:rPr>
            </w:pPr>
            <w:r w:rsidRPr="00147A60">
              <w:rPr>
                <w:rFonts w:ascii="Arial" w:hAnsi="Arial" w:cs="Arial"/>
                <w:noProof w:val="0"/>
                <w:sz w:val="16"/>
                <w:szCs w:val="16"/>
                <w:lang w:val="fr-FR"/>
              </w:rPr>
              <w:t>3</w:t>
            </w:r>
          </w:p>
        </w:tc>
      </w:tr>
    </w:tbl>
    <w:p w:rsidR="008C0228" w:rsidRPr="00203426" w:rsidRDefault="008C0228" w:rsidP="008C0228">
      <w:pPr>
        <w:tabs>
          <w:tab w:val="left" w:pos="360"/>
          <w:tab w:val="left" w:pos="840"/>
          <w:tab w:val="left" w:pos="3720"/>
          <w:tab w:val="left" w:pos="5520"/>
          <w:tab w:val="left" w:pos="7320"/>
          <w:tab w:val="left" w:pos="9120"/>
          <w:tab w:val="left" w:pos="11520"/>
        </w:tabs>
        <w:rPr>
          <w:rFonts w:cs="Arial"/>
          <w:lang w:val="fr-FR"/>
        </w:rPr>
      </w:pPr>
    </w:p>
    <w:p w:rsidR="008C0228" w:rsidRPr="00203426" w:rsidRDefault="008C0228" w:rsidP="008C0228">
      <w:pPr>
        <w:tabs>
          <w:tab w:val="left" w:pos="360"/>
          <w:tab w:val="left" w:pos="840"/>
          <w:tab w:val="left" w:pos="3720"/>
          <w:tab w:val="left" w:pos="5520"/>
          <w:tab w:val="left" w:pos="7320"/>
          <w:tab w:val="left" w:pos="9120"/>
          <w:tab w:val="left" w:pos="11520"/>
        </w:tabs>
        <w:rPr>
          <w:rFonts w:cs="Arial"/>
          <w:lang w:val="fr-FR"/>
        </w:rPr>
      </w:pPr>
    </w:p>
    <w:p w:rsidR="008C0228" w:rsidRPr="00203426" w:rsidRDefault="008C0228" w:rsidP="008C0228">
      <w:pPr>
        <w:tabs>
          <w:tab w:val="left" w:pos="360"/>
          <w:tab w:val="left" w:pos="840"/>
          <w:tab w:val="left" w:pos="3720"/>
          <w:tab w:val="left" w:pos="5520"/>
          <w:tab w:val="left" w:pos="7320"/>
          <w:tab w:val="left" w:pos="9120"/>
          <w:tab w:val="left" w:pos="11520"/>
        </w:tabs>
        <w:rPr>
          <w:rFonts w:cs="Arial"/>
          <w:i/>
          <w:lang w:val="fr-FR"/>
        </w:rPr>
      </w:pPr>
      <w:r w:rsidRPr="00203426">
        <w:rPr>
          <w:rFonts w:cs="Arial"/>
          <w:i/>
          <w:lang w:val="fr-FR"/>
        </w:rPr>
        <w:t>Libellé actuel :</w:t>
      </w:r>
    </w:p>
    <w:p w:rsidR="008C0228" w:rsidRPr="00203426" w:rsidRDefault="008C0228" w:rsidP="008C0228">
      <w:pPr>
        <w:tabs>
          <w:tab w:val="left" w:pos="360"/>
          <w:tab w:val="left" w:pos="840"/>
          <w:tab w:val="left" w:pos="3720"/>
          <w:tab w:val="left" w:pos="5520"/>
          <w:tab w:val="left" w:pos="7320"/>
          <w:tab w:val="left" w:pos="9120"/>
          <w:tab w:val="left" w:pos="11520"/>
        </w:tabs>
        <w:rPr>
          <w:rFonts w:cs="Arial"/>
          <w:lang w:val="fr-FR"/>
        </w:rPr>
      </w:pPr>
    </w:p>
    <w:p w:rsidR="008C0228" w:rsidRPr="00203426" w:rsidRDefault="008C0228" w:rsidP="008C0228">
      <w:pPr>
        <w:rPr>
          <w:rFonts w:cs="Arial"/>
          <w:u w:val="single"/>
          <w:lang w:val="fr-FR"/>
        </w:rPr>
      </w:pPr>
      <w:r w:rsidRPr="00203426">
        <w:rPr>
          <w:rFonts w:cs="Arial"/>
          <w:u w:val="single"/>
          <w:lang w:val="fr-FR"/>
        </w:rPr>
        <w:t>Ad. 28 </w:t>
      </w:r>
      <w:r w:rsidRPr="00203426">
        <w:rPr>
          <w:u w:val="single"/>
          <w:lang w:val="fr-FR"/>
        </w:rPr>
        <w:t>:</w:t>
      </w:r>
      <w:r w:rsidRPr="00203426">
        <w:rPr>
          <w:rFonts w:cs="Arial"/>
          <w:u w:val="single"/>
          <w:lang w:val="fr-FR"/>
        </w:rPr>
        <w:t xml:space="preserve"> Stérilité mâle</w:t>
      </w:r>
    </w:p>
    <w:p w:rsidR="008C0228" w:rsidRPr="00203426" w:rsidRDefault="008C0228" w:rsidP="008C0228">
      <w:pPr>
        <w:rPr>
          <w:rFonts w:cs="Arial"/>
          <w:lang w:val="fr-FR"/>
        </w:rPr>
      </w:pPr>
    </w:p>
    <w:p w:rsidR="008C0228" w:rsidRPr="00203426" w:rsidRDefault="008C0228" w:rsidP="008C0228">
      <w:pPr>
        <w:tabs>
          <w:tab w:val="left" w:pos="1560"/>
          <w:tab w:val="left" w:pos="1985"/>
        </w:tabs>
        <w:ind w:left="1985" w:hanging="1385"/>
        <w:rPr>
          <w:lang w:val="fr-FR"/>
        </w:rPr>
      </w:pPr>
      <w:r w:rsidRPr="00203426">
        <w:rPr>
          <w:lang w:val="fr-FR"/>
        </w:rPr>
        <w:t xml:space="preserve">Absente </w:t>
      </w:r>
      <w:r w:rsidRPr="00203426">
        <w:rPr>
          <w:lang w:val="fr-FR"/>
        </w:rPr>
        <w:tab/>
        <w:t xml:space="preserve">= </w:t>
      </w:r>
      <w:r w:rsidRPr="00203426">
        <w:rPr>
          <w:lang w:val="fr-FR"/>
        </w:rPr>
        <w:tab/>
        <w:t>&gt;70% plantes fertiles (variétés à fécondation libre ou variétés hybrides produites en utilisant le système d’auto</w:t>
      </w:r>
      <w:r w:rsidRPr="00203426">
        <w:rPr>
          <w:lang w:val="fr-FR"/>
        </w:rPr>
        <w:noBreakHyphen/>
        <w:t>incompatibilité)</w:t>
      </w:r>
    </w:p>
    <w:p w:rsidR="008C0228" w:rsidRPr="00203426" w:rsidRDefault="008C0228" w:rsidP="008C0228">
      <w:pPr>
        <w:tabs>
          <w:tab w:val="left" w:pos="1560"/>
          <w:tab w:val="left" w:pos="1985"/>
        </w:tabs>
        <w:ind w:firstLine="600"/>
        <w:rPr>
          <w:lang w:val="fr-FR"/>
        </w:rPr>
      </w:pPr>
      <w:r w:rsidRPr="00203426">
        <w:rPr>
          <w:lang w:val="fr-FR"/>
        </w:rPr>
        <w:t>Partielle</w:t>
      </w:r>
      <w:r w:rsidRPr="00203426">
        <w:rPr>
          <w:lang w:val="fr-FR"/>
        </w:rPr>
        <w:tab/>
        <w:t xml:space="preserve">= </w:t>
      </w:r>
      <w:r w:rsidRPr="00203426">
        <w:rPr>
          <w:lang w:val="fr-FR"/>
        </w:rPr>
        <w:tab/>
        <w:t>30% à 70% plantes fertiles stérilité génétique hétérozygote</w:t>
      </w:r>
    </w:p>
    <w:p w:rsidR="008C0228" w:rsidRPr="00203426" w:rsidRDefault="008C0228" w:rsidP="008C0228">
      <w:pPr>
        <w:tabs>
          <w:tab w:val="left" w:pos="1560"/>
          <w:tab w:val="left" w:pos="1985"/>
        </w:tabs>
        <w:ind w:firstLine="737"/>
        <w:rPr>
          <w:rFonts w:cs="Arial"/>
          <w:lang w:val="fr-FR"/>
        </w:rPr>
      </w:pPr>
      <w:r w:rsidRPr="00203426">
        <w:rPr>
          <w:lang w:val="fr-FR"/>
        </w:rPr>
        <w:t xml:space="preserve">Totale </w:t>
      </w:r>
      <w:r w:rsidRPr="00203426">
        <w:rPr>
          <w:lang w:val="fr-FR"/>
        </w:rPr>
        <w:tab/>
        <w:t xml:space="preserve">= </w:t>
      </w:r>
      <w:r w:rsidRPr="00203426">
        <w:rPr>
          <w:lang w:val="fr-FR"/>
        </w:rPr>
        <w:tab/>
        <w:t>&lt;30% plantes fertiles (</w:t>
      </w:r>
      <w:r w:rsidR="00142799" w:rsidRPr="00147A60">
        <w:rPr>
          <w:rFonts w:cs="Arial"/>
          <w:lang w:val="fr-FR"/>
        </w:rPr>
        <w:t>cytoplasme stérile</w:t>
      </w:r>
      <w:r w:rsidRPr="00203426">
        <w:rPr>
          <w:lang w:val="fr-FR"/>
        </w:rPr>
        <w:t>)</w:t>
      </w:r>
    </w:p>
    <w:p w:rsidR="008C0228" w:rsidRPr="00203426" w:rsidRDefault="008C0228" w:rsidP="008C0228">
      <w:pPr>
        <w:tabs>
          <w:tab w:val="left" w:pos="1560"/>
          <w:tab w:val="left" w:pos="1985"/>
        </w:tabs>
        <w:ind w:firstLine="737"/>
        <w:rPr>
          <w:rFonts w:cs="Arial"/>
          <w:lang w:val="fr-FR"/>
        </w:rPr>
      </w:pPr>
    </w:p>
    <w:p w:rsidR="008C0228" w:rsidRPr="00203426" w:rsidRDefault="008C0228" w:rsidP="008C0228">
      <w:pPr>
        <w:tabs>
          <w:tab w:val="left" w:pos="1560"/>
          <w:tab w:val="left" w:pos="1985"/>
        </w:tabs>
        <w:ind w:firstLine="737"/>
        <w:rPr>
          <w:rFonts w:cs="Arial"/>
          <w:lang w:val="fr-FR"/>
        </w:rPr>
      </w:pPr>
    </w:p>
    <w:p w:rsidR="008C0228" w:rsidRPr="00203426" w:rsidRDefault="008C0228" w:rsidP="008C0228">
      <w:pPr>
        <w:tabs>
          <w:tab w:val="left" w:pos="1560"/>
          <w:tab w:val="left" w:pos="1985"/>
        </w:tabs>
        <w:ind w:firstLine="737"/>
        <w:rPr>
          <w:rFonts w:cs="Arial"/>
          <w:lang w:val="fr-FR"/>
        </w:rPr>
      </w:pPr>
    </w:p>
    <w:p w:rsidR="008C0228" w:rsidRPr="00203426" w:rsidRDefault="008C0228" w:rsidP="008C0228">
      <w:pPr>
        <w:tabs>
          <w:tab w:val="left" w:pos="360"/>
          <w:tab w:val="left" w:pos="840"/>
          <w:tab w:val="left" w:pos="3720"/>
          <w:tab w:val="left" w:pos="5520"/>
          <w:tab w:val="left" w:pos="7320"/>
          <w:tab w:val="left" w:pos="9120"/>
          <w:tab w:val="left" w:pos="11520"/>
        </w:tabs>
        <w:rPr>
          <w:rFonts w:cs="Arial"/>
          <w:i/>
          <w:lang w:val="fr-FR"/>
        </w:rPr>
      </w:pPr>
      <w:r w:rsidRPr="00203426">
        <w:rPr>
          <w:rFonts w:cs="Arial"/>
          <w:i/>
          <w:lang w:val="fr-FR"/>
        </w:rPr>
        <w:t>Nouveau libellé proposé :</w:t>
      </w:r>
    </w:p>
    <w:p w:rsidR="008C0228" w:rsidRPr="00203426" w:rsidRDefault="008C0228" w:rsidP="008C0228">
      <w:pPr>
        <w:tabs>
          <w:tab w:val="left" w:pos="360"/>
          <w:tab w:val="left" w:pos="840"/>
          <w:tab w:val="left" w:pos="3720"/>
          <w:tab w:val="left" w:pos="5520"/>
          <w:tab w:val="left" w:pos="7320"/>
          <w:tab w:val="left" w:pos="9120"/>
          <w:tab w:val="left" w:pos="11520"/>
        </w:tabs>
        <w:rPr>
          <w:rFonts w:cs="Arial"/>
          <w:lang w:val="fr-FR"/>
        </w:rPr>
      </w:pPr>
    </w:p>
    <w:p w:rsidR="008C0228" w:rsidRPr="00203426" w:rsidRDefault="008C0228" w:rsidP="008C0228">
      <w:pPr>
        <w:rPr>
          <w:rFonts w:cs="Arial"/>
          <w:u w:val="single"/>
          <w:lang w:val="fr-FR"/>
        </w:rPr>
      </w:pPr>
      <w:r w:rsidRPr="00203426">
        <w:rPr>
          <w:rFonts w:cs="Arial"/>
          <w:u w:val="single"/>
          <w:lang w:val="fr-FR"/>
        </w:rPr>
        <w:t>Ad. 28 </w:t>
      </w:r>
      <w:r w:rsidRPr="00203426">
        <w:rPr>
          <w:u w:val="single"/>
          <w:lang w:val="fr-FR"/>
        </w:rPr>
        <w:t>:</w:t>
      </w:r>
      <w:r w:rsidRPr="00203426">
        <w:rPr>
          <w:rFonts w:cs="Arial"/>
          <w:u w:val="single"/>
          <w:lang w:val="fr-FR"/>
        </w:rPr>
        <w:t xml:space="preserve"> Stérilité mâle</w:t>
      </w:r>
    </w:p>
    <w:p w:rsidR="008C0228" w:rsidRPr="00203426" w:rsidRDefault="008C0228" w:rsidP="008C0228">
      <w:pPr>
        <w:tabs>
          <w:tab w:val="left" w:pos="1560"/>
          <w:tab w:val="left" w:pos="1985"/>
        </w:tabs>
        <w:rPr>
          <w:rFonts w:cs="Arial"/>
          <w:lang w:val="fr-FR"/>
        </w:rPr>
      </w:pPr>
    </w:p>
    <w:p w:rsidR="008C0228" w:rsidRPr="00203426" w:rsidRDefault="008C0228" w:rsidP="008C0228">
      <w:pPr>
        <w:rPr>
          <w:rFonts w:cs="Arial"/>
          <w:lang w:val="fr-FR"/>
        </w:rPr>
      </w:pPr>
      <w:r w:rsidRPr="00203426">
        <w:rPr>
          <w:rFonts w:cs="Arial"/>
          <w:lang w:val="fr-FR"/>
        </w:rPr>
        <w:t>Doit être soumis à un essai en plein champ et/ou un test avec marqueurs d’ADN.</w:t>
      </w:r>
    </w:p>
    <w:p w:rsidR="008C0228" w:rsidRPr="00203426" w:rsidRDefault="008C0228" w:rsidP="008C0228">
      <w:pPr>
        <w:rPr>
          <w:rFonts w:cs="Arial"/>
          <w:lang w:val="fr-FR"/>
        </w:rPr>
      </w:pPr>
    </w:p>
    <w:p w:rsidR="008C0228" w:rsidRPr="00203426" w:rsidRDefault="008C0228" w:rsidP="008C0228">
      <w:pPr>
        <w:rPr>
          <w:rFonts w:cs="Arial"/>
          <w:lang w:val="fr-FR"/>
        </w:rPr>
      </w:pPr>
      <w:r w:rsidRPr="00203426">
        <w:rPr>
          <w:rFonts w:cs="Arial"/>
          <w:lang w:val="fr-FR"/>
        </w:rPr>
        <w:t>Essai en plein champ :</w:t>
      </w:r>
    </w:p>
    <w:p w:rsidR="008C0228" w:rsidRPr="00203426" w:rsidRDefault="008C0228" w:rsidP="008C0228">
      <w:pPr>
        <w:rPr>
          <w:rFonts w:cs="Arial"/>
          <w:lang w:val="fr-FR"/>
        </w:rPr>
      </w:pPr>
    </w:p>
    <w:p w:rsidR="008C0228" w:rsidRPr="00147A60" w:rsidRDefault="008C0228" w:rsidP="008C0228">
      <w:pPr>
        <w:tabs>
          <w:tab w:val="left" w:pos="1560"/>
          <w:tab w:val="left" w:pos="1985"/>
        </w:tabs>
        <w:ind w:left="1985" w:hanging="1248"/>
        <w:rPr>
          <w:rFonts w:cs="Arial"/>
          <w:lang w:val="fr-FR"/>
        </w:rPr>
      </w:pPr>
      <w:r w:rsidRPr="00203426">
        <w:rPr>
          <w:rFonts w:cs="Arial"/>
          <w:lang w:val="fr-FR"/>
        </w:rPr>
        <w:t xml:space="preserve">Absente </w:t>
      </w:r>
      <w:r w:rsidRPr="00203426">
        <w:rPr>
          <w:rFonts w:cs="Arial"/>
          <w:lang w:val="fr-FR"/>
        </w:rPr>
        <w:tab/>
        <w:t xml:space="preserve">= </w:t>
      </w:r>
      <w:r w:rsidRPr="00203426">
        <w:rPr>
          <w:rFonts w:cs="Arial"/>
          <w:lang w:val="fr-FR"/>
        </w:rPr>
        <w:tab/>
        <w:t xml:space="preserve">&gt;70% plantes fertiles (variétés à fécondation libre ou variétés hybrides </w:t>
      </w:r>
      <w:r w:rsidRPr="00147A60">
        <w:rPr>
          <w:rFonts w:cs="Arial"/>
          <w:lang w:val="fr-FR"/>
        </w:rPr>
        <w:t>produites en utilisant le système d’auto</w:t>
      </w:r>
      <w:r>
        <w:rPr>
          <w:rFonts w:cs="Arial"/>
          <w:lang w:val="fr-FR"/>
        </w:rPr>
        <w:noBreakHyphen/>
      </w:r>
      <w:r w:rsidRPr="00147A60">
        <w:rPr>
          <w:rFonts w:cs="Arial"/>
          <w:lang w:val="fr-FR"/>
        </w:rPr>
        <w:t>incompatibilité</w:t>
      </w:r>
      <w:r>
        <w:rPr>
          <w:rFonts w:cs="Arial"/>
          <w:lang w:val="fr-FR"/>
        </w:rPr>
        <w:t>)</w:t>
      </w:r>
    </w:p>
    <w:p w:rsidR="008C0228" w:rsidRPr="00702D25" w:rsidRDefault="008C0228" w:rsidP="008C0228">
      <w:pPr>
        <w:tabs>
          <w:tab w:val="left" w:pos="1560"/>
          <w:tab w:val="left" w:pos="1985"/>
        </w:tabs>
        <w:ind w:firstLine="737"/>
        <w:rPr>
          <w:rFonts w:cs="Arial"/>
          <w:lang w:val="fr-FR"/>
        </w:rPr>
      </w:pPr>
      <w:r w:rsidRPr="00147A60">
        <w:rPr>
          <w:rFonts w:cs="Arial"/>
          <w:lang w:val="fr-FR"/>
        </w:rPr>
        <w:t>Partielle</w:t>
      </w:r>
      <w:r w:rsidRPr="00147A60">
        <w:rPr>
          <w:rFonts w:cs="Arial"/>
          <w:lang w:val="fr-FR"/>
        </w:rPr>
        <w:tab/>
        <w:t xml:space="preserve">= </w:t>
      </w:r>
      <w:r w:rsidRPr="00147A60">
        <w:rPr>
          <w:rFonts w:cs="Arial"/>
          <w:lang w:val="fr-FR"/>
        </w:rPr>
        <w:tab/>
        <w:t>30% à 70</w:t>
      </w:r>
      <w:r w:rsidRPr="00702D25">
        <w:rPr>
          <w:rFonts w:cs="Arial"/>
          <w:lang w:val="fr-FR"/>
        </w:rPr>
        <w:t>% plantes fertiles stérilité génétique hétérozygote</w:t>
      </w:r>
    </w:p>
    <w:p w:rsidR="008C0228" w:rsidRPr="00702D25" w:rsidRDefault="008C0228" w:rsidP="008C0228">
      <w:pPr>
        <w:tabs>
          <w:tab w:val="left" w:pos="1560"/>
          <w:tab w:val="left" w:pos="1985"/>
        </w:tabs>
        <w:ind w:firstLine="737"/>
        <w:rPr>
          <w:rFonts w:cs="Arial"/>
          <w:lang w:val="fr-FR"/>
        </w:rPr>
      </w:pPr>
      <w:r w:rsidRPr="00702D25">
        <w:rPr>
          <w:rFonts w:cs="Arial"/>
          <w:lang w:val="fr-FR"/>
        </w:rPr>
        <w:t xml:space="preserve">Totale </w:t>
      </w:r>
      <w:r w:rsidRPr="00702D25">
        <w:rPr>
          <w:rFonts w:cs="Arial"/>
          <w:lang w:val="fr-FR"/>
        </w:rPr>
        <w:tab/>
        <w:t xml:space="preserve">= </w:t>
      </w:r>
      <w:r w:rsidRPr="00702D25">
        <w:rPr>
          <w:rFonts w:cs="Arial"/>
          <w:lang w:val="fr-FR"/>
        </w:rPr>
        <w:tab/>
        <w:t>&lt;30% plantes fertiles (</w:t>
      </w:r>
      <w:r w:rsidR="00142799" w:rsidRPr="00702D25">
        <w:rPr>
          <w:rStyle w:val="hps"/>
          <w:rFonts w:cs="Arial"/>
          <w:color w:val="222222"/>
          <w:lang w:val="fr-FR"/>
        </w:rPr>
        <w:t>stérilité</w:t>
      </w:r>
      <w:r w:rsidR="00142799" w:rsidRPr="00702D25">
        <w:rPr>
          <w:rStyle w:val="shorttext"/>
          <w:rFonts w:cs="Arial"/>
          <w:color w:val="222222"/>
          <w:lang w:val="fr-FR"/>
        </w:rPr>
        <w:t xml:space="preserve"> </w:t>
      </w:r>
      <w:r w:rsidR="00142799" w:rsidRPr="00702D25">
        <w:rPr>
          <w:rStyle w:val="hps"/>
          <w:rFonts w:cs="Arial"/>
          <w:color w:val="222222"/>
          <w:lang w:val="fr-FR"/>
        </w:rPr>
        <w:t>cytoplasmique</w:t>
      </w:r>
      <w:r w:rsidRPr="00702D25">
        <w:rPr>
          <w:rFonts w:cs="Arial"/>
          <w:lang w:val="fr-FR"/>
        </w:rPr>
        <w:t>)</w:t>
      </w:r>
    </w:p>
    <w:p w:rsidR="008C0228" w:rsidRPr="00702D25" w:rsidRDefault="008C0228" w:rsidP="008C0228">
      <w:pPr>
        <w:rPr>
          <w:rFonts w:cs="Arial"/>
          <w:lang w:val="fr-FR"/>
        </w:rPr>
      </w:pPr>
    </w:p>
    <w:p w:rsidR="008C0228" w:rsidRPr="00702D25" w:rsidRDefault="008C0228" w:rsidP="008C0228">
      <w:pPr>
        <w:rPr>
          <w:rFonts w:cs="Arial"/>
          <w:lang w:val="fr-FR"/>
        </w:rPr>
      </w:pPr>
      <w:r w:rsidRPr="00702D25">
        <w:rPr>
          <w:rFonts w:cs="Arial"/>
          <w:lang w:val="fr-FR"/>
        </w:rPr>
        <w:t>Test avec marqueurs d’ADN et/ou essai en plein champ :</w:t>
      </w:r>
    </w:p>
    <w:p w:rsidR="008C0228" w:rsidRPr="00702D25" w:rsidRDefault="008C0228" w:rsidP="008C0228">
      <w:pPr>
        <w:rPr>
          <w:rFonts w:cs="Arial"/>
          <w:lang w:val="fr-FR"/>
        </w:rPr>
      </w:pPr>
    </w:p>
    <w:p w:rsidR="008C0228" w:rsidRPr="00147A60" w:rsidRDefault="008C0228" w:rsidP="008C0228">
      <w:pPr>
        <w:autoSpaceDE w:val="0"/>
        <w:autoSpaceDN w:val="0"/>
        <w:adjustRightInd w:val="0"/>
        <w:rPr>
          <w:rFonts w:eastAsiaTheme="minorHAnsi" w:cs="Arial"/>
          <w:iCs/>
          <w:lang w:val="fr-FR"/>
        </w:rPr>
      </w:pPr>
      <w:r w:rsidRPr="00702D25">
        <w:rPr>
          <w:rFonts w:eastAsiaTheme="minorHAnsi" w:cs="Arial"/>
          <w:iCs/>
          <w:lang w:val="fr-FR"/>
        </w:rPr>
        <w:t xml:space="preserve">Toute </w:t>
      </w:r>
      <w:r w:rsidR="00142799" w:rsidRPr="00702D25">
        <w:rPr>
          <w:rFonts w:eastAsiaTheme="minorHAnsi" w:cs="Arial"/>
          <w:iCs/>
          <w:lang w:val="fr-FR"/>
        </w:rPr>
        <w:t xml:space="preserve">variété </w:t>
      </w:r>
      <w:r w:rsidRPr="00702D25">
        <w:rPr>
          <w:rFonts w:eastAsiaTheme="minorHAnsi" w:cs="Arial"/>
          <w:iCs/>
          <w:lang w:val="fr-FR"/>
        </w:rPr>
        <w:t>indiquant une stérilité mâle totale (niveau 3) dans le questionnaire technique peut faire l’objet d’un examen lors d’un essai en plein champ ou d’un test avec marqueurs d’ADN</w:t>
      </w:r>
      <w:r w:rsidRPr="00702D25">
        <w:rPr>
          <w:rStyle w:val="FootnoteReference"/>
          <w:rFonts w:eastAsiaTheme="minorHAnsi" w:cs="Arial"/>
          <w:iCs/>
          <w:lang w:val="fr-FR"/>
        </w:rPr>
        <w:footnoteReference w:id="2"/>
      </w:r>
      <w:r w:rsidRPr="00702D25">
        <w:rPr>
          <w:rFonts w:eastAsiaTheme="minorHAnsi" w:cs="Arial"/>
          <w:iCs/>
          <w:lang w:val="fr-FR"/>
        </w:rPr>
        <w:t xml:space="preserve">.  Dans le cas d’un test avec marqueurs d’ADN, si le marqueur CMS n’est pas présent, un essai en plein champ doit être effectué afin de déterminer si la </w:t>
      </w:r>
      <w:r w:rsidR="00142799" w:rsidRPr="00702D25">
        <w:rPr>
          <w:rFonts w:eastAsiaTheme="minorHAnsi" w:cs="Arial"/>
          <w:iCs/>
          <w:lang w:val="fr-FR"/>
        </w:rPr>
        <w:t>variété</w:t>
      </w:r>
      <w:r w:rsidRPr="00702D25">
        <w:rPr>
          <w:rFonts w:eastAsiaTheme="minorHAnsi" w:cs="Arial"/>
          <w:iCs/>
          <w:lang w:val="fr-FR"/>
        </w:rPr>
        <w:t xml:space="preserve"> indique la stérilité mâle (sur un autre mécanisme), la stérilité partielle ou la fertilité.  Toute </w:t>
      </w:r>
      <w:r w:rsidR="00142799" w:rsidRPr="00702D25">
        <w:rPr>
          <w:rFonts w:eastAsiaTheme="minorHAnsi" w:cs="Arial"/>
          <w:iCs/>
          <w:lang w:val="fr-FR"/>
        </w:rPr>
        <w:t>variété</w:t>
      </w:r>
      <w:r w:rsidRPr="00702D25">
        <w:rPr>
          <w:rFonts w:eastAsiaTheme="minorHAnsi" w:cs="Arial"/>
          <w:iCs/>
          <w:lang w:val="fr-FR"/>
        </w:rPr>
        <w:t xml:space="preserve"> indiquant la fertilité ou la stérilité mâle partielle doit être soumise à un essai en plein champ.</w:t>
      </w:r>
    </w:p>
    <w:p w:rsidR="008C0228" w:rsidRPr="00147A60" w:rsidRDefault="008C0228" w:rsidP="008C0228">
      <w:pPr>
        <w:rPr>
          <w:rFonts w:cs="Arial"/>
          <w:i/>
          <w:lang w:val="fr-FR"/>
        </w:rPr>
      </w:pPr>
    </w:p>
    <w:p w:rsidR="008C0228" w:rsidRPr="00147A60" w:rsidRDefault="008C0228" w:rsidP="008C0228">
      <w:pPr>
        <w:autoSpaceDE w:val="0"/>
        <w:autoSpaceDN w:val="0"/>
        <w:adjustRightInd w:val="0"/>
        <w:rPr>
          <w:rFonts w:cs="Arial"/>
          <w:lang w:val="fr-FR"/>
        </w:rPr>
      </w:pPr>
      <w:r w:rsidRPr="00147A60">
        <w:rPr>
          <w:rFonts w:cs="Arial"/>
          <w:lang w:val="fr-FR"/>
        </w:rPr>
        <w:t>Dans le cas d’un essai en plein champ, l’observation est de type VS.  Dans le cas d’un test avec marqueurs d’ADN, l’observation est de type MS.</w:t>
      </w:r>
    </w:p>
    <w:p w:rsidR="008C0228" w:rsidRPr="00147A60" w:rsidRDefault="008C0228" w:rsidP="008C0228">
      <w:pPr>
        <w:spacing w:after="160"/>
        <w:rPr>
          <w:rFonts w:cs="Arial"/>
          <w:lang w:val="fr-FR"/>
        </w:rPr>
      </w:pPr>
      <w:r w:rsidRPr="00147A60">
        <w:rPr>
          <w:rFonts w:cs="Arial"/>
          <w:lang w:val="fr-FR"/>
        </w:rPr>
        <w:br w:type="page"/>
      </w:r>
    </w:p>
    <w:p w:rsidR="008C0228" w:rsidRPr="00147A60" w:rsidRDefault="008C0228" w:rsidP="008C0228">
      <w:pPr>
        <w:rPr>
          <w:rFonts w:cs="Arial"/>
          <w:u w:val="single"/>
          <w:lang w:val="fr-FR"/>
        </w:rPr>
      </w:pPr>
      <w:r w:rsidRPr="00147A60">
        <w:rPr>
          <w:rFonts w:cs="Arial"/>
          <w:u w:val="single"/>
          <w:lang w:val="fr-FR"/>
        </w:rPr>
        <w:lastRenderedPageBreak/>
        <w:t>Proposition de révision de l’</w:t>
      </w:r>
      <w:r>
        <w:rPr>
          <w:rFonts w:cs="Arial"/>
          <w:u w:val="single"/>
          <w:lang w:val="fr-FR"/>
        </w:rPr>
        <w:t>explication du caractère </w:t>
      </w:r>
      <w:r w:rsidRPr="00147A60">
        <w:rPr>
          <w:rFonts w:cs="Arial"/>
          <w:u w:val="single"/>
          <w:lang w:val="fr-FR"/>
        </w:rPr>
        <w:t>35 “Stérilité mâle” des principes directeurs du chou (</w:t>
      </w:r>
      <w:proofErr w:type="spellStart"/>
      <w:r w:rsidRPr="00147A60">
        <w:rPr>
          <w:rFonts w:cs="Arial"/>
          <w:i/>
          <w:u w:val="single"/>
          <w:lang w:val="fr-FR"/>
        </w:rPr>
        <w:t>Brassica</w:t>
      </w:r>
      <w:proofErr w:type="spellEnd"/>
      <w:r w:rsidRPr="00147A60">
        <w:rPr>
          <w:rFonts w:cs="Arial"/>
          <w:i/>
          <w:u w:val="single"/>
          <w:lang w:val="fr-FR"/>
        </w:rPr>
        <w:t xml:space="preserve"> </w:t>
      </w:r>
      <w:proofErr w:type="spellStart"/>
      <w:r w:rsidRPr="00147A60">
        <w:rPr>
          <w:rFonts w:cs="Arial"/>
          <w:i/>
          <w:u w:val="single"/>
          <w:lang w:val="fr-FR"/>
        </w:rPr>
        <w:t>oleracea</w:t>
      </w:r>
      <w:proofErr w:type="spellEnd"/>
      <w:r w:rsidRPr="00147A60">
        <w:rPr>
          <w:rFonts w:cs="Arial"/>
          <w:i/>
          <w:u w:val="single"/>
          <w:lang w:val="fr-FR"/>
        </w:rPr>
        <w:t xml:space="preserve"> </w:t>
      </w:r>
      <w:r w:rsidRPr="00147A60">
        <w:rPr>
          <w:rFonts w:cs="Arial"/>
          <w:u w:val="single"/>
          <w:lang w:val="fr-FR"/>
        </w:rPr>
        <w:t xml:space="preserve">L. : </w:t>
      </w:r>
      <w:proofErr w:type="spellStart"/>
      <w:r w:rsidRPr="00147A60">
        <w:rPr>
          <w:rFonts w:cs="Arial"/>
          <w:i/>
          <w:u w:val="single"/>
          <w:lang w:val="fr-FR"/>
        </w:rPr>
        <w:t>Brassica</w:t>
      </w:r>
      <w:proofErr w:type="spellEnd"/>
      <w:r w:rsidRPr="00147A60">
        <w:rPr>
          <w:rFonts w:cs="Arial"/>
          <w:u w:val="single"/>
          <w:lang w:val="fr-FR"/>
        </w:rPr>
        <w:t xml:space="preserve"> (White </w:t>
      </w:r>
      <w:proofErr w:type="spellStart"/>
      <w:r w:rsidRPr="00147A60">
        <w:rPr>
          <w:rFonts w:cs="Arial"/>
          <w:u w:val="single"/>
          <w:lang w:val="fr-FR"/>
        </w:rPr>
        <w:t>Cabbage</w:t>
      </w:r>
      <w:proofErr w:type="spellEnd"/>
      <w:r w:rsidRPr="00147A60">
        <w:rPr>
          <w:rFonts w:cs="Arial"/>
          <w:u w:val="single"/>
          <w:lang w:val="fr-FR"/>
        </w:rPr>
        <w:t xml:space="preserve"> Group);  </w:t>
      </w:r>
      <w:proofErr w:type="spellStart"/>
      <w:r w:rsidRPr="00147A60">
        <w:rPr>
          <w:rFonts w:cs="Arial"/>
          <w:i/>
          <w:u w:val="single"/>
          <w:lang w:val="fr-FR"/>
        </w:rPr>
        <w:t>Brassica</w:t>
      </w:r>
      <w:proofErr w:type="spellEnd"/>
      <w:r w:rsidRPr="00147A60">
        <w:rPr>
          <w:rFonts w:cs="Arial"/>
          <w:u w:val="single"/>
          <w:lang w:val="fr-FR"/>
        </w:rPr>
        <w:t xml:space="preserve"> (groupe du chou de Milan);  </w:t>
      </w:r>
      <w:proofErr w:type="spellStart"/>
      <w:r w:rsidRPr="00147A60">
        <w:rPr>
          <w:rFonts w:cs="Arial"/>
          <w:u w:val="single"/>
          <w:lang w:val="fr-FR"/>
        </w:rPr>
        <w:t>Brassica</w:t>
      </w:r>
      <w:proofErr w:type="spellEnd"/>
      <w:r w:rsidRPr="00147A60">
        <w:rPr>
          <w:rFonts w:cs="Arial"/>
          <w:u w:val="single"/>
          <w:lang w:val="fr-FR"/>
        </w:rPr>
        <w:t xml:space="preserve"> (groupe du chou rouge)) (document TG/48/7)</w:t>
      </w:r>
    </w:p>
    <w:p w:rsidR="008C0228" w:rsidRPr="00147A60" w:rsidRDefault="008C0228" w:rsidP="008C0228">
      <w:pPr>
        <w:rPr>
          <w:rFonts w:cs="Arial"/>
          <w:u w:val="single"/>
          <w:lang w:val="fr-FR"/>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8C0228" w:rsidRPr="00147A60" w:rsidTr="00A31060">
        <w:trPr>
          <w:cantSplit/>
        </w:trPr>
        <w:tc>
          <w:tcPr>
            <w:tcW w:w="425" w:type="dxa"/>
            <w:tcBorders>
              <w:top w:val="single" w:sz="4" w:space="0" w:color="auto"/>
              <w:bottom w:val="single" w:sz="4" w:space="0" w:color="auto"/>
              <w:right w:val="nil"/>
            </w:tcBorders>
          </w:tcPr>
          <w:p w:rsidR="008C0228" w:rsidRPr="00147A60" w:rsidRDefault="008C0228" w:rsidP="00A31060">
            <w:pPr>
              <w:pStyle w:val="Normaltb"/>
              <w:jc w:val="center"/>
              <w:rPr>
                <w:rFonts w:ascii="Arial" w:hAnsi="Arial" w:cs="Arial"/>
                <w:noProof w:val="0"/>
                <w:sz w:val="16"/>
                <w:szCs w:val="16"/>
                <w:lang w:val="fr-FR"/>
              </w:rPr>
            </w:pPr>
          </w:p>
        </w:tc>
        <w:tc>
          <w:tcPr>
            <w:tcW w:w="502" w:type="dxa"/>
            <w:tcBorders>
              <w:top w:val="single" w:sz="4" w:space="0" w:color="auto"/>
              <w:left w:val="nil"/>
              <w:bottom w:val="single" w:sz="4" w:space="0" w:color="auto"/>
              <w:right w:val="nil"/>
            </w:tcBorders>
          </w:tcPr>
          <w:p w:rsidR="008C0228" w:rsidRPr="00147A60" w:rsidRDefault="008C0228" w:rsidP="00A31060">
            <w:pPr>
              <w:pStyle w:val="Normaltb"/>
              <w:jc w:val="center"/>
              <w:rPr>
                <w:rFonts w:ascii="Arial" w:hAnsi="Arial" w:cs="Arial"/>
                <w:noProof w:val="0"/>
                <w:sz w:val="16"/>
                <w:szCs w:val="16"/>
                <w:lang w:val="fr-FR"/>
              </w:rPr>
            </w:pPr>
          </w:p>
        </w:tc>
        <w:tc>
          <w:tcPr>
            <w:tcW w:w="1767" w:type="dxa"/>
            <w:tcBorders>
              <w:top w:val="single" w:sz="4" w:space="0" w:color="auto"/>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t>English</w:t>
            </w:r>
          </w:p>
        </w:tc>
        <w:tc>
          <w:tcPr>
            <w:tcW w:w="1833" w:type="dxa"/>
            <w:tcBorders>
              <w:top w:val="single" w:sz="4" w:space="0" w:color="auto"/>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t>français</w:t>
            </w:r>
          </w:p>
        </w:tc>
        <w:tc>
          <w:tcPr>
            <w:tcW w:w="1800" w:type="dxa"/>
            <w:tcBorders>
              <w:top w:val="single" w:sz="4" w:space="0" w:color="auto"/>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eastAsia="fr-FR"/>
              </w:rPr>
            </w:pPr>
            <w:r w:rsidRPr="00147A60">
              <w:rPr>
                <w:rFonts w:ascii="Arial" w:hAnsi="Arial" w:cs="Arial"/>
                <w:b w:val="0"/>
                <w:noProof w:val="0"/>
                <w:sz w:val="16"/>
                <w:szCs w:val="16"/>
                <w:lang w:val="fr-FR" w:eastAsia="fr-FR"/>
              </w:rPr>
              <w:br/>
            </w:r>
            <w:proofErr w:type="spellStart"/>
            <w:r w:rsidRPr="00147A60">
              <w:rPr>
                <w:rFonts w:ascii="Arial" w:hAnsi="Arial" w:cs="Arial"/>
                <w:b w:val="0"/>
                <w:noProof w:val="0"/>
                <w:sz w:val="16"/>
                <w:szCs w:val="16"/>
                <w:lang w:val="fr-FR" w:eastAsia="fr-FR"/>
              </w:rPr>
              <w:t>deutsch</w:t>
            </w:r>
            <w:proofErr w:type="spellEnd"/>
          </w:p>
        </w:tc>
        <w:tc>
          <w:tcPr>
            <w:tcW w:w="1843" w:type="dxa"/>
            <w:tcBorders>
              <w:top w:val="single" w:sz="4" w:space="0" w:color="auto"/>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r>
            <w:proofErr w:type="spellStart"/>
            <w:r w:rsidRPr="00147A60">
              <w:rPr>
                <w:rFonts w:ascii="Arial" w:hAnsi="Arial" w:cs="Arial"/>
                <w:b w:val="0"/>
                <w:noProof w:val="0"/>
                <w:sz w:val="16"/>
                <w:szCs w:val="16"/>
                <w:lang w:val="fr-FR"/>
              </w:rPr>
              <w:t>español</w:t>
            </w:r>
            <w:proofErr w:type="spellEnd"/>
          </w:p>
        </w:tc>
        <w:tc>
          <w:tcPr>
            <w:tcW w:w="1985" w:type="dxa"/>
            <w:tcBorders>
              <w:top w:val="single" w:sz="4" w:space="0" w:color="auto"/>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Example</w:t>
            </w:r>
            <w:proofErr w:type="spellEnd"/>
            <w:r w:rsidRPr="00147A60">
              <w:rPr>
                <w:rFonts w:ascii="Arial" w:hAnsi="Arial" w:cs="Arial"/>
                <w:b w:val="0"/>
                <w:noProof w:val="0"/>
                <w:sz w:val="16"/>
                <w:szCs w:val="16"/>
                <w:lang w:val="fr-FR"/>
              </w:rPr>
              <w:t xml:space="preserve"> </w:t>
            </w:r>
            <w:proofErr w:type="spellStart"/>
            <w:r w:rsidRPr="00147A60">
              <w:rPr>
                <w:rFonts w:ascii="Arial" w:hAnsi="Arial" w:cs="Arial"/>
                <w:b w:val="0"/>
                <w:noProof w:val="0"/>
                <w:sz w:val="16"/>
                <w:szCs w:val="16"/>
                <w:lang w:val="fr-FR"/>
              </w:rPr>
              <w:t>Varieties</w:t>
            </w:r>
            <w:proofErr w:type="spellEnd"/>
            <w:r w:rsidRPr="00147A60">
              <w:rPr>
                <w:rFonts w:ascii="Arial" w:hAnsi="Arial" w:cs="Arial"/>
                <w:b w:val="0"/>
                <w:noProof w:val="0"/>
                <w:sz w:val="16"/>
                <w:szCs w:val="16"/>
                <w:lang w:val="fr-FR"/>
              </w:rPr>
              <w:t>/</w:t>
            </w:r>
            <w:r w:rsidRPr="00147A60">
              <w:rPr>
                <w:rFonts w:ascii="Arial" w:hAnsi="Arial" w:cs="Arial"/>
                <w:b w:val="0"/>
                <w:noProof w:val="0"/>
                <w:sz w:val="16"/>
                <w:szCs w:val="16"/>
                <w:lang w:val="fr-FR"/>
              </w:rPr>
              <w:br/>
              <w:t>Exemples/</w:t>
            </w:r>
            <w:r w:rsidRPr="00147A60">
              <w:rPr>
                <w:rFonts w:ascii="Arial" w:hAnsi="Arial" w:cs="Arial"/>
                <w:b w:val="0"/>
                <w:noProof w:val="0"/>
                <w:sz w:val="16"/>
                <w:szCs w:val="16"/>
                <w:lang w:val="fr-FR"/>
              </w:rPr>
              <w:br/>
            </w:r>
            <w:proofErr w:type="spellStart"/>
            <w:r w:rsidRPr="00147A60">
              <w:rPr>
                <w:rFonts w:ascii="Arial" w:hAnsi="Arial" w:cs="Arial"/>
                <w:b w:val="0"/>
                <w:noProof w:val="0"/>
                <w:sz w:val="16"/>
                <w:szCs w:val="16"/>
                <w:lang w:val="fr-FR"/>
              </w:rPr>
              <w:t>Beispielssorten</w:t>
            </w:r>
            <w:proofErr w:type="spellEnd"/>
            <w:r w:rsidRPr="00147A60">
              <w:rPr>
                <w:rFonts w:ascii="Arial" w:hAnsi="Arial" w:cs="Arial"/>
                <w:b w:val="0"/>
                <w:noProof w:val="0"/>
                <w:sz w:val="16"/>
                <w:szCs w:val="16"/>
                <w:lang w:val="fr-FR"/>
              </w:rPr>
              <w:t>/</w:t>
            </w:r>
            <w:r w:rsidRPr="00147A60">
              <w:rPr>
                <w:rFonts w:ascii="Arial" w:hAnsi="Arial" w:cs="Arial"/>
                <w:b w:val="0"/>
                <w:noProof w:val="0"/>
                <w:sz w:val="16"/>
                <w:szCs w:val="16"/>
                <w:lang w:val="fr-FR"/>
              </w:rPr>
              <w:br/>
            </w:r>
            <w:proofErr w:type="spellStart"/>
            <w:r w:rsidRPr="00147A60">
              <w:rPr>
                <w:rFonts w:ascii="Arial" w:hAnsi="Arial" w:cs="Arial"/>
                <w:b w:val="0"/>
                <w:noProof w:val="0"/>
                <w:sz w:val="16"/>
                <w:szCs w:val="16"/>
                <w:lang w:val="fr-FR"/>
              </w:rPr>
              <w:t>Variedades</w:t>
            </w:r>
            <w:proofErr w:type="spellEnd"/>
            <w:r w:rsidRPr="00147A60">
              <w:rPr>
                <w:rFonts w:ascii="Arial" w:hAnsi="Arial" w:cs="Arial"/>
                <w:b w:val="0"/>
                <w:noProof w:val="0"/>
                <w:sz w:val="16"/>
                <w:szCs w:val="16"/>
                <w:lang w:val="fr-FR"/>
              </w:rPr>
              <w:t xml:space="preserve"> </w:t>
            </w:r>
            <w:proofErr w:type="spellStart"/>
            <w:r w:rsidRPr="00147A60">
              <w:rPr>
                <w:rFonts w:ascii="Arial" w:hAnsi="Arial" w:cs="Arial"/>
                <w:b w:val="0"/>
                <w:noProof w:val="0"/>
                <w:sz w:val="16"/>
                <w:szCs w:val="16"/>
                <w:lang w:val="fr-FR"/>
              </w:rPr>
              <w:t>ejemplo</w:t>
            </w:r>
            <w:proofErr w:type="spellEnd"/>
          </w:p>
        </w:tc>
        <w:tc>
          <w:tcPr>
            <w:tcW w:w="567" w:type="dxa"/>
            <w:tcBorders>
              <w:top w:val="single" w:sz="4" w:space="0" w:color="auto"/>
              <w:left w:val="nil"/>
              <w:bottom w:val="single" w:sz="4" w:space="0" w:color="auto"/>
            </w:tcBorders>
          </w:tcPr>
          <w:p w:rsidR="008C0228" w:rsidRPr="00147A60" w:rsidRDefault="008C0228" w:rsidP="00A31060">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t>Note/</w:t>
            </w:r>
            <w:r w:rsidRPr="00147A60">
              <w:rPr>
                <w:rFonts w:ascii="Arial" w:hAnsi="Arial" w:cs="Arial"/>
                <w:b w:val="0"/>
                <w:noProof w:val="0"/>
                <w:sz w:val="16"/>
                <w:szCs w:val="16"/>
                <w:lang w:val="fr-FR"/>
              </w:rPr>
              <w:br/>
              <w:t>Nota</w:t>
            </w:r>
          </w:p>
        </w:tc>
      </w:tr>
      <w:tr w:rsidR="008C0228" w:rsidRPr="00147A60" w:rsidTr="00A31060">
        <w:trPr>
          <w:cantSplit/>
        </w:trPr>
        <w:tc>
          <w:tcPr>
            <w:tcW w:w="425" w:type="dxa"/>
            <w:tcBorders>
              <w:top w:val="single" w:sz="4" w:space="0" w:color="auto"/>
              <w:bottom w:val="nil"/>
              <w:right w:val="nil"/>
            </w:tcBorders>
          </w:tcPr>
          <w:p w:rsidR="008C0228" w:rsidRPr="00147A60" w:rsidRDefault="008C0228" w:rsidP="00A31060">
            <w:pPr>
              <w:pStyle w:val="Normaltb"/>
              <w:jc w:val="center"/>
              <w:rPr>
                <w:rFonts w:ascii="Arial" w:hAnsi="Arial" w:cs="Arial"/>
                <w:noProof w:val="0"/>
                <w:sz w:val="16"/>
                <w:szCs w:val="16"/>
                <w:lang w:val="fr-FR"/>
              </w:rPr>
            </w:pPr>
            <w:r w:rsidRPr="00147A60">
              <w:rPr>
                <w:rFonts w:ascii="Arial" w:hAnsi="Arial" w:cs="Arial"/>
                <w:noProof w:val="0"/>
                <w:sz w:val="16"/>
                <w:szCs w:val="16"/>
                <w:lang w:val="fr-FR"/>
              </w:rPr>
              <w:t>35</w:t>
            </w:r>
            <w:proofErr w:type="gramStart"/>
            <w:r w:rsidRPr="00147A60">
              <w:rPr>
                <w:rFonts w:ascii="Arial" w:hAnsi="Arial" w:cs="Arial"/>
                <w:noProof w:val="0"/>
                <w:sz w:val="16"/>
                <w:szCs w:val="16"/>
                <w:lang w:val="fr-FR"/>
              </w:rPr>
              <w:t>.</w:t>
            </w:r>
            <w:proofErr w:type="gramEnd"/>
            <w:r w:rsidRPr="00147A60">
              <w:rPr>
                <w:rFonts w:ascii="Arial" w:hAnsi="Arial" w:cs="Arial"/>
                <w:noProof w:val="0"/>
                <w:sz w:val="16"/>
                <w:szCs w:val="16"/>
                <w:lang w:val="fr-FR"/>
              </w:rPr>
              <w:br/>
              <w:t>(*)</w:t>
            </w:r>
            <w:r w:rsidRPr="00147A60">
              <w:rPr>
                <w:rFonts w:ascii="Arial" w:hAnsi="Arial" w:cs="Arial"/>
                <w:noProof w:val="0"/>
                <w:sz w:val="16"/>
                <w:szCs w:val="16"/>
                <w:lang w:val="fr-FR"/>
              </w:rPr>
              <w:br/>
              <w:t>(+)</w:t>
            </w:r>
          </w:p>
        </w:tc>
        <w:tc>
          <w:tcPr>
            <w:tcW w:w="502" w:type="dxa"/>
            <w:tcBorders>
              <w:top w:val="single" w:sz="4" w:space="0" w:color="auto"/>
              <w:left w:val="nil"/>
              <w:bottom w:val="nil"/>
              <w:right w:val="nil"/>
            </w:tcBorders>
          </w:tcPr>
          <w:p w:rsidR="008C0228" w:rsidRPr="00147A60" w:rsidRDefault="008C0228" w:rsidP="00A31060">
            <w:pPr>
              <w:pStyle w:val="Normaltb"/>
              <w:jc w:val="center"/>
              <w:rPr>
                <w:rFonts w:ascii="Arial" w:hAnsi="Arial" w:cs="Arial"/>
                <w:strike/>
                <w:noProof w:val="0"/>
                <w:sz w:val="16"/>
                <w:szCs w:val="16"/>
                <w:lang w:val="fr-FR"/>
              </w:rPr>
            </w:pPr>
            <w:r w:rsidRPr="00147A60">
              <w:rPr>
                <w:rFonts w:ascii="Arial" w:hAnsi="Arial" w:cs="Arial"/>
                <w:strike/>
                <w:noProof w:val="0"/>
                <w:sz w:val="16"/>
                <w:szCs w:val="16"/>
                <w:highlight w:val="lightGray"/>
                <w:lang w:val="fr-FR"/>
              </w:rPr>
              <w:t>VS</w:t>
            </w:r>
            <w:r w:rsidRPr="00147A60">
              <w:rPr>
                <w:rFonts w:ascii="Arial" w:hAnsi="Arial" w:cs="Arial"/>
                <w:strike/>
                <w:noProof w:val="0"/>
                <w:sz w:val="16"/>
                <w:szCs w:val="16"/>
                <w:highlight w:val="lightGray"/>
                <w:lang w:val="fr-FR"/>
              </w:rPr>
              <w:br/>
            </w:r>
            <w:r w:rsidRPr="00147A60">
              <w:rPr>
                <w:rFonts w:ascii="Arial" w:hAnsi="Arial" w:cs="Arial"/>
                <w:noProof w:val="0"/>
                <w:sz w:val="16"/>
                <w:szCs w:val="16"/>
                <w:highlight w:val="lightGray"/>
                <w:u w:val="single"/>
                <w:lang w:val="fr-FR"/>
              </w:rPr>
              <w:t>VG/</w:t>
            </w:r>
            <w:r w:rsidRPr="00147A60">
              <w:rPr>
                <w:rFonts w:ascii="Arial" w:hAnsi="Arial" w:cs="Arial"/>
                <w:noProof w:val="0"/>
                <w:sz w:val="16"/>
                <w:szCs w:val="16"/>
                <w:highlight w:val="lightGray"/>
                <w:u w:val="single"/>
                <w:lang w:val="fr-FR"/>
              </w:rPr>
              <w:br/>
              <w:t>MS</w:t>
            </w:r>
          </w:p>
        </w:tc>
        <w:tc>
          <w:tcPr>
            <w:tcW w:w="1767" w:type="dxa"/>
            <w:tcBorders>
              <w:top w:val="single" w:sz="4" w:space="0" w:color="auto"/>
              <w:left w:val="nil"/>
              <w:bottom w:val="nil"/>
              <w:right w:val="nil"/>
            </w:tcBorders>
          </w:tcPr>
          <w:p w:rsidR="008C0228" w:rsidRPr="00147A60" w:rsidRDefault="008C0228" w:rsidP="00A31060">
            <w:pPr>
              <w:pStyle w:val="Normaltb"/>
              <w:rPr>
                <w:rFonts w:ascii="Arial" w:hAnsi="Arial" w:cs="Arial"/>
                <w:noProof w:val="0"/>
                <w:sz w:val="16"/>
                <w:szCs w:val="16"/>
                <w:lang w:val="fr-FR"/>
              </w:rPr>
            </w:pPr>
            <w:r w:rsidRPr="00147A60">
              <w:rPr>
                <w:rFonts w:ascii="Arial" w:hAnsi="Arial" w:cs="Arial"/>
                <w:noProof w:val="0"/>
                <w:sz w:val="16"/>
                <w:szCs w:val="16"/>
                <w:lang w:val="fr-FR"/>
              </w:rPr>
              <w:t xml:space="preserve">Male </w:t>
            </w:r>
            <w:proofErr w:type="spellStart"/>
            <w:r w:rsidRPr="00147A60">
              <w:rPr>
                <w:rFonts w:ascii="Arial" w:hAnsi="Arial" w:cs="Arial"/>
                <w:noProof w:val="0"/>
                <w:sz w:val="16"/>
                <w:szCs w:val="16"/>
                <w:lang w:val="fr-FR"/>
              </w:rPr>
              <w:t>sterility</w:t>
            </w:r>
            <w:proofErr w:type="spellEnd"/>
          </w:p>
        </w:tc>
        <w:tc>
          <w:tcPr>
            <w:tcW w:w="1833" w:type="dxa"/>
            <w:tcBorders>
              <w:top w:val="single" w:sz="4" w:space="0" w:color="auto"/>
              <w:left w:val="nil"/>
              <w:bottom w:val="nil"/>
              <w:right w:val="nil"/>
            </w:tcBorders>
          </w:tcPr>
          <w:p w:rsidR="008C0228" w:rsidRPr="00147A60" w:rsidRDefault="008C0228" w:rsidP="00A31060">
            <w:pPr>
              <w:pStyle w:val="Normaltb"/>
              <w:rPr>
                <w:rFonts w:ascii="Arial" w:hAnsi="Arial" w:cs="Arial"/>
                <w:noProof w:val="0"/>
                <w:sz w:val="16"/>
                <w:szCs w:val="16"/>
                <w:lang w:val="fr-FR"/>
              </w:rPr>
            </w:pPr>
            <w:r w:rsidRPr="00147A60">
              <w:rPr>
                <w:rFonts w:ascii="Arial" w:hAnsi="Arial" w:cs="Arial"/>
                <w:noProof w:val="0"/>
                <w:sz w:val="16"/>
                <w:szCs w:val="16"/>
                <w:lang w:val="fr-FR"/>
              </w:rPr>
              <w:t>Stérilité mâle</w:t>
            </w:r>
          </w:p>
        </w:tc>
        <w:tc>
          <w:tcPr>
            <w:tcW w:w="1800" w:type="dxa"/>
            <w:tcBorders>
              <w:top w:val="single" w:sz="4" w:space="0" w:color="auto"/>
              <w:left w:val="nil"/>
              <w:bottom w:val="nil"/>
              <w:right w:val="nil"/>
            </w:tcBorders>
          </w:tcPr>
          <w:p w:rsidR="008C0228" w:rsidRPr="00147A60" w:rsidRDefault="008C0228" w:rsidP="00A31060">
            <w:pPr>
              <w:pStyle w:val="Normaltb"/>
              <w:rPr>
                <w:rFonts w:ascii="Arial" w:hAnsi="Arial" w:cs="Arial"/>
                <w:noProof w:val="0"/>
                <w:sz w:val="16"/>
                <w:szCs w:val="16"/>
                <w:lang w:val="fr-FR" w:eastAsia="fr-FR"/>
              </w:rPr>
            </w:pPr>
            <w:proofErr w:type="spellStart"/>
            <w:r w:rsidRPr="00147A60">
              <w:rPr>
                <w:rFonts w:ascii="Arial" w:hAnsi="Arial" w:cs="Arial"/>
                <w:noProof w:val="0"/>
                <w:sz w:val="16"/>
                <w:szCs w:val="16"/>
                <w:lang w:val="fr-FR" w:eastAsia="fr-FR"/>
              </w:rPr>
              <w:t>Männliche</w:t>
            </w:r>
            <w:proofErr w:type="spellEnd"/>
            <w:r w:rsidRPr="00147A60">
              <w:rPr>
                <w:rFonts w:ascii="Arial" w:hAnsi="Arial" w:cs="Arial"/>
                <w:noProof w:val="0"/>
                <w:sz w:val="16"/>
                <w:szCs w:val="16"/>
                <w:lang w:val="fr-FR" w:eastAsia="fr-FR"/>
              </w:rPr>
              <w:t xml:space="preserve"> </w:t>
            </w:r>
            <w:proofErr w:type="spellStart"/>
            <w:r w:rsidRPr="00147A60">
              <w:rPr>
                <w:rFonts w:ascii="Arial" w:hAnsi="Arial" w:cs="Arial"/>
                <w:noProof w:val="0"/>
                <w:sz w:val="16"/>
                <w:szCs w:val="16"/>
                <w:lang w:val="fr-FR" w:eastAsia="fr-FR"/>
              </w:rPr>
              <w:t>Sterilität</w:t>
            </w:r>
            <w:proofErr w:type="spellEnd"/>
          </w:p>
        </w:tc>
        <w:tc>
          <w:tcPr>
            <w:tcW w:w="1843" w:type="dxa"/>
            <w:tcBorders>
              <w:top w:val="single" w:sz="4" w:space="0" w:color="auto"/>
              <w:left w:val="nil"/>
              <w:bottom w:val="nil"/>
              <w:right w:val="nil"/>
            </w:tcBorders>
          </w:tcPr>
          <w:p w:rsidR="008C0228" w:rsidRPr="00147A60" w:rsidRDefault="008C0228" w:rsidP="00A31060">
            <w:pPr>
              <w:pStyle w:val="Normaltb"/>
              <w:rPr>
                <w:rFonts w:ascii="Arial" w:hAnsi="Arial" w:cs="Arial"/>
                <w:noProof w:val="0"/>
                <w:sz w:val="16"/>
                <w:szCs w:val="16"/>
                <w:lang w:val="fr-FR"/>
              </w:rPr>
            </w:pPr>
            <w:proofErr w:type="spellStart"/>
            <w:r w:rsidRPr="00147A60">
              <w:rPr>
                <w:rFonts w:ascii="Arial" w:hAnsi="Arial" w:cs="Arial"/>
                <w:noProof w:val="0"/>
                <w:sz w:val="16"/>
                <w:szCs w:val="16"/>
                <w:lang w:val="fr-FR"/>
              </w:rPr>
              <w:t>Androesterilidad</w:t>
            </w:r>
            <w:proofErr w:type="spellEnd"/>
          </w:p>
        </w:tc>
        <w:tc>
          <w:tcPr>
            <w:tcW w:w="1985" w:type="dxa"/>
            <w:tcBorders>
              <w:top w:val="single" w:sz="4" w:space="0" w:color="auto"/>
              <w:left w:val="nil"/>
              <w:bottom w:val="nil"/>
              <w:right w:val="nil"/>
            </w:tcBorders>
          </w:tcPr>
          <w:p w:rsidR="008C0228" w:rsidRPr="00147A60" w:rsidRDefault="008C0228" w:rsidP="00A31060">
            <w:pPr>
              <w:pStyle w:val="Normaltb"/>
              <w:rPr>
                <w:rFonts w:ascii="Arial" w:hAnsi="Arial" w:cs="Arial"/>
                <w:noProof w:val="0"/>
                <w:sz w:val="16"/>
                <w:szCs w:val="16"/>
                <w:lang w:val="fr-FR"/>
              </w:rPr>
            </w:pPr>
          </w:p>
        </w:tc>
        <w:tc>
          <w:tcPr>
            <w:tcW w:w="567" w:type="dxa"/>
            <w:tcBorders>
              <w:top w:val="single" w:sz="4" w:space="0" w:color="auto"/>
              <w:left w:val="nil"/>
              <w:bottom w:val="nil"/>
            </w:tcBorders>
          </w:tcPr>
          <w:p w:rsidR="008C0228" w:rsidRPr="00147A60" w:rsidRDefault="008C0228" w:rsidP="00A31060">
            <w:pPr>
              <w:pStyle w:val="Normaltb"/>
              <w:rPr>
                <w:rFonts w:ascii="Arial" w:hAnsi="Arial" w:cs="Arial"/>
                <w:noProof w:val="0"/>
                <w:sz w:val="16"/>
                <w:szCs w:val="16"/>
                <w:lang w:val="fr-FR"/>
              </w:rPr>
            </w:pPr>
          </w:p>
        </w:tc>
      </w:tr>
      <w:tr w:rsidR="008C0228" w:rsidRPr="00147A60" w:rsidTr="00A31060">
        <w:trPr>
          <w:cantSplit/>
        </w:trPr>
        <w:tc>
          <w:tcPr>
            <w:tcW w:w="425" w:type="dxa"/>
            <w:tcBorders>
              <w:top w:val="nil"/>
              <w:bottom w:val="nil"/>
              <w:right w:val="nil"/>
            </w:tcBorders>
          </w:tcPr>
          <w:p w:rsidR="008C0228" w:rsidRPr="00147A60" w:rsidRDefault="008C0228" w:rsidP="00A31060">
            <w:pPr>
              <w:pStyle w:val="Normaltb"/>
              <w:jc w:val="center"/>
              <w:rPr>
                <w:rFonts w:ascii="Arial" w:hAnsi="Arial" w:cs="Arial"/>
                <w:noProof w:val="0"/>
                <w:sz w:val="16"/>
                <w:szCs w:val="16"/>
                <w:lang w:val="fr-FR"/>
              </w:rPr>
            </w:pPr>
            <w:r w:rsidRPr="00147A60">
              <w:rPr>
                <w:rFonts w:ascii="Arial" w:hAnsi="Arial" w:cs="Arial"/>
                <w:noProof w:val="0"/>
                <w:sz w:val="16"/>
                <w:szCs w:val="16"/>
                <w:lang w:val="fr-FR"/>
              </w:rPr>
              <w:t>QL</w:t>
            </w:r>
          </w:p>
        </w:tc>
        <w:tc>
          <w:tcPr>
            <w:tcW w:w="502" w:type="dxa"/>
            <w:tcBorders>
              <w:top w:val="nil"/>
              <w:left w:val="nil"/>
              <w:bottom w:val="nil"/>
              <w:right w:val="nil"/>
            </w:tcBorders>
          </w:tcPr>
          <w:p w:rsidR="008C0228" w:rsidRPr="00147A60" w:rsidRDefault="008C0228" w:rsidP="00A31060">
            <w:pPr>
              <w:pStyle w:val="Normaltb"/>
              <w:jc w:val="center"/>
              <w:rPr>
                <w:rFonts w:ascii="Arial" w:hAnsi="Arial" w:cs="Arial"/>
                <w:noProof w:val="0"/>
                <w:sz w:val="16"/>
                <w:szCs w:val="16"/>
                <w:lang w:val="fr-FR"/>
              </w:rPr>
            </w:pPr>
          </w:p>
        </w:tc>
        <w:tc>
          <w:tcPr>
            <w:tcW w:w="1767" w:type="dxa"/>
            <w:tcBorders>
              <w:top w:val="nil"/>
              <w:left w:val="nil"/>
              <w:bottom w:val="nil"/>
              <w:right w:val="nil"/>
            </w:tcBorders>
          </w:tcPr>
          <w:p w:rsidR="008C0228" w:rsidRPr="00147A60" w:rsidRDefault="008C0228" w:rsidP="00A31060">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t>absent</w:t>
            </w:r>
          </w:p>
        </w:tc>
        <w:tc>
          <w:tcPr>
            <w:tcW w:w="1833" w:type="dxa"/>
            <w:tcBorders>
              <w:top w:val="nil"/>
              <w:left w:val="nil"/>
              <w:bottom w:val="nil"/>
              <w:right w:val="nil"/>
            </w:tcBorders>
          </w:tcPr>
          <w:p w:rsidR="008C0228" w:rsidRPr="00147A60" w:rsidRDefault="008C0228" w:rsidP="00A31060">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t>absente</w:t>
            </w:r>
          </w:p>
        </w:tc>
        <w:tc>
          <w:tcPr>
            <w:tcW w:w="1800" w:type="dxa"/>
            <w:tcBorders>
              <w:top w:val="nil"/>
              <w:left w:val="nil"/>
              <w:bottom w:val="nil"/>
              <w:right w:val="nil"/>
            </w:tcBorders>
          </w:tcPr>
          <w:p w:rsidR="008C0228" w:rsidRPr="00147A60" w:rsidRDefault="008C0228" w:rsidP="00A31060">
            <w:pPr>
              <w:pStyle w:val="Normaltb"/>
              <w:rPr>
                <w:rFonts w:ascii="Arial" w:hAnsi="Arial" w:cs="Arial"/>
                <w:b w:val="0"/>
                <w:noProof w:val="0"/>
                <w:sz w:val="16"/>
                <w:szCs w:val="16"/>
                <w:lang w:val="fr-FR" w:eastAsia="fr-FR"/>
              </w:rPr>
            </w:pPr>
            <w:proofErr w:type="spellStart"/>
            <w:r w:rsidRPr="00147A60">
              <w:rPr>
                <w:rFonts w:ascii="Arial" w:hAnsi="Arial" w:cs="Arial"/>
                <w:b w:val="0"/>
                <w:noProof w:val="0"/>
                <w:sz w:val="16"/>
                <w:szCs w:val="16"/>
                <w:lang w:val="fr-FR" w:eastAsia="fr-FR"/>
              </w:rPr>
              <w:t>fehlend</w:t>
            </w:r>
            <w:proofErr w:type="spellEnd"/>
          </w:p>
        </w:tc>
        <w:tc>
          <w:tcPr>
            <w:tcW w:w="1843" w:type="dxa"/>
            <w:tcBorders>
              <w:top w:val="nil"/>
              <w:left w:val="nil"/>
              <w:bottom w:val="nil"/>
              <w:right w:val="nil"/>
            </w:tcBorders>
          </w:tcPr>
          <w:p w:rsidR="008C0228" w:rsidRPr="00147A60" w:rsidRDefault="008C0228" w:rsidP="00A31060">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ausente</w:t>
            </w:r>
            <w:proofErr w:type="spellEnd"/>
          </w:p>
        </w:tc>
        <w:tc>
          <w:tcPr>
            <w:tcW w:w="1985" w:type="dxa"/>
            <w:tcBorders>
              <w:top w:val="nil"/>
              <w:left w:val="nil"/>
              <w:bottom w:val="nil"/>
              <w:right w:val="nil"/>
            </w:tcBorders>
          </w:tcPr>
          <w:p w:rsidR="008C0228" w:rsidRPr="00FE14C0" w:rsidRDefault="008C0228" w:rsidP="00A31060">
            <w:pPr>
              <w:pStyle w:val="Normaltb"/>
              <w:rPr>
                <w:rFonts w:ascii="Arial" w:hAnsi="Arial" w:cs="Arial"/>
                <w:b w:val="0"/>
                <w:noProof w:val="0"/>
                <w:sz w:val="16"/>
                <w:szCs w:val="16"/>
                <w:lang w:val="de-DE"/>
              </w:rPr>
            </w:pPr>
            <w:proofErr w:type="spellStart"/>
            <w:r w:rsidRPr="00FE14C0">
              <w:rPr>
                <w:rFonts w:ascii="Arial" w:hAnsi="Arial" w:cs="Arial"/>
                <w:b w:val="0"/>
                <w:noProof w:val="0"/>
                <w:sz w:val="16"/>
                <w:szCs w:val="16"/>
                <w:lang w:val="de-DE"/>
              </w:rPr>
              <w:t>Winnigstadt</w:t>
            </w:r>
            <w:proofErr w:type="spellEnd"/>
            <w:r w:rsidRPr="00FE14C0">
              <w:rPr>
                <w:rFonts w:ascii="Arial" w:hAnsi="Arial" w:cs="Arial"/>
                <w:b w:val="0"/>
                <w:noProof w:val="0"/>
                <w:sz w:val="16"/>
                <w:szCs w:val="16"/>
                <w:lang w:val="de-DE"/>
              </w:rPr>
              <w:t xml:space="preserve"> (W); Pluton (R); </w:t>
            </w:r>
            <w:proofErr w:type="spellStart"/>
            <w:r w:rsidRPr="00FE14C0">
              <w:rPr>
                <w:rFonts w:ascii="Arial" w:hAnsi="Arial" w:cs="Arial"/>
                <w:b w:val="0"/>
                <w:noProof w:val="0"/>
                <w:sz w:val="16"/>
                <w:szCs w:val="16"/>
                <w:lang w:val="de-DE"/>
              </w:rPr>
              <w:t>Belvoy</w:t>
            </w:r>
            <w:proofErr w:type="spellEnd"/>
            <w:r w:rsidRPr="00FE14C0">
              <w:rPr>
                <w:rFonts w:ascii="Arial" w:hAnsi="Arial" w:cs="Arial"/>
                <w:b w:val="0"/>
                <w:noProof w:val="0"/>
                <w:sz w:val="16"/>
                <w:szCs w:val="16"/>
                <w:lang w:val="de-DE"/>
              </w:rPr>
              <w:t xml:space="preserve"> (S)</w:t>
            </w:r>
          </w:p>
        </w:tc>
        <w:tc>
          <w:tcPr>
            <w:tcW w:w="567" w:type="dxa"/>
            <w:tcBorders>
              <w:top w:val="nil"/>
              <w:left w:val="nil"/>
              <w:bottom w:val="nil"/>
            </w:tcBorders>
          </w:tcPr>
          <w:p w:rsidR="008C0228" w:rsidRPr="00147A60" w:rsidRDefault="008C0228" w:rsidP="00A31060">
            <w:pPr>
              <w:pStyle w:val="Normaltb"/>
              <w:jc w:val="center"/>
              <w:rPr>
                <w:rFonts w:ascii="Arial" w:hAnsi="Arial" w:cs="Arial"/>
                <w:b w:val="0"/>
                <w:noProof w:val="0"/>
                <w:sz w:val="16"/>
                <w:szCs w:val="16"/>
                <w:lang w:val="fr-FR"/>
              </w:rPr>
            </w:pPr>
            <w:r w:rsidRPr="00147A60">
              <w:rPr>
                <w:rFonts w:ascii="Arial" w:hAnsi="Arial" w:cs="Arial"/>
                <w:b w:val="0"/>
                <w:noProof w:val="0"/>
                <w:sz w:val="16"/>
                <w:szCs w:val="16"/>
                <w:lang w:val="fr-FR"/>
              </w:rPr>
              <w:t>1</w:t>
            </w:r>
          </w:p>
        </w:tc>
      </w:tr>
      <w:tr w:rsidR="008C0228" w:rsidRPr="00147A60" w:rsidTr="00A31060">
        <w:trPr>
          <w:cantSplit/>
        </w:trPr>
        <w:tc>
          <w:tcPr>
            <w:tcW w:w="425" w:type="dxa"/>
            <w:tcBorders>
              <w:top w:val="nil"/>
              <w:bottom w:val="single" w:sz="4" w:space="0" w:color="auto"/>
              <w:right w:val="nil"/>
            </w:tcBorders>
          </w:tcPr>
          <w:p w:rsidR="008C0228" w:rsidRPr="00147A60" w:rsidRDefault="008C0228" w:rsidP="00A31060">
            <w:pPr>
              <w:pStyle w:val="Normaltb"/>
              <w:rPr>
                <w:rFonts w:ascii="Arial" w:hAnsi="Arial" w:cs="Arial"/>
                <w:noProof w:val="0"/>
                <w:sz w:val="16"/>
                <w:szCs w:val="16"/>
                <w:lang w:val="fr-FR"/>
              </w:rPr>
            </w:pPr>
          </w:p>
        </w:tc>
        <w:tc>
          <w:tcPr>
            <w:tcW w:w="502" w:type="dxa"/>
            <w:tcBorders>
              <w:top w:val="nil"/>
              <w:left w:val="nil"/>
              <w:bottom w:val="single" w:sz="4" w:space="0" w:color="auto"/>
              <w:right w:val="nil"/>
            </w:tcBorders>
          </w:tcPr>
          <w:p w:rsidR="008C0228" w:rsidRPr="00147A60" w:rsidRDefault="008C0228" w:rsidP="00A31060">
            <w:pPr>
              <w:pStyle w:val="Normaltb"/>
              <w:rPr>
                <w:rFonts w:ascii="Arial" w:hAnsi="Arial" w:cs="Arial"/>
                <w:noProof w:val="0"/>
                <w:sz w:val="16"/>
                <w:szCs w:val="16"/>
                <w:lang w:val="fr-FR"/>
              </w:rPr>
            </w:pPr>
          </w:p>
        </w:tc>
        <w:tc>
          <w:tcPr>
            <w:tcW w:w="1767" w:type="dxa"/>
            <w:tcBorders>
              <w:top w:val="nil"/>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present</w:t>
            </w:r>
            <w:proofErr w:type="spellEnd"/>
          </w:p>
        </w:tc>
        <w:tc>
          <w:tcPr>
            <w:tcW w:w="1833" w:type="dxa"/>
            <w:tcBorders>
              <w:top w:val="nil"/>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t>présente</w:t>
            </w:r>
          </w:p>
        </w:tc>
        <w:tc>
          <w:tcPr>
            <w:tcW w:w="1800" w:type="dxa"/>
            <w:tcBorders>
              <w:top w:val="nil"/>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eastAsia="fr-FR"/>
              </w:rPr>
            </w:pPr>
            <w:proofErr w:type="spellStart"/>
            <w:r w:rsidRPr="00147A60">
              <w:rPr>
                <w:rFonts w:ascii="Arial" w:hAnsi="Arial" w:cs="Arial"/>
                <w:b w:val="0"/>
                <w:noProof w:val="0"/>
                <w:sz w:val="16"/>
                <w:szCs w:val="16"/>
                <w:lang w:val="fr-FR" w:eastAsia="fr-FR"/>
              </w:rPr>
              <w:t>vorhanden</w:t>
            </w:r>
            <w:proofErr w:type="spellEnd"/>
          </w:p>
        </w:tc>
        <w:tc>
          <w:tcPr>
            <w:tcW w:w="1843" w:type="dxa"/>
            <w:tcBorders>
              <w:top w:val="nil"/>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presente</w:t>
            </w:r>
            <w:proofErr w:type="spellEnd"/>
          </w:p>
        </w:tc>
        <w:tc>
          <w:tcPr>
            <w:tcW w:w="1985" w:type="dxa"/>
            <w:tcBorders>
              <w:top w:val="nil"/>
              <w:left w:val="nil"/>
              <w:bottom w:val="single" w:sz="4" w:space="0" w:color="auto"/>
              <w:right w:val="nil"/>
            </w:tcBorders>
          </w:tcPr>
          <w:p w:rsidR="008C0228" w:rsidRPr="00FE14C0" w:rsidRDefault="008C0228" w:rsidP="00A31060">
            <w:pPr>
              <w:pStyle w:val="Normaltb"/>
              <w:rPr>
                <w:rFonts w:ascii="Arial" w:hAnsi="Arial" w:cs="Arial"/>
                <w:b w:val="0"/>
                <w:noProof w:val="0"/>
                <w:sz w:val="16"/>
                <w:szCs w:val="16"/>
              </w:rPr>
            </w:pPr>
            <w:proofErr w:type="spellStart"/>
            <w:r w:rsidRPr="00FE14C0">
              <w:rPr>
                <w:rFonts w:ascii="Arial" w:hAnsi="Arial" w:cs="Arial"/>
                <w:b w:val="0"/>
                <w:noProof w:val="0"/>
                <w:sz w:val="16"/>
                <w:szCs w:val="16"/>
              </w:rPr>
              <w:t>Unifor</w:t>
            </w:r>
            <w:proofErr w:type="spellEnd"/>
            <w:r w:rsidRPr="00FE14C0">
              <w:rPr>
                <w:rFonts w:ascii="Arial" w:hAnsi="Arial" w:cs="Arial"/>
                <w:b w:val="0"/>
                <w:noProof w:val="0"/>
                <w:sz w:val="16"/>
                <w:szCs w:val="16"/>
              </w:rPr>
              <w:t xml:space="preserve"> (W); Roderick (R); Emerald (S)</w:t>
            </w:r>
          </w:p>
        </w:tc>
        <w:tc>
          <w:tcPr>
            <w:tcW w:w="567" w:type="dxa"/>
            <w:tcBorders>
              <w:top w:val="nil"/>
              <w:left w:val="nil"/>
              <w:bottom w:val="single" w:sz="4" w:space="0" w:color="auto"/>
            </w:tcBorders>
          </w:tcPr>
          <w:p w:rsidR="008C0228" w:rsidRPr="00147A60" w:rsidRDefault="008C0228" w:rsidP="00A31060">
            <w:pPr>
              <w:pStyle w:val="Normaltb"/>
              <w:jc w:val="center"/>
              <w:rPr>
                <w:rFonts w:ascii="Arial" w:hAnsi="Arial" w:cs="Arial"/>
                <w:b w:val="0"/>
                <w:noProof w:val="0"/>
                <w:sz w:val="16"/>
                <w:szCs w:val="16"/>
                <w:lang w:val="fr-FR"/>
              </w:rPr>
            </w:pPr>
            <w:r w:rsidRPr="00147A60">
              <w:rPr>
                <w:rFonts w:ascii="Arial" w:hAnsi="Arial" w:cs="Arial"/>
                <w:b w:val="0"/>
                <w:noProof w:val="0"/>
                <w:sz w:val="16"/>
                <w:szCs w:val="16"/>
                <w:lang w:val="fr-FR"/>
              </w:rPr>
              <w:t>9</w:t>
            </w:r>
          </w:p>
        </w:tc>
      </w:tr>
    </w:tbl>
    <w:p w:rsidR="008C0228" w:rsidRPr="00147A60" w:rsidRDefault="008C0228" w:rsidP="008C0228">
      <w:pPr>
        <w:rPr>
          <w:rFonts w:cs="Arial"/>
          <w:u w:val="single"/>
          <w:lang w:val="fr-FR"/>
        </w:rPr>
      </w:pPr>
    </w:p>
    <w:p w:rsidR="008C0228" w:rsidRPr="00147A60" w:rsidRDefault="008C0228" w:rsidP="008C0228">
      <w:pPr>
        <w:rPr>
          <w:rFonts w:cs="Arial"/>
          <w:u w:val="single"/>
          <w:lang w:val="fr-FR"/>
        </w:rPr>
      </w:pPr>
    </w:p>
    <w:p w:rsidR="008C0228" w:rsidRPr="00203426" w:rsidRDefault="008C0228" w:rsidP="008C0228">
      <w:pPr>
        <w:rPr>
          <w:rFonts w:cs="Arial"/>
          <w:i/>
          <w:lang w:val="fr-FR"/>
        </w:rPr>
      </w:pPr>
      <w:r w:rsidRPr="00203426">
        <w:rPr>
          <w:rFonts w:cs="Arial"/>
          <w:i/>
          <w:lang w:val="fr-FR"/>
        </w:rPr>
        <w:t>Libellé actuel :</w:t>
      </w:r>
    </w:p>
    <w:p w:rsidR="008C0228" w:rsidRPr="00203426" w:rsidRDefault="008C0228" w:rsidP="008C0228">
      <w:pPr>
        <w:rPr>
          <w:rFonts w:cs="Arial"/>
          <w:u w:val="single"/>
          <w:lang w:val="fr-FR"/>
        </w:rPr>
      </w:pPr>
    </w:p>
    <w:p w:rsidR="008C0228" w:rsidRPr="00203426" w:rsidRDefault="008C0228" w:rsidP="008C0228">
      <w:pPr>
        <w:rPr>
          <w:rFonts w:cs="Arial"/>
          <w:u w:val="single"/>
          <w:lang w:val="fr-FR"/>
        </w:rPr>
      </w:pPr>
      <w:r w:rsidRPr="00203426">
        <w:rPr>
          <w:rFonts w:cs="Arial"/>
          <w:u w:val="single"/>
          <w:lang w:val="fr-FR"/>
        </w:rPr>
        <w:t>Ad. 35 </w:t>
      </w:r>
      <w:r w:rsidRPr="00203426">
        <w:rPr>
          <w:u w:val="single"/>
          <w:lang w:val="fr-FR"/>
        </w:rPr>
        <w:t>:</w:t>
      </w:r>
      <w:r w:rsidRPr="00203426">
        <w:rPr>
          <w:rFonts w:cs="Arial"/>
          <w:u w:val="single"/>
          <w:lang w:val="fr-FR"/>
        </w:rPr>
        <w:t xml:space="preserve"> Stérilité mâle</w:t>
      </w:r>
    </w:p>
    <w:p w:rsidR="008C0228" w:rsidRPr="00203426" w:rsidRDefault="008C0228" w:rsidP="008C0228">
      <w:pPr>
        <w:rPr>
          <w:rFonts w:cs="Arial"/>
          <w:lang w:val="fr-FR"/>
        </w:rPr>
      </w:pPr>
    </w:p>
    <w:p w:rsidR="008C0228" w:rsidRPr="00203426" w:rsidRDefault="008C0228" w:rsidP="008C0228">
      <w:pPr>
        <w:rPr>
          <w:rFonts w:cs="Arial"/>
          <w:lang w:val="fr-FR"/>
        </w:rPr>
      </w:pPr>
      <w:r w:rsidRPr="00203426">
        <w:rPr>
          <w:rFonts w:cs="Arial"/>
          <w:lang w:val="fr-FR"/>
        </w:rPr>
        <w:t>Vérifier la présence de pollen sur l’étamine :</w:t>
      </w:r>
    </w:p>
    <w:p w:rsidR="008C0228" w:rsidRPr="00203426" w:rsidRDefault="008C0228" w:rsidP="008C0228">
      <w:pPr>
        <w:rPr>
          <w:rFonts w:cs="Arial"/>
          <w:lang w:val="fr-FR"/>
        </w:rPr>
      </w:pPr>
    </w:p>
    <w:p w:rsidR="008C0228" w:rsidRPr="00203426" w:rsidRDefault="008C0228" w:rsidP="008C0228">
      <w:pPr>
        <w:pStyle w:val="ListParagraph"/>
        <w:numPr>
          <w:ilvl w:val="0"/>
          <w:numId w:val="2"/>
        </w:numPr>
        <w:rPr>
          <w:rFonts w:ascii="Arial" w:hAnsi="Arial" w:cs="Arial"/>
          <w:sz w:val="20"/>
        </w:rPr>
      </w:pPr>
      <w:r w:rsidRPr="00203426">
        <w:rPr>
          <w:rFonts w:ascii="Arial" w:hAnsi="Arial" w:cs="Arial"/>
          <w:sz w:val="20"/>
        </w:rPr>
        <w:t>s’il y a du pollen sur l’étamine alors la stérilité mâle est absente;</w:t>
      </w:r>
    </w:p>
    <w:p w:rsidR="008C0228" w:rsidRPr="00203426" w:rsidRDefault="008C0228" w:rsidP="008C0228">
      <w:pPr>
        <w:pStyle w:val="ListParagraph"/>
        <w:numPr>
          <w:ilvl w:val="0"/>
          <w:numId w:val="2"/>
        </w:numPr>
        <w:rPr>
          <w:rFonts w:ascii="Arial" w:hAnsi="Arial" w:cs="Arial"/>
          <w:sz w:val="20"/>
        </w:rPr>
      </w:pPr>
      <w:r w:rsidRPr="00203426">
        <w:rPr>
          <w:rFonts w:ascii="Arial" w:hAnsi="Arial" w:cs="Arial"/>
          <w:sz w:val="20"/>
        </w:rPr>
        <w:t>s’il n’y a pas de pollen sur l’étamine alors la stérilité mâle est présente.</w:t>
      </w:r>
    </w:p>
    <w:p w:rsidR="008C0228" w:rsidRPr="00203426" w:rsidRDefault="008C0228" w:rsidP="008C0228">
      <w:pPr>
        <w:rPr>
          <w:rFonts w:cs="Arial"/>
          <w:lang w:val="fr-FR"/>
        </w:rPr>
      </w:pPr>
    </w:p>
    <w:p w:rsidR="008C0228" w:rsidRPr="00203426" w:rsidRDefault="008C0228" w:rsidP="008C0228">
      <w:pPr>
        <w:rPr>
          <w:rFonts w:cs="Arial"/>
          <w:lang w:val="fr-FR"/>
        </w:rPr>
      </w:pPr>
    </w:p>
    <w:p w:rsidR="008C0228" w:rsidRPr="00203426" w:rsidRDefault="008C0228" w:rsidP="008C0228">
      <w:pPr>
        <w:rPr>
          <w:rFonts w:cs="Arial"/>
          <w:lang w:val="fr-FR"/>
        </w:rPr>
      </w:pPr>
    </w:p>
    <w:p w:rsidR="008C0228" w:rsidRPr="00203426" w:rsidRDefault="008C0228" w:rsidP="008C0228">
      <w:pPr>
        <w:rPr>
          <w:rFonts w:cs="Arial"/>
          <w:i/>
          <w:lang w:val="fr-FR"/>
        </w:rPr>
      </w:pPr>
      <w:r w:rsidRPr="00203426">
        <w:rPr>
          <w:rFonts w:cs="Arial"/>
          <w:i/>
          <w:lang w:val="fr-FR"/>
        </w:rPr>
        <w:t>Nouveau libellé proposé :</w:t>
      </w:r>
    </w:p>
    <w:p w:rsidR="008C0228" w:rsidRPr="00203426" w:rsidRDefault="008C0228" w:rsidP="008C0228">
      <w:pPr>
        <w:rPr>
          <w:rFonts w:cs="Arial"/>
          <w:lang w:val="fr-FR"/>
        </w:rPr>
      </w:pPr>
    </w:p>
    <w:p w:rsidR="008C0228" w:rsidRPr="00203426" w:rsidRDefault="008C0228" w:rsidP="008C0228">
      <w:pPr>
        <w:rPr>
          <w:rFonts w:cs="Arial"/>
          <w:u w:val="single"/>
          <w:lang w:val="fr-FR"/>
        </w:rPr>
      </w:pPr>
      <w:r w:rsidRPr="00203426">
        <w:rPr>
          <w:rFonts w:cs="Arial"/>
          <w:u w:val="single"/>
          <w:lang w:val="fr-FR"/>
        </w:rPr>
        <w:t>Ad. 35 </w:t>
      </w:r>
      <w:r w:rsidRPr="00203426">
        <w:rPr>
          <w:u w:val="single"/>
          <w:lang w:val="fr-FR"/>
        </w:rPr>
        <w:t>:</w:t>
      </w:r>
      <w:r w:rsidRPr="00203426">
        <w:rPr>
          <w:rFonts w:cs="Arial"/>
          <w:u w:val="single"/>
          <w:lang w:val="fr-FR"/>
        </w:rPr>
        <w:t xml:space="preserve"> Stérilité mâle</w:t>
      </w:r>
    </w:p>
    <w:p w:rsidR="008C0228" w:rsidRPr="00203426" w:rsidRDefault="008C0228" w:rsidP="008C0228">
      <w:pPr>
        <w:rPr>
          <w:rFonts w:cs="Arial"/>
          <w:u w:val="single"/>
          <w:lang w:val="fr-FR"/>
        </w:rPr>
      </w:pPr>
    </w:p>
    <w:p w:rsidR="008C0228" w:rsidRPr="00203426" w:rsidRDefault="008C0228" w:rsidP="008C0228">
      <w:pPr>
        <w:tabs>
          <w:tab w:val="left" w:pos="0"/>
        </w:tabs>
        <w:rPr>
          <w:rFonts w:cs="Arial"/>
          <w:lang w:val="fr-FR"/>
        </w:rPr>
      </w:pPr>
      <w:r w:rsidRPr="00203426">
        <w:rPr>
          <w:rFonts w:cs="Arial"/>
          <w:lang w:val="fr-FR"/>
        </w:rPr>
        <w:t>Doit être soumis à un essai en plein champ et/ou un test avec marqueurs d’ADN.</w:t>
      </w:r>
    </w:p>
    <w:p w:rsidR="008C0228" w:rsidRPr="00147A60" w:rsidRDefault="008C0228" w:rsidP="008C0228">
      <w:pPr>
        <w:tabs>
          <w:tab w:val="left" w:pos="0"/>
        </w:tabs>
        <w:rPr>
          <w:rFonts w:cs="Arial"/>
          <w:u w:val="single"/>
          <w:lang w:val="fr-FR"/>
        </w:rPr>
      </w:pPr>
    </w:p>
    <w:p w:rsidR="008C0228" w:rsidRPr="00203426" w:rsidRDefault="008C0228" w:rsidP="008C0228">
      <w:pPr>
        <w:rPr>
          <w:rFonts w:cs="Arial"/>
          <w:lang w:val="fr-FR"/>
        </w:rPr>
      </w:pPr>
      <w:r w:rsidRPr="00203426">
        <w:rPr>
          <w:rFonts w:cs="Arial"/>
          <w:lang w:val="fr-FR"/>
        </w:rPr>
        <w:t>Essai en plein champ :</w:t>
      </w:r>
    </w:p>
    <w:p w:rsidR="008C0228" w:rsidRPr="00147A60" w:rsidRDefault="008C0228" w:rsidP="008C0228">
      <w:pPr>
        <w:rPr>
          <w:rFonts w:cs="Arial"/>
          <w:lang w:val="fr-FR"/>
        </w:rPr>
      </w:pPr>
    </w:p>
    <w:p w:rsidR="008C0228" w:rsidRPr="00147A60" w:rsidRDefault="008C0228" w:rsidP="008C0228">
      <w:pPr>
        <w:rPr>
          <w:rFonts w:cs="Arial"/>
          <w:lang w:val="fr-FR"/>
        </w:rPr>
      </w:pPr>
      <w:r w:rsidRPr="00147A60">
        <w:rPr>
          <w:rFonts w:cs="Arial"/>
          <w:lang w:val="fr-FR"/>
        </w:rPr>
        <w:t>Vérifier la présence de pollen sur l’étamine : s’il y a du pollen sur l’étamine alors la stérilité mâle est absente;  s’il n’y a pas de pollen sur l’étamine alors la stérilité mâle est présente.</w:t>
      </w:r>
    </w:p>
    <w:p w:rsidR="008C0228" w:rsidRPr="00147A60" w:rsidRDefault="008C0228" w:rsidP="008C0228">
      <w:pPr>
        <w:rPr>
          <w:rFonts w:cs="Arial"/>
          <w:lang w:val="fr-FR"/>
        </w:rPr>
      </w:pPr>
    </w:p>
    <w:p w:rsidR="008C0228" w:rsidRPr="00702D25" w:rsidRDefault="008C0228" w:rsidP="008C0228">
      <w:pPr>
        <w:rPr>
          <w:rFonts w:cs="Arial"/>
          <w:lang w:val="fr-FR"/>
        </w:rPr>
      </w:pPr>
      <w:r w:rsidRPr="00702D25">
        <w:rPr>
          <w:rFonts w:cs="Arial"/>
          <w:lang w:val="fr-FR"/>
        </w:rPr>
        <w:t>Test avec marqueurs d’ADN et/ou essai en plein champ :</w:t>
      </w:r>
    </w:p>
    <w:p w:rsidR="008C0228" w:rsidRPr="00702D25" w:rsidRDefault="008C0228" w:rsidP="008C0228">
      <w:pPr>
        <w:rPr>
          <w:rFonts w:cs="Arial"/>
          <w:lang w:val="fr-FR"/>
        </w:rPr>
      </w:pPr>
    </w:p>
    <w:p w:rsidR="008C0228" w:rsidRPr="00147A60" w:rsidRDefault="008C0228" w:rsidP="008C0228">
      <w:pPr>
        <w:autoSpaceDE w:val="0"/>
        <w:autoSpaceDN w:val="0"/>
        <w:adjustRightInd w:val="0"/>
        <w:rPr>
          <w:rFonts w:eastAsiaTheme="minorHAnsi" w:cs="Arial"/>
          <w:iCs/>
          <w:lang w:val="fr-FR"/>
        </w:rPr>
      </w:pPr>
      <w:r w:rsidRPr="00702D25">
        <w:rPr>
          <w:rFonts w:eastAsiaTheme="minorHAnsi" w:cs="Arial"/>
          <w:iCs/>
          <w:lang w:val="fr-FR"/>
        </w:rPr>
        <w:t xml:space="preserve">Toute </w:t>
      </w:r>
      <w:r w:rsidR="00142799" w:rsidRPr="00702D25">
        <w:rPr>
          <w:rFonts w:eastAsiaTheme="minorHAnsi" w:cs="Arial"/>
          <w:iCs/>
          <w:lang w:val="fr-FR"/>
        </w:rPr>
        <w:t>variété</w:t>
      </w:r>
      <w:r w:rsidRPr="00702D25">
        <w:rPr>
          <w:rFonts w:eastAsiaTheme="minorHAnsi" w:cs="Arial"/>
          <w:iCs/>
          <w:lang w:val="fr-FR"/>
        </w:rPr>
        <w:t xml:space="preserve"> indiquant une stérilité mâle dans le questionnaire technique peut faire l’objet d’un examen lors d’un essai en plein champ ou d’un test avec marqueurs d’ADN</w:t>
      </w:r>
      <w:r w:rsidRPr="00702D25">
        <w:rPr>
          <w:rFonts w:eastAsiaTheme="minorHAnsi" w:cs="Arial"/>
          <w:iCs/>
          <w:vertAlign w:val="superscript"/>
          <w:lang w:val="fr-FR"/>
        </w:rPr>
        <w:footnoteReference w:id="3"/>
      </w:r>
      <w:r w:rsidRPr="00702D25">
        <w:rPr>
          <w:rFonts w:eastAsiaTheme="minorHAnsi" w:cs="Arial"/>
          <w:iCs/>
          <w:lang w:val="fr-FR"/>
        </w:rPr>
        <w:t xml:space="preserve">.  Dans le cas d’un test avec marqueurs d’ADN, si le marqueur CMS n’est pas présent, un essai en plein champ doit être effectué afin de déterminer si la </w:t>
      </w:r>
      <w:r w:rsidR="00142799" w:rsidRPr="00702D25">
        <w:rPr>
          <w:rFonts w:eastAsiaTheme="minorHAnsi" w:cs="Arial"/>
          <w:iCs/>
          <w:lang w:val="fr-FR"/>
        </w:rPr>
        <w:t>variété</w:t>
      </w:r>
      <w:r w:rsidRPr="00702D25">
        <w:rPr>
          <w:rFonts w:eastAsiaTheme="minorHAnsi" w:cs="Arial"/>
          <w:iCs/>
          <w:lang w:val="fr-FR"/>
        </w:rPr>
        <w:t xml:space="preserve"> indique la stérilité mâle (sur un autre mécanisme), la stérilité partielle ou la fertilité.  Toute </w:t>
      </w:r>
      <w:r w:rsidR="00142799" w:rsidRPr="00702D25">
        <w:rPr>
          <w:rFonts w:eastAsiaTheme="minorHAnsi" w:cs="Arial"/>
          <w:iCs/>
          <w:lang w:val="fr-FR"/>
        </w:rPr>
        <w:t>variété</w:t>
      </w:r>
      <w:r w:rsidRPr="00702D25">
        <w:rPr>
          <w:rFonts w:eastAsiaTheme="minorHAnsi" w:cs="Arial"/>
          <w:iCs/>
          <w:lang w:val="fr-FR"/>
        </w:rPr>
        <w:t xml:space="preserve"> indiquant la fertilité ou la stérilité</w:t>
      </w:r>
      <w:r w:rsidRPr="00147A60">
        <w:rPr>
          <w:rFonts w:eastAsiaTheme="minorHAnsi" w:cs="Arial"/>
          <w:iCs/>
          <w:lang w:val="fr-FR"/>
        </w:rPr>
        <w:t xml:space="preserve"> mâle partielle doit être soumise à un essai en plein champ.</w:t>
      </w:r>
    </w:p>
    <w:p w:rsidR="008C0228" w:rsidRPr="00147A60" w:rsidRDefault="008C0228" w:rsidP="008C0228">
      <w:pPr>
        <w:rPr>
          <w:rFonts w:cs="Arial"/>
          <w:lang w:val="fr-FR"/>
        </w:rPr>
      </w:pPr>
    </w:p>
    <w:p w:rsidR="008C0228" w:rsidRPr="00147A60" w:rsidRDefault="008C0228" w:rsidP="008C0228">
      <w:pPr>
        <w:autoSpaceDE w:val="0"/>
        <w:autoSpaceDN w:val="0"/>
        <w:adjustRightInd w:val="0"/>
        <w:contextualSpacing/>
        <w:rPr>
          <w:rFonts w:cs="Arial"/>
          <w:u w:val="single"/>
          <w:lang w:val="fr-FR"/>
        </w:rPr>
      </w:pPr>
      <w:r w:rsidRPr="00147A60">
        <w:rPr>
          <w:rFonts w:cs="Arial"/>
          <w:lang w:val="fr-FR"/>
        </w:rPr>
        <w:t>Dans le cas d’un essai en plein champ, l’observation est de type VG.  Dans le cas d’un test avec marqueurs d’ADN, l’observation est de type MS.</w:t>
      </w:r>
    </w:p>
    <w:p w:rsidR="008C0228" w:rsidRPr="00147A60" w:rsidRDefault="008C0228" w:rsidP="008C0228">
      <w:pPr>
        <w:jc w:val="left"/>
        <w:rPr>
          <w:rFonts w:cs="Arial"/>
          <w:u w:val="single"/>
          <w:lang w:val="fr-FR"/>
        </w:rPr>
      </w:pPr>
      <w:r w:rsidRPr="00147A60">
        <w:rPr>
          <w:rFonts w:cs="Arial"/>
          <w:u w:val="single"/>
          <w:lang w:val="fr-FR"/>
        </w:rPr>
        <w:br w:type="page"/>
      </w:r>
    </w:p>
    <w:p w:rsidR="008C0228" w:rsidRPr="00147A60" w:rsidRDefault="008C0228" w:rsidP="008C0228">
      <w:pPr>
        <w:rPr>
          <w:rFonts w:cs="Arial"/>
          <w:u w:val="single"/>
          <w:lang w:val="fr-FR"/>
        </w:rPr>
      </w:pPr>
      <w:r w:rsidRPr="00147A60">
        <w:rPr>
          <w:rFonts w:cs="Arial"/>
          <w:u w:val="single"/>
          <w:lang w:val="fr-FR"/>
        </w:rPr>
        <w:t>Proposition de révision de l’explication du caractère 21 “Stérilité mâle” des principes directeurs du chou de Bruxelles (</w:t>
      </w:r>
      <w:proofErr w:type="spellStart"/>
      <w:r w:rsidRPr="00147A60">
        <w:rPr>
          <w:rFonts w:cs="Arial"/>
          <w:i/>
          <w:u w:val="single"/>
          <w:lang w:val="fr-FR"/>
        </w:rPr>
        <w:t>Brassica</w:t>
      </w:r>
      <w:proofErr w:type="spellEnd"/>
      <w:r w:rsidRPr="00147A60">
        <w:rPr>
          <w:rFonts w:cs="Arial"/>
          <w:i/>
          <w:u w:val="single"/>
          <w:lang w:val="fr-FR"/>
        </w:rPr>
        <w:t xml:space="preserve"> </w:t>
      </w:r>
      <w:proofErr w:type="spellStart"/>
      <w:r w:rsidRPr="00147A60">
        <w:rPr>
          <w:rFonts w:cs="Arial"/>
          <w:i/>
          <w:u w:val="single"/>
          <w:lang w:val="fr-FR"/>
        </w:rPr>
        <w:t>oleracea</w:t>
      </w:r>
      <w:proofErr w:type="spellEnd"/>
      <w:r w:rsidRPr="00147A60">
        <w:rPr>
          <w:rFonts w:cs="Arial"/>
          <w:i/>
          <w:u w:val="single"/>
          <w:lang w:val="fr-FR"/>
        </w:rPr>
        <w:t xml:space="preserve"> </w:t>
      </w:r>
      <w:r w:rsidRPr="00147A60">
        <w:rPr>
          <w:rFonts w:cs="Arial"/>
          <w:u w:val="single"/>
          <w:lang w:val="fr-FR"/>
        </w:rPr>
        <w:t>L</w:t>
      </w:r>
      <w:r w:rsidRPr="00147A60">
        <w:rPr>
          <w:i/>
          <w:u w:val="single"/>
          <w:lang w:val="fr-FR"/>
        </w:rPr>
        <w:t>.</w:t>
      </w:r>
      <w:r w:rsidRPr="00147A60">
        <w:rPr>
          <w:rFonts w:cs="Arial"/>
          <w:i/>
          <w:u w:val="single"/>
          <w:lang w:val="fr-FR"/>
        </w:rPr>
        <w:t> </w:t>
      </w:r>
      <w:r w:rsidRPr="00147A60">
        <w:rPr>
          <w:rFonts w:cs="Arial"/>
          <w:u w:val="single"/>
          <w:lang w:val="fr-FR"/>
        </w:rPr>
        <w:t xml:space="preserve">var. </w:t>
      </w:r>
      <w:proofErr w:type="spellStart"/>
      <w:r w:rsidRPr="00147A60">
        <w:rPr>
          <w:rFonts w:cs="Arial"/>
          <w:i/>
          <w:u w:val="single"/>
          <w:lang w:val="fr-FR"/>
        </w:rPr>
        <w:t>gemmifera</w:t>
      </w:r>
      <w:proofErr w:type="spellEnd"/>
      <w:r w:rsidRPr="00147A60">
        <w:rPr>
          <w:rFonts w:cs="Arial"/>
          <w:i/>
          <w:u w:val="single"/>
          <w:lang w:val="fr-FR"/>
        </w:rPr>
        <w:t xml:space="preserve"> </w:t>
      </w:r>
      <w:r w:rsidRPr="00147A60">
        <w:rPr>
          <w:rFonts w:cs="Arial"/>
          <w:u w:val="single"/>
          <w:lang w:val="fr-FR"/>
        </w:rPr>
        <w:t>DC.) (</w:t>
      </w:r>
      <w:proofErr w:type="gramStart"/>
      <w:r w:rsidRPr="00147A60">
        <w:rPr>
          <w:rFonts w:cs="Arial"/>
          <w:u w:val="single"/>
          <w:lang w:val="fr-FR"/>
        </w:rPr>
        <w:t>document</w:t>
      </w:r>
      <w:proofErr w:type="gramEnd"/>
      <w:r w:rsidRPr="00147A60">
        <w:rPr>
          <w:rFonts w:cs="Arial"/>
          <w:u w:val="single"/>
          <w:lang w:val="fr-FR"/>
        </w:rPr>
        <w:t xml:space="preserve"> TG/54/7)</w:t>
      </w:r>
    </w:p>
    <w:p w:rsidR="008C0228" w:rsidRPr="00147A60" w:rsidRDefault="008C0228" w:rsidP="008C0228">
      <w:pPr>
        <w:rPr>
          <w:rFonts w:cs="Arial"/>
          <w:lang w:val="fr-FR"/>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8C0228" w:rsidRPr="00147A60" w:rsidTr="00A31060">
        <w:trPr>
          <w:cantSplit/>
        </w:trPr>
        <w:tc>
          <w:tcPr>
            <w:tcW w:w="425" w:type="dxa"/>
            <w:tcBorders>
              <w:top w:val="single" w:sz="4" w:space="0" w:color="auto"/>
              <w:bottom w:val="single" w:sz="4" w:space="0" w:color="auto"/>
              <w:right w:val="nil"/>
            </w:tcBorders>
          </w:tcPr>
          <w:p w:rsidR="008C0228" w:rsidRPr="00147A60" w:rsidRDefault="008C0228" w:rsidP="00A31060">
            <w:pPr>
              <w:pStyle w:val="Normaltb"/>
              <w:jc w:val="center"/>
              <w:rPr>
                <w:rFonts w:ascii="Arial" w:hAnsi="Arial" w:cs="Arial"/>
                <w:noProof w:val="0"/>
                <w:sz w:val="16"/>
                <w:szCs w:val="16"/>
                <w:lang w:val="fr-FR"/>
              </w:rPr>
            </w:pPr>
          </w:p>
        </w:tc>
        <w:tc>
          <w:tcPr>
            <w:tcW w:w="502" w:type="dxa"/>
            <w:tcBorders>
              <w:top w:val="single" w:sz="4" w:space="0" w:color="auto"/>
              <w:left w:val="nil"/>
              <w:bottom w:val="single" w:sz="4" w:space="0" w:color="auto"/>
              <w:right w:val="nil"/>
            </w:tcBorders>
          </w:tcPr>
          <w:p w:rsidR="008C0228" w:rsidRPr="00147A60" w:rsidRDefault="008C0228" w:rsidP="00A31060">
            <w:pPr>
              <w:pStyle w:val="Normaltb"/>
              <w:jc w:val="center"/>
              <w:rPr>
                <w:rFonts w:ascii="Arial" w:hAnsi="Arial" w:cs="Arial"/>
                <w:noProof w:val="0"/>
                <w:sz w:val="16"/>
                <w:szCs w:val="16"/>
                <w:lang w:val="fr-FR"/>
              </w:rPr>
            </w:pPr>
          </w:p>
        </w:tc>
        <w:tc>
          <w:tcPr>
            <w:tcW w:w="1767" w:type="dxa"/>
            <w:tcBorders>
              <w:top w:val="single" w:sz="4" w:space="0" w:color="auto"/>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t>English</w:t>
            </w:r>
          </w:p>
        </w:tc>
        <w:tc>
          <w:tcPr>
            <w:tcW w:w="1833" w:type="dxa"/>
            <w:tcBorders>
              <w:top w:val="single" w:sz="4" w:space="0" w:color="auto"/>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t>français</w:t>
            </w:r>
          </w:p>
        </w:tc>
        <w:tc>
          <w:tcPr>
            <w:tcW w:w="1800" w:type="dxa"/>
            <w:tcBorders>
              <w:top w:val="single" w:sz="4" w:space="0" w:color="auto"/>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eastAsia="fr-FR"/>
              </w:rPr>
            </w:pPr>
            <w:r w:rsidRPr="00147A60">
              <w:rPr>
                <w:rFonts w:ascii="Arial" w:hAnsi="Arial" w:cs="Arial"/>
                <w:b w:val="0"/>
                <w:noProof w:val="0"/>
                <w:sz w:val="16"/>
                <w:szCs w:val="16"/>
                <w:lang w:val="fr-FR" w:eastAsia="fr-FR"/>
              </w:rPr>
              <w:br/>
            </w:r>
            <w:proofErr w:type="spellStart"/>
            <w:r w:rsidRPr="00147A60">
              <w:rPr>
                <w:rFonts w:ascii="Arial" w:hAnsi="Arial" w:cs="Arial"/>
                <w:b w:val="0"/>
                <w:noProof w:val="0"/>
                <w:sz w:val="16"/>
                <w:szCs w:val="16"/>
                <w:lang w:val="fr-FR" w:eastAsia="fr-FR"/>
              </w:rPr>
              <w:t>deutsch</w:t>
            </w:r>
            <w:proofErr w:type="spellEnd"/>
          </w:p>
        </w:tc>
        <w:tc>
          <w:tcPr>
            <w:tcW w:w="1843" w:type="dxa"/>
            <w:tcBorders>
              <w:top w:val="single" w:sz="4" w:space="0" w:color="auto"/>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r>
            <w:proofErr w:type="spellStart"/>
            <w:r w:rsidRPr="00147A60">
              <w:rPr>
                <w:rFonts w:ascii="Arial" w:hAnsi="Arial" w:cs="Arial"/>
                <w:b w:val="0"/>
                <w:noProof w:val="0"/>
                <w:sz w:val="16"/>
                <w:szCs w:val="16"/>
                <w:lang w:val="fr-FR"/>
              </w:rPr>
              <w:t>español</w:t>
            </w:r>
            <w:proofErr w:type="spellEnd"/>
          </w:p>
        </w:tc>
        <w:tc>
          <w:tcPr>
            <w:tcW w:w="1985" w:type="dxa"/>
            <w:tcBorders>
              <w:top w:val="single" w:sz="4" w:space="0" w:color="auto"/>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Example</w:t>
            </w:r>
            <w:proofErr w:type="spellEnd"/>
            <w:r w:rsidRPr="00147A60">
              <w:rPr>
                <w:rFonts w:ascii="Arial" w:hAnsi="Arial" w:cs="Arial"/>
                <w:b w:val="0"/>
                <w:noProof w:val="0"/>
                <w:sz w:val="16"/>
                <w:szCs w:val="16"/>
                <w:lang w:val="fr-FR"/>
              </w:rPr>
              <w:t xml:space="preserve"> </w:t>
            </w:r>
            <w:proofErr w:type="spellStart"/>
            <w:r w:rsidRPr="00147A60">
              <w:rPr>
                <w:rFonts w:ascii="Arial" w:hAnsi="Arial" w:cs="Arial"/>
                <w:b w:val="0"/>
                <w:noProof w:val="0"/>
                <w:sz w:val="16"/>
                <w:szCs w:val="16"/>
                <w:lang w:val="fr-FR"/>
              </w:rPr>
              <w:t>Varieties</w:t>
            </w:r>
            <w:proofErr w:type="spellEnd"/>
            <w:r w:rsidRPr="00147A60">
              <w:rPr>
                <w:rFonts w:ascii="Arial" w:hAnsi="Arial" w:cs="Arial"/>
                <w:b w:val="0"/>
                <w:noProof w:val="0"/>
                <w:sz w:val="16"/>
                <w:szCs w:val="16"/>
                <w:lang w:val="fr-FR"/>
              </w:rPr>
              <w:t>/</w:t>
            </w:r>
            <w:r w:rsidRPr="00147A60">
              <w:rPr>
                <w:rFonts w:ascii="Arial" w:hAnsi="Arial" w:cs="Arial"/>
                <w:b w:val="0"/>
                <w:noProof w:val="0"/>
                <w:sz w:val="16"/>
                <w:szCs w:val="16"/>
                <w:lang w:val="fr-FR"/>
              </w:rPr>
              <w:br/>
              <w:t>Exemples/</w:t>
            </w:r>
            <w:r w:rsidRPr="00147A60">
              <w:rPr>
                <w:rFonts w:ascii="Arial" w:hAnsi="Arial" w:cs="Arial"/>
                <w:b w:val="0"/>
                <w:noProof w:val="0"/>
                <w:sz w:val="16"/>
                <w:szCs w:val="16"/>
                <w:lang w:val="fr-FR"/>
              </w:rPr>
              <w:br/>
            </w:r>
            <w:proofErr w:type="spellStart"/>
            <w:r w:rsidRPr="00147A60">
              <w:rPr>
                <w:rFonts w:ascii="Arial" w:hAnsi="Arial" w:cs="Arial"/>
                <w:b w:val="0"/>
                <w:noProof w:val="0"/>
                <w:sz w:val="16"/>
                <w:szCs w:val="16"/>
                <w:lang w:val="fr-FR"/>
              </w:rPr>
              <w:t>Beispielssorten</w:t>
            </w:r>
            <w:proofErr w:type="spellEnd"/>
            <w:r w:rsidRPr="00147A60">
              <w:rPr>
                <w:rFonts w:ascii="Arial" w:hAnsi="Arial" w:cs="Arial"/>
                <w:b w:val="0"/>
                <w:noProof w:val="0"/>
                <w:sz w:val="16"/>
                <w:szCs w:val="16"/>
                <w:lang w:val="fr-FR"/>
              </w:rPr>
              <w:t>/</w:t>
            </w:r>
            <w:r w:rsidRPr="00147A60">
              <w:rPr>
                <w:rFonts w:ascii="Arial" w:hAnsi="Arial" w:cs="Arial"/>
                <w:b w:val="0"/>
                <w:noProof w:val="0"/>
                <w:sz w:val="16"/>
                <w:szCs w:val="16"/>
                <w:lang w:val="fr-FR"/>
              </w:rPr>
              <w:br/>
            </w:r>
            <w:proofErr w:type="spellStart"/>
            <w:r w:rsidRPr="00147A60">
              <w:rPr>
                <w:rFonts w:ascii="Arial" w:hAnsi="Arial" w:cs="Arial"/>
                <w:b w:val="0"/>
                <w:noProof w:val="0"/>
                <w:sz w:val="16"/>
                <w:szCs w:val="16"/>
                <w:lang w:val="fr-FR"/>
              </w:rPr>
              <w:t>Variedades</w:t>
            </w:r>
            <w:proofErr w:type="spellEnd"/>
            <w:r w:rsidRPr="00147A60">
              <w:rPr>
                <w:rFonts w:ascii="Arial" w:hAnsi="Arial" w:cs="Arial"/>
                <w:b w:val="0"/>
                <w:noProof w:val="0"/>
                <w:sz w:val="16"/>
                <w:szCs w:val="16"/>
                <w:lang w:val="fr-FR"/>
              </w:rPr>
              <w:t xml:space="preserve"> </w:t>
            </w:r>
            <w:proofErr w:type="spellStart"/>
            <w:r w:rsidRPr="00147A60">
              <w:rPr>
                <w:rFonts w:ascii="Arial" w:hAnsi="Arial" w:cs="Arial"/>
                <w:b w:val="0"/>
                <w:noProof w:val="0"/>
                <w:sz w:val="16"/>
                <w:szCs w:val="16"/>
                <w:lang w:val="fr-FR"/>
              </w:rPr>
              <w:t>ejemplo</w:t>
            </w:r>
            <w:proofErr w:type="spellEnd"/>
          </w:p>
        </w:tc>
        <w:tc>
          <w:tcPr>
            <w:tcW w:w="567" w:type="dxa"/>
            <w:tcBorders>
              <w:top w:val="single" w:sz="4" w:space="0" w:color="auto"/>
              <w:left w:val="nil"/>
              <w:bottom w:val="single" w:sz="4" w:space="0" w:color="auto"/>
            </w:tcBorders>
          </w:tcPr>
          <w:p w:rsidR="008C0228" w:rsidRPr="00147A60" w:rsidRDefault="008C0228" w:rsidP="00A31060">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t>Note/</w:t>
            </w:r>
            <w:r w:rsidRPr="00147A60">
              <w:rPr>
                <w:rFonts w:ascii="Arial" w:hAnsi="Arial" w:cs="Arial"/>
                <w:b w:val="0"/>
                <w:noProof w:val="0"/>
                <w:sz w:val="16"/>
                <w:szCs w:val="16"/>
                <w:lang w:val="fr-FR"/>
              </w:rPr>
              <w:br/>
              <w:t>Nota</w:t>
            </w:r>
          </w:p>
        </w:tc>
      </w:tr>
      <w:tr w:rsidR="008C0228" w:rsidRPr="00147A60" w:rsidTr="00A31060">
        <w:trPr>
          <w:cantSplit/>
        </w:trPr>
        <w:tc>
          <w:tcPr>
            <w:tcW w:w="425" w:type="dxa"/>
            <w:tcBorders>
              <w:top w:val="single" w:sz="4" w:space="0" w:color="auto"/>
              <w:bottom w:val="nil"/>
              <w:right w:val="nil"/>
            </w:tcBorders>
          </w:tcPr>
          <w:p w:rsidR="008C0228" w:rsidRPr="00147A60" w:rsidRDefault="008C0228" w:rsidP="00A31060">
            <w:pPr>
              <w:pStyle w:val="Normaltb"/>
              <w:jc w:val="center"/>
              <w:rPr>
                <w:rFonts w:ascii="Arial" w:hAnsi="Arial" w:cs="Arial"/>
                <w:noProof w:val="0"/>
                <w:sz w:val="16"/>
                <w:szCs w:val="16"/>
                <w:lang w:val="fr-FR"/>
              </w:rPr>
            </w:pPr>
            <w:r w:rsidRPr="00147A60">
              <w:rPr>
                <w:rFonts w:ascii="Arial" w:hAnsi="Arial" w:cs="Arial"/>
                <w:noProof w:val="0"/>
                <w:sz w:val="16"/>
                <w:szCs w:val="16"/>
                <w:lang w:val="fr-FR"/>
              </w:rPr>
              <w:t>21</w:t>
            </w:r>
            <w:proofErr w:type="gramStart"/>
            <w:r w:rsidRPr="00147A60">
              <w:rPr>
                <w:rFonts w:ascii="Arial" w:hAnsi="Arial" w:cs="Arial"/>
                <w:noProof w:val="0"/>
                <w:sz w:val="16"/>
                <w:szCs w:val="16"/>
                <w:lang w:val="fr-FR"/>
              </w:rPr>
              <w:t>.</w:t>
            </w:r>
            <w:proofErr w:type="gramEnd"/>
            <w:r w:rsidRPr="00147A60">
              <w:rPr>
                <w:rFonts w:ascii="Arial" w:hAnsi="Arial" w:cs="Arial"/>
                <w:noProof w:val="0"/>
                <w:sz w:val="16"/>
                <w:szCs w:val="16"/>
                <w:lang w:val="fr-FR"/>
              </w:rPr>
              <w:br/>
            </w:r>
            <w:r w:rsidRPr="00147A60">
              <w:rPr>
                <w:rFonts w:ascii="Arial" w:hAnsi="Arial" w:cs="Arial"/>
                <w:noProof w:val="0"/>
                <w:sz w:val="16"/>
                <w:szCs w:val="16"/>
                <w:lang w:val="fr-FR"/>
              </w:rPr>
              <w:br/>
              <w:t>(+)</w:t>
            </w:r>
          </w:p>
        </w:tc>
        <w:tc>
          <w:tcPr>
            <w:tcW w:w="502" w:type="dxa"/>
            <w:tcBorders>
              <w:top w:val="single" w:sz="4" w:space="0" w:color="auto"/>
              <w:left w:val="nil"/>
              <w:bottom w:val="nil"/>
              <w:right w:val="nil"/>
            </w:tcBorders>
          </w:tcPr>
          <w:p w:rsidR="008C0228" w:rsidRPr="00147A60" w:rsidRDefault="008C0228" w:rsidP="00A31060">
            <w:pPr>
              <w:pStyle w:val="Normaltb"/>
              <w:jc w:val="center"/>
              <w:rPr>
                <w:rFonts w:ascii="Arial" w:hAnsi="Arial" w:cs="Arial"/>
                <w:noProof w:val="0"/>
                <w:sz w:val="16"/>
                <w:szCs w:val="16"/>
                <w:lang w:val="fr-FR"/>
              </w:rPr>
            </w:pPr>
            <w:r w:rsidRPr="00147A60">
              <w:rPr>
                <w:rFonts w:ascii="Arial" w:hAnsi="Arial" w:cs="Arial"/>
                <w:strike/>
                <w:noProof w:val="0"/>
                <w:sz w:val="16"/>
                <w:szCs w:val="16"/>
                <w:highlight w:val="lightGray"/>
                <w:lang w:val="fr-FR"/>
              </w:rPr>
              <w:t>VS</w:t>
            </w:r>
            <w:r w:rsidRPr="00147A60">
              <w:rPr>
                <w:rFonts w:ascii="Arial" w:hAnsi="Arial" w:cs="Arial"/>
                <w:strike/>
                <w:noProof w:val="0"/>
                <w:sz w:val="16"/>
                <w:szCs w:val="16"/>
                <w:highlight w:val="lightGray"/>
                <w:lang w:val="fr-FR"/>
              </w:rPr>
              <w:br/>
            </w:r>
            <w:r w:rsidRPr="00147A60">
              <w:rPr>
                <w:rFonts w:ascii="Arial" w:hAnsi="Arial" w:cs="Arial"/>
                <w:noProof w:val="0"/>
                <w:sz w:val="16"/>
                <w:szCs w:val="16"/>
                <w:highlight w:val="lightGray"/>
                <w:u w:val="single"/>
                <w:lang w:val="fr-FR"/>
              </w:rPr>
              <w:t>VG/</w:t>
            </w:r>
            <w:r w:rsidRPr="00147A60">
              <w:rPr>
                <w:rFonts w:ascii="Arial" w:hAnsi="Arial" w:cs="Arial"/>
                <w:noProof w:val="0"/>
                <w:sz w:val="16"/>
                <w:szCs w:val="16"/>
                <w:highlight w:val="lightGray"/>
                <w:u w:val="single"/>
                <w:lang w:val="fr-FR"/>
              </w:rPr>
              <w:br/>
              <w:t>MS</w:t>
            </w:r>
          </w:p>
        </w:tc>
        <w:tc>
          <w:tcPr>
            <w:tcW w:w="1767" w:type="dxa"/>
            <w:tcBorders>
              <w:top w:val="single" w:sz="4" w:space="0" w:color="auto"/>
              <w:left w:val="nil"/>
              <w:bottom w:val="nil"/>
              <w:right w:val="nil"/>
            </w:tcBorders>
          </w:tcPr>
          <w:p w:rsidR="008C0228" w:rsidRPr="00147A60" w:rsidRDefault="008C0228" w:rsidP="00A31060">
            <w:pPr>
              <w:pStyle w:val="Normaltb"/>
              <w:rPr>
                <w:rFonts w:ascii="Arial" w:hAnsi="Arial" w:cs="Arial"/>
                <w:noProof w:val="0"/>
                <w:sz w:val="16"/>
                <w:szCs w:val="16"/>
                <w:lang w:val="fr-FR"/>
              </w:rPr>
            </w:pPr>
            <w:r w:rsidRPr="00147A60">
              <w:rPr>
                <w:rFonts w:ascii="Arial" w:hAnsi="Arial" w:cs="Arial"/>
                <w:noProof w:val="0"/>
                <w:sz w:val="16"/>
                <w:szCs w:val="16"/>
                <w:lang w:val="fr-FR"/>
              </w:rPr>
              <w:t xml:space="preserve">Male </w:t>
            </w:r>
            <w:proofErr w:type="spellStart"/>
            <w:r w:rsidRPr="00147A60">
              <w:rPr>
                <w:rFonts w:ascii="Arial" w:hAnsi="Arial" w:cs="Arial"/>
                <w:noProof w:val="0"/>
                <w:sz w:val="16"/>
                <w:szCs w:val="16"/>
                <w:lang w:val="fr-FR"/>
              </w:rPr>
              <w:t>sterility</w:t>
            </w:r>
            <w:proofErr w:type="spellEnd"/>
          </w:p>
        </w:tc>
        <w:tc>
          <w:tcPr>
            <w:tcW w:w="1833" w:type="dxa"/>
            <w:tcBorders>
              <w:top w:val="single" w:sz="4" w:space="0" w:color="auto"/>
              <w:left w:val="nil"/>
              <w:bottom w:val="nil"/>
              <w:right w:val="nil"/>
            </w:tcBorders>
          </w:tcPr>
          <w:p w:rsidR="008C0228" w:rsidRPr="00147A60" w:rsidRDefault="008C0228" w:rsidP="00A31060">
            <w:pPr>
              <w:pStyle w:val="Normaltb"/>
              <w:rPr>
                <w:rFonts w:ascii="Arial" w:hAnsi="Arial" w:cs="Arial"/>
                <w:noProof w:val="0"/>
                <w:sz w:val="16"/>
                <w:szCs w:val="16"/>
                <w:lang w:val="fr-FR"/>
              </w:rPr>
            </w:pPr>
            <w:r w:rsidRPr="00147A60">
              <w:rPr>
                <w:rFonts w:ascii="Arial" w:hAnsi="Arial" w:cs="Arial"/>
                <w:noProof w:val="0"/>
                <w:sz w:val="16"/>
                <w:szCs w:val="16"/>
                <w:lang w:val="fr-FR"/>
              </w:rPr>
              <w:t xml:space="preserve">Stérilité mâle </w:t>
            </w:r>
          </w:p>
        </w:tc>
        <w:tc>
          <w:tcPr>
            <w:tcW w:w="1800" w:type="dxa"/>
            <w:tcBorders>
              <w:top w:val="single" w:sz="4" w:space="0" w:color="auto"/>
              <w:left w:val="nil"/>
              <w:bottom w:val="nil"/>
              <w:right w:val="nil"/>
            </w:tcBorders>
          </w:tcPr>
          <w:p w:rsidR="008C0228" w:rsidRPr="00147A60" w:rsidRDefault="008C0228" w:rsidP="00A31060">
            <w:pPr>
              <w:pStyle w:val="Normaltb"/>
              <w:rPr>
                <w:rFonts w:ascii="Arial" w:hAnsi="Arial" w:cs="Arial"/>
                <w:noProof w:val="0"/>
                <w:sz w:val="16"/>
                <w:szCs w:val="16"/>
                <w:lang w:val="fr-FR" w:eastAsia="fr-FR"/>
              </w:rPr>
            </w:pPr>
            <w:proofErr w:type="spellStart"/>
            <w:r w:rsidRPr="00147A60">
              <w:rPr>
                <w:rFonts w:ascii="Arial" w:hAnsi="Arial" w:cs="Arial"/>
                <w:noProof w:val="0"/>
                <w:sz w:val="16"/>
                <w:szCs w:val="16"/>
                <w:lang w:val="fr-FR" w:eastAsia="fr-FR"/>
              </w:rPr>
              <w:t>Männliche</w:t>
            </w:r>
            <w:proofErr w:type="spellEnd"/>
            <w:r w:rsidRPr="00147A60">
              <w:rPr>
                <w:rFonts w:ascii="Arial" w:hAnsi="Arial" w:cs="Arial"/>
                <w:noProof w:val="0"/>
                <w:sz w:val="16"/>
                <w:szCs w:val="16"/>
                <w:lang w:val="fr-FR" w:eastAsia="fr-FR"/>
              </w:rPr>
              <w:t xml:space="preserve"> </w:t>
            </w:r>
            <w:proofErr w:type="spellStart"/>
            <w:r w:rsidRPr="00147A60">
              <w:rPr>
                <w:rFonts w:ascii="Arial" w:hAnsi="Arial" w:cs="Arial"/>
                <w:noProof w:val="0"/>
                <w:sz w:val="16"/>
                <w:szCs w:val="16"/>
                <w:lang w:val="fr-FR" w:eastAsia="fr-FR"/>
              </w:rPr>
              <w:t>Sterilität</w:t>
            </w:r>
            <w:proofErr w:type="spellEnd"/>
          </w:p>
        </w:tc>
        <w:tc>
          <w:tcPr>
            <w:tcW w:w="1843" w:type="dxa"/>
            <w:tcBorders>
              <w:top w:val="single" w:sz="4" w:space="0" w:color="auto"/>
              <w:left w:val="nil"/>
              <w:bottom w:val="nil"/>
              <w:right w:val="nil"/>
            </w:tcBorders>
          </w:tcPr>
          <w:p w:rsidR="008C0228" w:rsidRPr="00147A60" w:rsidRDefault="008C0228" w:rsidP="00A31060">
            <w:pPr>
              <w:pStyle w:val="Normaltb"/>
              <w:rPr>
                <w:rFonts w:ascii="Arial" w:hAnsi="Arial" w:cs="Arial"/>
                <w:noProof w:val="0"/>
                <w:sz w:val="16"/>
                <w:szCs w:val="16"/>
                <w:lang w:val="fr-FR"/>
              </w:rPr>
            </w:pPr>
            <w:proofErr w:type="spellStart"/>
            <w:r w:rsidRPr="00147A60">
              <w:rPr>
                <w:rFonts w:ascii="Arial" w:hAnsi="Arial" w:cs="Arial"/>
                <w:noProof w:val="0"/>
                <w:sz w:val="16"/>
                <w:szCs w:val="16"/>
                <w:lang w:val="fr-FR"/>
              </w:rPr>
              <w:t>Androesterilidad</w:t>
            </w:r>
            <w:proofErr w:type="spellEnd"/>
          </w:p>
        </w:tc>
        <w:tc>
          <w:tcPr>
            <w:tcW w:w="1985" w:type="dxa"/>
            <w:tcBorders>
              <w:top w:val="single" w:sz="4" w:space="0" w:color="auto"/>
              <w:left w:val="nil"/>
              <w:bottom w:val="nil"/>
              <w:right w:val="nil"/>
            </w:tcBorders>
          </w:tcPr>
          <w:p w:rsidR="008C0228" w:rsidRPr="00147A60" w:rsidRDefault="008C0228" w:rsidP="00A31060">
            <w:pPr>
              <w:pStyle w:val="Normaltb"/>
              <w:rPr>
                <w:rFonts w:ascii="Arial" w:hAnsi="Arial" w:cs="Arial"/>
                <w:noProof w:val="0"/>
                <w:sz w:val="16"/>
                <w:szCs w:val="16"/>
                <w:lang w:val="fr-FR"/>
              </w:rPr>
            </w:pPr>
          </w:p>
        </w:tc>
        <w:tc>
          <w:tcPr>
            <w:tcW w:w="567" w:type="dxa"/>
            <w:tcBorders>
              <w:top w:val="single" w:sz="4" w:space="0" w:color="auto"/>
              <w:left w:val="nil"/>
              <w:bottom w:val="nil"/>
            </w:tcBorders>
          </w:tcPr>
          <w:p w:rsidR="008C0228" w:rsidRPr="00147A60" w:rsidRDefault="008C0228" w:rsidP="00A31060">
            <w:pPr>
              <w:pStyle w:val="Normaltb"/>
              <w:rPr>
                <w:rFonts w:ascii="Arial" w:hAnsi="Arial" w:cs="Arial"/>
                <w:noProof w:val="0"/>
                <w:sz w:val="16"/>
                <w:szCs w:val="16"/>
                <w:lang w:val="fr-FR"/>
              </w:rPr>
            </w:pPr>
          </w:p>
        </w:tc>
      </w:tr>
      <w:tr w:rsidR="008C0228" w:rsidRPr="00147A60" w:rsidTr="00A31060">
        <w:trPr>
          <w:cantSplit/>
        </w:trPr>
        <w:tc>
          <w:tcPr>
            <w:tcW w:w="425" w:type="dxa"/>
            <w:tcBorders>
              <w:top w:val="nil"/>
              <w:bottom w:val="nil"/>
              <w:right w:val="nil"/>
            </w:tcBorders>
          </w:tcPr>
          <w:p w:rsidR="008C0228" w:rsidRPr="00147A60" w:rsidRDefault="008C0228" w:rsidP="00A31060">
            <w:pPr>
              <w:pStyle w:val="Normaltb"/>
              <w:jc w:val="center"/>
              <w:rPr>
                <w:rFonts w:ascii="Arial" w:hAnsi="Arial" w:cs="Arial"/>
                <w:noProof w:val="0"/>
                <w:sz w:val="16"/>
                <w:szCs w:val="16"/>
                <w:lang w:val="fr-FR"/>
              </w:rPr>
            </w:pPr>
            <w:r w:rsidRPr="00147A60">
              <w:rPr>
                <w:rFonts w:ascii="Arial" w:hAnsi="Arial" w:cs="Arial"/>
                <w:noProof w:val="0"/>
                <w:sz w:val="16"/>
                <w:szCs w:val="16"/>
                <w:lang w:val="fr-FR"/>
              </w:rPr>
              <w:t>QL</w:t>
            </w:r>
          </w:p>
        </w:tc>
        <w:tc>
          <w:tcPr>
            <w:tcW w:w="502" w:type="dxa"/>
            <w:tcBorders>
              <w:top w:val="nil"/>
              <w:left w:val="nil"/>
              <w:bottom w:val="nil"/>
              <w:right w:val="nil"/>
            </w:tcBorders>
          </w:tcPr>
          <w:p w:rsidR="008C0228" w:rsidRPr="00147A60" w:rsidRDefault="008C0228" w:rsidP="00A31060">
            <w:pPr>
              <w:pStyle w:val="Normaltb"/>
              <w:jc w:val="center"/>
              <w:rPr>
                <w:rFonts w:ascii="Arial" w:hAnsi="Arial" w:cs="Arial"/>
                <w:noProof w:val="0"/>
                <w:sz w:val="16"/>
                <w:szCs w:val="16"/>
                <w:lang w:val="fr-FR"/>
              </w:rPr>
            </w:pPr>
          </w:p>
        </w:tc>
        <w:tc>
          <w:tcPr>
            <w:tcW w:w="1767" w:type="dxa"/>
            <w:tcBorders>
              <w:top w:val="nil"/>
              <w:left w:val="nil"/>
              <w:bottom w:val="nil"/>
              <w:right w:val="nil"/>
            </w:tcBorders>
          </w:tcPr>
          <w:p w:rsidR="008C0228" w:rsidRPr="00147A60" w:rsidRDefault="008C0228" w:rsidP="00A31060">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t>absent</w:t>
            </w:r>
          </w:p>
        </w:tc>
        <w:tc>
          <w:tcPr>
            <w:tcW w:w="1833" w:type="dxa"/>
            <w:tcBorders>
              <w:top w:val="nil"/>
              <w:left w:val="nil"/>
              <w:bottom w:val="nil"/>
              <w:right w:val="nil"/>
            </w:tcBorders>
          </w:tcPr>
          <w:p w:rsidR="008C0228" w:rsidRPr="00147A60" w:rsidRDefault="008C0228" w:rsidP="00A31060">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t xml:space="preserve">absente </w:t>
            </w:r>
          </w:p>
        </w:tc>
        <w:tc>
          <w:tcPr>
            <w:tcW w:w="1800" w:type="dxa"/>
            <w:tcBorders>
              <w:top w:val="nil"/>
              <w:left w:val="nil"/>
              <w:bottom w:val="nil"/>
              <w:right w:val="nil"/>
            </w:tcBorders>
          </w:tcPr>
          <w:p w:rsidR="008C0228" w:rsidRPr="00147A60" w:rsidRDefault="008C0228" w:rsidP="00A31060">
            <w:pPr>
              <w:pStyle w:val="Normaltb"/>
              <w:rPr>
                <w:rFonts w:ascii="Arial" w:hAnsi="Arial" w:cs="Arial"/>
                <w:b w:val="0"/>
                <w:noProof w:val="0"/>
                <w:sz w:val="16"/>
                <w:szCs w:val="16"/>
                <w:lang w:val="fr-FR" w:eastAsia="fr-FR"/>
              </w:rPr>
            </w:pPr>
            <w:proofErr w:type="spellStart"/>
            <w:r w:rsidRPr="00147A60">
              <w:rPr>
                <w:rFonts w:ascii="Arial" w:hAnsi="Arial" w:cs="Arial"/>
                <w:b w:val="0"/>
                <w:noProof w:val="0"/>
                <w:sz w:val="16"/>
                <w:szCs w:val="16"/>
                <w:lang w:val="fr-FR" w:eastAsia="fr-FR"/>
              </w:rPr>
              <w:t>fehlend</w:t>
            </w:r>
            <w:proofErr w:type="spellEnd"/>
          </w:p>
        </w:tc>
        <w:tc>
          <w:tcPr>
            <w:tcW w:w="1843" w:type="dxa"/>
            <w:tcBorders>
              <w:top w:val="nil"/>
              <w:left w:val="nil"/>
              <w:bottom w:val="nil"/>
              <w:right w:val="nil"/>
            </w:tcBorders>
          </w:tcPr>
          <w:p w:rsidR="008C0228" w:rsidRPr="00147A60" w:rsidRDefault="008C0228" w:rsidP="00A31060">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ausente</w:t>
            </w:r>
            <w:proofErr w:type="spellEnd"/>
          </w:p>
        </w:tc>
        <w:tc>
          <w:tcPr>
            <w:tcW w:w="1985" w:type="dxa"/>
            <w:tcBorders>
              <w:top w:val="nil"/>
              <w:left w:val="nil"/>
              <w:bottom w:val="nil"/>
              <w:right w:val="nil"/>
            </w:tcBorders>
          </w:tcPr>
          <w:p w:rsidR="008C0228" w:rsidRPr="00147A60" w:rsidRDefault="008C0228" w:rsidP="00A31060">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Braveheart</w:t>
            </w:r>
            <w:proofErr w:type="spellEnd"/>
            <w:r w:rsidRPr="00147A60">
              <w:rPr>
                <w:rFonts w:ascii="Arial" w:hAnsi="Arial" w:cs="Arial"/>
                <w:b w:val="0"/>
                <w:noProof w:val="0"/>
                <w:sz w:val="16"/>
                <w:szCs w:val="16"/>
                <w:lang w:val="fr-FR"/>
              </w:rPr>
              <w:t>, Falstaff</w:t>
            </w:r>
          </w:p>
        </w:tc>
        <w:tc>
          <w:tcPr>
            <w:tcW w:w="567" w:type="dxa"/>
            <w:tcBorders>
              <w:top w:val="nil"/>
              <w:left w:val="nil"/>
              <w:bottom w:val="nil"/>
            </w:tcBorders>
          </w:tcPr>
          <w:p w:rsidR="008C0228" w:rsidRPr="00147A60" w:rsidRDefault="008C0228" w:rsidP="00A31060">
            <w:pPr>
              <w:pStyle w:val="Normaltb"/>
              <w:jc w:val="center"/>
              <w:rPr>
                <w:rFonts w:ascii="Arial" w:hAnsi="Arial" w:cs="Arial"/>
                <w:b w:val="0"/>
                <w:noProof w:val="0"/>
                <w:sz w:val="16"/>
                <w:szCs w:val="16"/>
                <w:lang w:val="fr-FR"/>
              </w:rPr>
            </w:pPr>
            <w:r w:rsidRPr="00147A60">
              <w:rPr>
                <w:rFonts w:ascii="Arial" w:hAnsi="Arial" w:cs="Arial"/>
                <w:b w:val="0"/>
                <w:noProof w:val="0"/>
                <w:sz w:val="16"/>
                <w:szCs w:val="16"/>
                <w:lang w:val="fr-FR"/>
              </w:rPr>
              <w:t>1</w:t>
            </w:r>
          </w:p>
        </w:tc>
      </w:tr>
      <w:tr w:rsidR="008C0228" w:rsidRPr="00147A60" w:rsidTr="00A31060">
        <w:trPr>
          <w:cantSplit/>
        </w:trPr>
        <w:tc>
          <w:tcPr>
            <w:tcW w:w="425" w:type="dxa"/>
            <w:tcBorders>
              <w:top w:val="nil"/>
              <w:bottom w:val="single" w:sz="4" w:space="0" w:color="auto"/>
              <w:right w:val="nil"/>
            </w:tcBorders>
          </w:tcPr>
          <w:p w:rsidR="008C0228" w:rsidRPr="00147A60" w:rsidRDefault="008C0228" w:rsidP="00A31060">
            <w:pPr>
              <w:pStyle w:val="Normaltb"/>
              <w:rPr>
                <w:rFonts w:ascii="Arial" w:hAnsi="Arial" w:cs="Arial"/>
                <w:noProof w:val="0"/>
                <w:sz w:val="16"/>
                <w:szCs w:val="16"/>
                <w:lang w:val="fr-FR"/>
              </w:rPr>
            </w:pPr>
          </w:p>
        </w:tc>
        <w:tc>
          <w:tcPr>
            <w:tcW w:w="502" w:type="dxa"/>
            <w:tcBorders>
              <w:top w:val="nil"/>
              <w:left w:val="nil"/>
              <w:bottom w:val="single" w:sz="4" w:space="0" w:color="auto"/>
              <w:right w:val="nil"/>
            </w:tcBorders>
          </w:tcPr>
          <w:p w:rsidR="008C0228" w:rsidRPr="00147A60" w:rsidRDefault="008C0228" w:rsidP="00A31060">
            <w:pPr>
              <w:pStyle w:val="Normaltb"/>
              <w:rPr>
                <w:rFonts w:ascii="Arial" w:hAnsi="Arial" w:cs="Arial"/>
                <w:noProof w:val="0"/>
                <w:sz w:val="16"/>
                <w:szCs w:val="16"/>
                <w:lang w:val="fr-FR"/>
              </w:rPr>
            </w:pPr>
          </w:p>
        </w:tc>
        <w:tc>
          <w:tcPr>
            <w:tcW w:w="1767" w:type="dxa"/>
            <w:tcBorders>
              <w:top w:val="nil"/>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present</w:t>
            </w:r>
            <w:proofErr w:type="spellEnd"/>
          </w:p>
        </w:tc>
        <w:tc>
          <w:tcPr>
            <w:tcW w:w="1833" w:type="dxa"/>
            <w:tcBorders>
              <w:top w:val="nil"/>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t xml:space="preserve">présente </w:t>
            </w:r>
          </w:p>
        </w:tc>
        <w:tc>
          <w:tcPr>
            <w:tcW w:w="1800" w:type="dxa"/>
            <w:tcBorders>
              <w:top w:val="nil"/>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eastAsia="fr-FR"/>
              </w:rPr>
            </w:pPr>
            <w:proofErr w:type="spellStart"/>
            <w:r w:rsidRPr="00147A60">
              <w:rPr>
                <w:rFonts w:ascii="Arial" w:hAnsi="Arial" w:cs="Arial"/>
                <w:b w:val="0"/>
                <w:noProof w:val="0"/>
                <w:sz w:val="16"/>
                <w:szCs w:val="16"/>
                <w:lang w:val="fr-FR" w:eastAsia="fr-FR"/>
              </w:rPr>
              <w:t>vorhanden</w:t>
            </w:r>
            <w:proofErr w:type="spellEnd"/>
          </w:p>
        </w:tc>
        <w:tc>
          <w:tcPr>
            <w:tcW w:w="1843" w:type="dxa"/>
            <w:tcBorders>
              <w:top w:val="nil"/>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presente</w:t>
            </w:r>
            <w:proofErr w:type="spellEnd"/>
          </w:p>
        </w:tc>
        <w:tc>
          <w:tcPr>
            <w:tcW w:w="1985" w:type="dxa"/>
            <w:tcBorders>
              <w:top w:val="nil"/>
              <w:left w:val="nil"/>
              <w:bottom w:val="single" w:sz="4" w:space="0" w:color="auto"/>
              <w:right w:val="nil"/>
            </w:tcBorders>
          </w:tcPr>
          <w:p w:rsidR="008C0228" w:rsidRPr="00147A60" w:rsidRDefault="008C0228" w:rsidP="00A31060">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t xml:space="preserve">Abacus, </w:t>
            </w:r>
            <w:proofErr w:type="spellStart"/>
            <w:r w:rsidRPr="00147A60">
              <w:rPr>
                <w:rFonts w:ascii="Arial" w:hAnsi="Arial" w:cs="Arial"/>
                <w:b w:val="0"/>
                <w:noProof w:val="0"/>
                <w:sz w:val="16"/>
                <w:szCs w:val="16"/>
                <w:lang w:val="fr-FR"/>
              </w:rPr>
              <w:t>Eclipsus</w:t>
            </w:r>
            <w:proofErr w:type="spellEnd"/>
          </w:p>
        </w:tc>
        <w:tc>
          <w:tcPr>
            <w:tcW w:w="567" w:type="dxa"/>
            <w:tcBorders>
              <w:top w:val="nil"/>
              <w:left w:val="nil"/>
              <w:bottom w:val="single" w:sz="4" w:space="0" w:color="auto"/>
            </w:tcBorders>
          </w:tcPr>
          <w:p w:rsidR="008C0228" w:rsidRPr="00147A60" w:rsidRDefault="008C0228" w:rsidP="00A31060">
            <w:pPr>
              <w:pStyle w:val="Normaltb"/>
              <w:jc w:val="center"/>
              <w:rPr>
                <w:rFonts w:ascii="Arial" w:hAnsi="Arial" w:cs="Arial"/>
                <w:b w:val="0"/>
                <w:noProof w:val="0"/>
                <w:sz w:val="16"/>
                <w:szCs w:val="16"/>
                <w:lang w:val="fr-FR"/>
              </w:rPr>
            </w:pPr>
            <w:r w:rsidRPr="00147A60">
              <w:rPr>
                <w:rFonts w:ascii="Arial" w:hAnsi="Arial" w:cs="Arial"/>
                <w:b w:val="0"/>
                <w:noProof w:val="0"/>
                <w:sz w:val="16"/>
                <w:szCs w:val="16"/>
                <w:lang w:val="fr-FR"/>
              </w:rPr>
              <w:t>9</w:t>
            </w:r>
          </w:p>
        </w:tc>
      </w:tr>
    </w:tbl>
    <w:p w:rsidR="008C0228" w:rsidRPr="00147A60" w:rsidRDefault="008C0228" w:rsidP="008C0228">
      <w:pPr>
        <w:rPr>
          <w:rFonts w:cs="Arial"/>
          <w:lang w:val="fr-FR"/>
        </w:rPr>
      </w:pPr>
    </w:p>
    <w:p w:rsidR="008C0228" w:rsidRPr="00203426" w:rsidRDefault="008C0228" w:rsidP="008C0228">
      <w:pPr>
        <w:rPr>
          <w:rFonts w:cs="Arial"/>
          <w:lang w:val="fr-FR"/>
        </w:rPr>
      </w:pPr>
    </w:p>
    <w:p w:rsidR="008C0228" w:rsidRPr="00203426" w:rsidRDefault="008C0228" w:rsidP="008C0228">
      <w:pPr>
        <w:tabs>
          <w:tab w:val="left" w:pos="360"/>
          <w:tab w:val="left" w:pos="840"/>
          <w:tab w:val="left" w:pos="3720"/>
          <w:tab w:val="left" w:pos="5520"/>
          <w:tab w:val="left" w:pos="7320"/>
          <w:tab w:val="left" w:pos="9120"/>
          <w:tab w:val="left" w:pos="11520"/>
        </w:tabs>
        <w:rPr>
          <w:rFonts w:cs="Arial"/>
          <w:i/>
          <w:lang w:val="fr-FR"/>
        </w:rPr>
      </w:pPr>
      <w:r w:rsidRPr="00203426">
        <w:rPr>
          <w:rFonts w:cs="Arial"/>
          <w:i/>
          <w:lang w:val="fr-FR"/>
        </w:rPr>
        <w:t>Libellé actuel :</w:t>
      </w:r>
    </w:p>
    <w:p w:rsidR="008C0228" w:rsidRPr="00203426" w:rsidRDefault="008C0228" w:rsidP="008C0228">
      <w:pPr>
        <w:pStyle w:val="Heading7"/>
        <w:rPr>
          <w:rFonts w:ascii="Arial" w:eastAsia="Times New Roman" w:hAnsi="Arial" w:cs="Arial"/>
          <w:i w:val="0"/>
          <w:color w:val="auto"/>
          <w:sz w:val="20"/>
          <w:szCs w:val="20"/>
          <w:u w:val="single"/>
          <w:lang w:val="fr-FR"/>
        </w:rPr>
      </w:pPr>
      <w:r w:rsidRPr="00203426">
        <w:rPr>
          <w:rFonts w:ascii="Arial" w:eastAsia="Times New Roman" w:hAnsi="Arial" w:cs="Arial"/>
          <w:i w:val="0"/>
          <w:color w:val="auto"/>
          <w:sz w:val="20"/>
          <w:szCs w:val="20"/>
          <w:u w:val="single"/>
          <w:lang w:val="fr-FR"/>
        </w:rPr>
        <w:t>Ad. 21 </w:t>
      </w:r>
      <w:r w:rsidRPr="00203426">
        <w:rPr>
          <w:rFonts w:ascii="Arial" w:hAnsi="Arial"/>
          <w:i w:val="0"/>
          <w:color w:val="auto"/>
          <w:sz w:val="20"/>
          <w:u w:val="single"/>
          <w:lang w:val="fr-FR"/>
        </w:rPr>
        <w:t>:</w:t>
      </w:r>
      <w:r w:rsidRPr="00203426">
        <w:rPr>
          <w:rFonts w:ascii="Arial" w:eastAsia="Times New Roman" w:hAnsi="Arial" w:cs="Arial"/>
          <w:i w:val="0"/>
          <w:color w:val="auto"/>
          <w:sz w:val="20"/>
          <w:szCs w:val="20"/>
          <w:u w:val="single"/>
          <w:lang w:val="fr-FR"/>
        </w:rPr>
        <w:t xml:space="preserve"> Stérilité mâle</w:t>
      </w:r>
    </w:p>
    <w:p w:rsidR="008C0228" w:rsidRPr="00203426" w:rsidRDefault="008C0228" w:rsidP="008C0228">
      <w:pPr>
        <w:rPr>
          <w:rFonts w:cs="Arial"/>
          <w:lang w:val="fr-FR"/>
        </w:rPr>
      </w:pPr>
    </w:p>
    <w:p w:rsidR="008C0228" w:rsidRPr="00203426" w:rsidRDefault="008C0228" w:rsidP="008C0228">
      <w:pPr>
        <w:rPr>
          <w:rFonts w:cs="Arial"/>
          <w:snapToGrid w:val="0"/>
          <w:lang w:val="fr-FR"/>
        </w:rPr>
      </w:pPr>
      <w:r w:rsidRPr="00203426">
        <w:rPr>
          <w:rFonts w:cs="Arial"/>
          <w:lang w:val="fr-FR"/>
        </w:rPr>
        <w:t>Les fleurs des variétés présentant une stérilité mâle ont des étamines partiellement développées : le filament est présent, mais pas l’anthère (sac pollinique)</w:t>
      </w:r>
      <w:r w:rsidRPr="00203426">
        <w:rPr>
          <w:rFonts w:cs="Arial"/>
          <w:snapToGrid w:val="0"/>
          <w:lang w:val="fr-FR"/>
        </w:rPr>
        <w:t>.</w:t>
      </w:r>
    </w:p>
    <w:p w:rsidR="008C0228" w:rsidRPr="00203426" w:rsidRDefault="008C0228" w:rsidP="008C0228">
      <w:pPr>
        <w:rPr>
          <w:rFonts w:cs="Arial"/>
          <w:lang w:val="fr-FR"/>
        </w:rPr>
      </w:pPr>
    </w:p>
    <w:p w:rsidR="008C0228" w:rsidRPr="00203426" w:rsidRDefault="008C0228" w:rsidP="008C0228">
      <w:pPr>
        <w:rPr>
          <w:rFonts w:cs="Arial"/>
          <w:lang w:val="fr-FR"/>
        </w:rPr>
      </w:pPr>
    </w:p>
    <w:p w:rsidR="008C0228" w:rsidRPr="00203426" w:rsidRDefault="008C0228" w:rsidP="008C0228">
      <w:pPr>
        <w:rPr>
          <w:rFonts w:cs="Arial"/>
          <w:lang w:val="fr-FR"/>
        </w:rPr>
      </w:pPr>
    </w:p>
    <w:p w:rsidR="008C0228" w:rsidRPr="00203426" w:rsidRDefault="008C0228" w:rsidP="008C0228">
      <w:pPr>
        <w:rPr>
          <w:rFonts w:cs="Arial"/>
          <w:i/>
          <w:lang w:val="fr-FR"/>
        </w:rPr>
      </w:pPr>
      <w:r w:rsidRPr="00203426">
        <w:rPr>
          <w:rFonts w:cs="Arial"/>
          <w:i/>
          <w:lang w:val="fr-FR"/>
        </w:rPr>
        <w:t>Nouveau libellé proposé</w:t>
      </w:r>
    </w:p>
    <w:p w:rsidR="008C0228" w:rsidRPr="00203426" w:rsidRDefault="008C0228" w:rsidP="008C0228">
      <w:pPr>
        <w:rPr>
          <w:rFonts w:cs="Arial"/>
          <w:i/>
          <w:lang w:val="fr-FR"/>
        </w:rPr>
      </w:pPr>
    </w:p>
    <w:p w:rsidR="008C0228" w:rsidRPr="00203426" w:rsidRDefault="008C0228" w:rsidP="008C0228">
      <w:pPr>
        <w:rPr>
          <w:rFonts w:cs="Arial"/>
          <w:u w:val="single"/>
          <w:lang w:val="fr-FR"/>
        </w:rPr>
      </w:pPr>
      <w:r w:rsidRPr="00203426">
        <w:rPr>
          <w:rFonts w:cs="Arial"/>
          <w:u w:val="single"/>
          <w:lang w:val="fr-FR"/>
        </w:rPr>
        <w:t>Ad. 21 </w:t>
      </w:r>
      <w:r w:rsidRPr="00203426">
        <w:rPr>
          <w:u w:val="single"/>
          <w:lang w:val="fr-FR"/>
        </w:rPr>
        <w:t>:</w:t>
      </w:r>
      <w:r w:rsidRPr="00203426">
        <w:rPr>
          <w:rFonts w:cs="Arial"/>
          <w:u w:val="single"/>
          <w:lang w:val="fr-FR"/>
        </w:rPr>
        <w:t xml:space="preserve"> Stérilité mâle</w:t>
      </w:r>
    </w:p>
    <w:p w:rsidR="008C0228" w:rsidRPr="00203426" w:rsidRDefault="008C0228" w:rsidP="008C0228">
      <w:pPr>
        <w:rPr>
          <w:rFonts w:cs="Arial"/>
          <w:lang w:val="fr-FR"/>
        </w:rPr>
      </w:pPr>
    </w:p>
    <w:p w:rsidR="008C0228" w:rsidRPr="00147A60" w:rsidRDefault="008C0228" w:rsidP="008C0228">
      <w:pPr>
        <w:rPr>
          <w:rFonts w:cs="Arial"/>
          <w:lang w:val="fr-FR"/>
        </w:rPr>
      </w:pPr>
      <w:r w:rsidRPr="00147A60">
        <w:rPr>
          <w:rFonts w:cs="Arial"/>
          <w:lang w:val="fr-FR"/>
        </w:rPr>
        <w:t>Doit être soumis à un essai en plein champ et/ou un test avec marqueurs d’ADN.</w:t>
      </w:r>
    </w:p>
    <w:p w:rsidR="008C0228" w:rsidRPr="00147A60" w:rsidRDefault="008C0228" w:rsidP="008C0228">
      <w:pPr>
        <w:rPr>
          <w:rFonts w:cs="Arial"/>
          <w:snapToGrid w:val="0"/>
          <w:lang w:val="fr-FR"/>
        </w:rPr>
      </w:pPr>
    </w:p>
    <w:p w:rsidR="008C0228" w:rsidRPr="00203426" w:rsidRDefault="008C0228" w:rsidP="008C0228">
      <w:pPr>
        <w:rPr>
          <w:rFonts w:cs="Arial"/>
          <w:lang w:val="fr-FR"/>
        </w:rPr>
      </w:pPr>
      <w:r w:rsidRPr="00203426">
        <w:rPr>
          <w:rFonts w:cs="Arial"/>
          <w:lang w:val="fr-FR"/>
        </w:rPr>
        <w:t>Essai en plein champ :</w:t>
      </w:r>
    </w:p>
    <w:p w:rsidR="008C0228" w:rsidRPr="00147A60" w:rsidRDefault="008C0228" w:rsidP="008C0228">
      <w:pPr>
        <w:rPr>
          <w:rFonts w:cs="Arial"/>
          <w:lang w:val="fr-FR"/>
        </w:rPr>
      </w:pPr>
    </w:p>
    <w:p w:rsidR="008C0228" w:rsidRPr="00147A60" w:rsidRDefault="008C0228" w:rsidP="008C0228">
      <w:pPr>
        <w:autoSpaceDE w:val="0"/>
        <w:autoSpaceDN w:val="0"/>
        <w:adjustRightInd w:val="0"/>
        <w:contextualSpacing/>
        <w:rPr>
          <w:rFonts w:cs="Arial"/>
          <w:lang w:val="fr-FR"/>
        </w:rPr>
      </w:pPr>
      <w:r w:rsidRPr="00147A60">
        <w:rPr>
          <w:rFonts w:cs="Arial"/>
          <w:lang w:val="fr-FR"/>
        </w:rPr>
        <w:t>Vérifier la présence de pollen sur l’étamine : s’il y a du pollen sur l’étamine alors la stérilité mâle est absente;  s’il n’y a pas de pollen sur l’étamine alors la stérilité mâle est présente.</w:t>
      </w:r>
    </w:p>
    <w:p w:rsidR="008C0228" w:rsidRPr="00147A60" w:rsidRDefault="008C0228" w:rsidP="008C0228">
      <w:pPr>
        <w:autoSpaceDE w:val="0"/>
        <w:autoSpaceDN w:val="0"/>
        <w:adjustRightInd w:val="0"/>
        <w:contextualSpacing/>
        <w:rPr>
          <w:rFonts w:cs="Arial"/>
          <w:lang w:val="fr-FR"/>
        </w:rPr>
      </w:pPr>
    </w:p>
    <w:p w:rsidR="008C0228" w:rsidRPr="00702D25" w:rsidRDefault="008C0228" w:rsidP="008C0228">
      <w:pPr>
        <w:autoSpaceDE w:val="0"/>
        <w:autoSpaceDN w:val="0"/>
        <w:adjustRightInd w:val="0"/>
        <w:contextualSpacing/>
        <w:rPr>
          <w:rFonts w:cs="Arial"/>
          <w:lang w:val="fr-FR"/>
        </w:rPr>
      </w:pPr>
      <w:r w:rsidRPr="00702D25">
        <w:rPr>
          <w:rFonts w:cs="Arial"/>
          <w:lang w:val="fr-FR"/>
        </w:rPr>
        <w:t>Test avec marqueurs d’ADN et/ou essai en plein champ :</w:t>
      </w:r>
    </w:p>
    <w:p w:rsidR="008C0228" w:rsidRPr="00702D25" w:rsidRDefault="008C0228" w:rsidP="008C0228">
      <w:pPr>
        <w:autoSpaceDE w:val="0"/>
        <w:autoSpaceDN w:val="0"/>
        <w:adjustRightInd w:val="0"/>
        <w:contextualSpacing/>
        <w:rPr>
          <w:rFonts w:cs="Arial"/>
          <w:lang w:val="fr-FR"/>
        </w:rPr>
      </w:pPr>
    </w:p>
    <w:p w:rsidR="008C0228" w:rsidRPr="00147A60" w:rsidRDefault="008C0228" w:rsidP="008C0228">
      <w:pPr>
        <w:autoSpaceDE w:val="0"/>
        <w:autoSpaceDN w:val="0"/>
        <w:adjustRightInd w:val="0"/>
        <w:contextualSpacing/>
        <w:rPr>
          <w:rFonts w:cs="Arial"/>
          <w:iCs/>
          <w:lang w:val="fr-FR"/>
        </w:rPr>
      </w:pPr>
      <w:r w:rsidRPr="00702D25">
        <w:rPr>
          <w:rFonts w:cs="Arial"/>
          <w:iCs/>
          <w:lang w:val="fr-FR"/>
        </w:rPr>
        <w:t xml:space="preserve">Toute </w:t>
      </w:r>
      <w:r w:rsidR="00142799" w:rsidRPr="00702D25">
        <w:rPr>
          <w:rFonts w:eastAsiaTheme="minorHAnsi" w:cs="Arial"/>
          <w:iCs/>
          <w:lang w:val="fr-FR"/>
        </w:rPr>
        <w:t>variété</w:t>
      </w:r>
      <w:r w:rsidRPr="00702D25">
        <w:rPr>
          <w:rFonts w:cs="Arial"/>
          <w:iCs/>
          <w:lang w:val="fr-FR"/>
        </w:rPr>
        <w:t xml:space="preserve"> indiquant une stérilité mâle dans le questionnaire technique peut faire l’objet d’un examen lors d’un essai en plein champ ou d’un test avec marqueurs d’ADN</w:t>
      </w:r>
      <w:r w:rsidRPr="00702D25">
        <w:rPr>
          <w:rFonts w:cs="Arial"/>
          <w:iCs/>
          <w:vertAlign w:val="superscript"/>
          <w:lang w:val="fr-FR"/>
        </w:rPr>
        <w:footnoteReference w:id="4"/>
      </w:r>
      <w:r w:rsidRPr="00702D25">
        <w:rPr>
          <w:rFonts w:cs="Arial"/>
          <w:iCs/>
          <w:lang w:val="fr-FR"/>
        </w:rPr>
        <w:t xml:space="preserve">.  Dans le cas d’un test avec marqueurs d’ADN, si le marqueur CMS n’est pas présent, un essai en plein champ doit être effectué afin de déterminer si la </w:t>
      </w:r>
      <w:r w:rsidR="00142799" w:rsidRPr="00702D25">
        <w:rPr>
          <w:rFonts w:eastAsiaTheme="minorHAnsi" w:cs="Arial"/>
          <w:iCs/>
          <w:lang w:val="fr-FR"/>
        </w:rPr>
        <w:t>variété</w:t>
      </w:r>
      <w:r w:rsidRPr="00702D25">
        <w:rPr>
          <w:rFonts w:cs="Arial"/>
          <w:iCs/>
          <w:lang w:val="fr-FR"/>
        </w:rPr>
        <w:t xml:space="preserve"> indique la stérilité mâle (sur un autre mécanisme), la stérilité partielle ou la fertilité.  Toute </w:t>
      </w:r>
      <w:r w:rsidR="00142799" w:rsidRPr="00702D25">
        <w:rPr>
          <w:rFonts w:eastAsiaTheme="minorHAnsi" w:cs="Arial"/>
          <w:iCs/>
          <w:lang w:val="fr-FR"/>
        </w:rPr>
        <w:t>variété</w:t>
      </w:r>
      <w:r w:rsidRPr="00702D25">
        <w:rPr>
          <w:rFonts w:cs="Arial"/>
          <w:iCs/>
          <w:lang w:val="fr-FR"/>
        </w:rPr>
        <w:t xml:space="preserve"> indiquant la fertilité ou la stérilité mâle partielle doit être soumise à un essai en plein champ.</w:t>
      </w:r>
    </w:p>
    <w:p w:rsidR="008C0228" w:rsidRPr="00147A60" w:rsidRDefault="008C0228" w:rsidP="008C0228">
      <w:pPr>
        <w:autoSpaceDE w:val="0"/>
        <w:autoSpaceDN w:val="0"/>
        <w:adjustRightInd w:val="0"/>
        <w:contextualSpacing/>
        <w:rPr>
          <w:rFonts w:cs="Arial"/>
          <w:lang w:val="fr-FR"/>
        </w:rPr>
      </w:pPr>
    </w:p>
    <w:p w:rsidR="008C0228" w:rsidRPr="00147A60" w:rsidRDefault="008C0228" w:rsidP="008C0228">
      <w:pPr>
        <w:autoSpaceDE w:val="0"/>
        <w:autoSpaceDN w:val="0"/>
        <w:adjustRightInd w:val="0"/>
        <w:contextualSpacing/>
        <w:rPr>
          <w:rFonts w:cs="Arial"/>
          <w:lang w:val="fr-FR"/>
        </w:rPr>
      </w:pPr>
      <w:r w:rsidRPr="00147A60">
        <w:rPr>
          <w:rFonts w:cs="Arial"/>
          <w:lang w:val="fr-FR"/>
        </w:rPr>
        <w:t>Dans le cas d’un essai en plein champ, l’observation est de type VG.  Dans le cas d’un test avec marqueurs d’ADN, l’observation est de type MS.</w:t>
      </w:r>
    </w:p>
    <w:p w:rsidR="008C0228" w:rsidRPr="00147A60" w:rsidRDefault="008C0228" w:rsidP="008C0228">
      <w:pPr>
        <w:autoSpaceDE w:val="0"/>
        <w:autoSpaceDN w:val="0"/>
        <w:adjustRightInd w:val="0"/>
        <w:rPr>
          <w:rFonts w:eastAsiaTheme="minorHAnsi" w:cs="Arial"/>
          <w:strike/>
          <w:lang w:val="fr-FR"/>
        </w:rPr>
      </w:pPr>
    </w:p>
    <w:p w:rsidR="008C0228" w:rsidRPr="00147A60" w:rsidRDefault="008C0228" w:rsidP="008C0228">
      <w:pPr>
        <w:spacing w:after="160"/>
        <w:rPr>
          <w:rFonts w:cs="Arial"/>
          <w:lang w:val="fr-FR"/>
        </w:rPr>
      </w:pPr>
      <w:r w:rsidRPr="00147A60">
        <w:rPr>
          <w:rFonts w:cs="Arial"/>
          <w:lang w:val="fr-FR"/>
        </w:rPr>
        <w:br w:type="page"/>
      </w:r>
    </w:p>
    <w:p w:rsidR="008C0228" w:rsidRPr="00147A60" w:rsidRDefault="008C0228" w:rsidP="008C0228">
      <w:pPr>
        <w:rPr>
          <w:rFonts w:cs="Arial"/>
          <w:u w:val="single"/>
          <w:lang w:val="fr-FR"/>
        </w:rPr>
      </w:pPr>
      <w:r w:rsidRPr="00147A60">
        <w:rPr>
          <w:rFonts w:cs="Arial"/>
          <w:u w:val="single"/>
          <w:lang w:val="fr-FR"/>
        </w:rPr>
        <w:t>Proposition de révision des principes directeurs du chou</w:t>
      </w:r>
      <w:r>
        <w:rPr>
          <w:rFonts w:cs="Arial"/>
          <w:u w:val="single"/>
          <w:lang w:val="fr-FR"/>
        </w:rPr>
        <w:noBreakHyphen/>
      </w:r>
      <w:r w:rsidRPr="00147A60">
        <w:rPr>
          <w:rFonts w:cs="Arial"/>
          <w:u w:val="single"/>
          <w:lang w:val="fr-FR"/>
        </w:rPr>
        <w:t>rave (</w:t>
      </w:r>
      <w:proofErr w:type="spellStart"/>
      <w:r w:rsidRPr="00147A60">
        <w:rPr>
          <w:rFonts w:cs="Arial"/>
          <w:i/>
          <w:u w:val="single"/>
          <w:lang w:val="fr-FR"/>
        </w:rPr>
        <w:t>Brassica</w:t>
      </w:r>
      <w:proofErr w:type="spellEnd"/>
      <w:r w:rsidRPr="00147A60">
        <w:rPr>
          <w:rFonts w:cs="Arial"/>
          <w:i/>
          <w:u w:val="single"/>
          <w:lang w:val="fr-FR"/>
        </w:rPr>
        <w:t xml:space="preserve"> </w:t>
      </w:r>
      <w:proofErr w:type="spellStart"/>
      <w:r w:rsidRPr="00147A60">
        <w:rPr>
          <w:rFonts w:cs="Arial"/>
          <w:i/>
          <w:u w:val="single"/>
          <w:lang w:val="fr-FR"/>
        </w:rPr>
        <w:t>oleracea</w:t>
      </w:r>
      <w:proofErr w:type="spellEnd"/>
      <w:r w:rsidRPr="00147A60">
        <w:rPr>
          <w:rFonts w:cs="Arial"/>
          <w:i/>
          <w:u w:val="single"/>
          <w:lang w:val="fr-FR"/>
        </w:rPr>
        <w:t xml:space="preserve"> </w:t>
      </w:r>
      <w:r w:rsidRPr="00147A60">
        <w:rPr>
          <w:rFonts w:cs="Arial"/>
          <w:u w:val="single"/>
          <w:lang w:val="fr-FR"/>
        </w:rPr>
        <w:t>L</w:t>
      </w:r>
      <w:r w:rsidRPr="00147A60">
        <w:rPr>
          <w:i/>
          <w:u w:val="single"/>
          <w:lang w:val="fr-FR"/>
        </w:rPr>
        <w:t>.</w:t>
      </w:r>
      <w:r w:rsidRPr="00147A60">
        <w:rPr>
          <w:rFonts w:cs="Arial"/>
          <w:i/>
          <w:u w:val="single"/>
          <w:lang w:val="fr-FR"/>
        </w:rPr>
        <w:t> </w:t>
      </w:r>
      <w:proofErr w:type="spellStart"/>
      <w:r w:rsidRPr="00147A60">
        <w:rPr>
          <w:rFonts w:cs="Arial"/>
          <w:u w:val="single"/>
          <w:lang w:val="fr-FR"/>
        </w:rPr>
        <w:t>convar</w:t>
      </w:r>
      <w:proofErr w:type="spellEnd"/>
      <w:r w:rsidRPr="00147A60">
        <w:rPr>
          <w:rFonts w:cs="Arial"/>
          <w:u w:val="single"/>
          <w:lang w:val="fr-FR"/>
        </w:rPr>
        <w:t xml:space="preserve">. </w:t>
      </w:r>
      <w:proofErr w:type="spellStart"/>
      <w:r w:rsidRPr="00147A60">
        <w:rPr>
          <w:rFonts w:cs="Arial"/>
          <w:i/>
          <w:u w:val="single"/>
          <w:lang w:val="fr-FR"/>
        </w:rPr>
        <w:t>acephala</w:t>
      </w:r>
      <w:proofErr w:type="spellEnd"/>
      <w:r w:rsidRPr="00147A60">
        <w:rPr>
          <w:rFonts w:cs="Arial"/>
          <w:i/>
          <w:u w:val="single"/>
          <w:lang w:val="fr-FR"/>
        </w:rPr>
        <w:t xml:space="preserve"> </w:t>
      </w:r>
      <w:r w:rsidRPr="00147A60">
        <w:rPr>
          <w:rFonts w:cs="Arial"/>
          <w:u w:val="single"/>
          <w:lang w:val="fr-FR"/>
        </w:rPr>
        <w:t xml:space="preserve">(DC.) </w:t>
      </w:r>
      <w:proofErr w:type="spellStart"/>
      <w:r w:rsidRPr="00147A60">
        <w:rPr>
          <w:rFonts w:cs="Arial"/>
          <w:u w:val="single"/>
          <w:lang w:val="fr-FR"/>
        </w:rPr>
        <w:t>Alef</w:t>
      </w:r>
      <w:proofErr w:type="spellEnd"/>
      <w:r w:rsidRPr="00147A60">
        <w:rPr>
          <w:rFonts w:cs="Arial"/>
          <w:u w:val="single"/>
          <w:lang w:val="fr-FR"/>
        </w:rPr>
        <w:t xml:space="preserve">. </w:t>
      </w:r>
      <w:proofErr w:type="gramStart"/>
      <w:r w:rsidRPr="00147A60">
        <w:rPr>
          <w:rFonts w:cs="Arial"/>
          <w:u w:val="single"/>
          <w:lang w:val="fr-FR"/>
        </w:rPr>
        <w:t>var</w:t>
      </w:r>
      <w:proofErr w:type="gramEnd"/>
      <w:r w:rsidRPr="00147A60">
        <w:rPr>
          <w:rFonts w:cs="Arial"/>
          <w:u w:val="single"/>
          <w:lang w:val="fr-FR"/>
        </w:rPr>
        <w:t xml:space="preserve">. </w:t>
      </w:r>
      <w:proofErr w:type="spellStart"/>
      <w:r w:rsidRPr="00147A60">
        <w:rPr>
          <w:rFonts w:cs="Arial"/>
          <w:i/>
          <w:u w:val="single"/>
          <w:lang w:val="fr-FR"/>
        </w:rPr>
        <w:t>gongylodes</w:t>
      </w:r>
      <w:proofErr w:type="spellEnd"/>
      <w:r w:rsidRPr="00147A60">
        <w:rPr>
          <w:rFonts w:cs="Arial"/>
          <w:i/>
          <w:u w:val="single"/>
          <w:lang w:val="fr-FR"/>
        </w:rPr>
        <w:t xml:space="preserve"> </w:t>
      </w:r>
      <w:r w:rsidRPr="00147A60">
        <w:rPr>
          <w:rFonts w:cs="Arial"/>
          <w:u w:val="single"/>
          <w:lang w:val="fr-FR"/>
        </w:rPr>
        <w:t xml:space="preserve">L.;  </w:t>
      </w:r>
      <w:proofErr w:type="spellStart"/>
      <w:r w:rsidRPr="00147A60">
        <w:rPr>
          <w:rFonts w:cs="Arial"/>
          <w:u w:val="single"/>
          <w:lang w:val="fr-FR"/>
        </w:rPr>
        <w:t>goupe</w:t>
      </w:r>
      <w:proofErr w:type="spellEnd"/>
      <w:r w:rsidRPr="00147A60">
        <w:rPr>
          <w:rFonts w:cs="Arial"/>
          <w:u w:val="single"/>
          <w:lang w:val="fr-FR"/>
        </w:rPr>
        <w:t xml:space="preserve"> </w:t>
      </w:r>
      <w:proofErr w:type="spellStart"/>
      <w:r w:rsidRPr="00147A60">
        <w:rPr>
          <w:rFonts w:cs="Arial"/>
          <w:i/>
          <w:u w:val="single"/>
          <w:lang w:val="fr-FR"/>
        </w:rPr>
        <w:t>Brassica</w:t>
      </w:r>
      <w:proofErr w:type="spellEnd"/>
      <w:r w:rsidRPr="00147A60">
        <w:rPr>
          <w:rFonts w:cs="Arial"/>
          <w:i/>
          <w:u w:val="single"/>
          <w:lang w:val="fr-FR"/>
        </w:rPr>
        <w:t xml:space="preserve"> </w:t>
      </w:r>
      <w:proofErr w:type="spellStart"/>
      <w:r w:rsidRPr="00147A60">
        <w:rPr>
          <w:rFonts w:cs="Arial"/>
          <w:i/>
          <w:u w:val="single"/>
          <w:lang w:val="fr-FR"/>
        </w:rPr>
        <w:t>oleracea</w:t>
      </w:r>
      <w:proofErr w:type="spellEnd"/>
      <w:r w:rsidRPr="00147A60">
        <w:rPr>
          <w:rFonts w:cs="Arial"/>
          <w:i/>
          <w:u w:val="single"/>
          <w:lang w:val="fr-FR"/>
        </w:rPr>
        <w:t xml:space="preserve"> </w:t>
      </w:r>
      <w:r w:rsidRPr="00147A60">
        <w:rPr>
          <w:rFonts w:cs="Arial"/>
          <w:u w:val="single"/>
          <w:lang w:val="fr-FR"/>
        </w:rPr>
        <w:t>L</w:t>
      </w:r>
      <w:r w:rsidRPr="00147A60">
        <w:rPr>
          <w:i/>
          <w:u w:val="single"/>
          <w:lang w:val="fr-FR"/>
        </w:rPr>
        <w:t>.</w:t>
      </w:r>
      <w:r w:rsidRPr="00147A60">
        <w:rPr>
          <w:rFonts w:cs="Arial"/>
          <w:i/>
          <w:u w:val="single"/>
          <w:lang w:val="fr-FR"/>
        </w:rPr>
        <w:t> </w:t>
      </w:r>
      <w:proofErr w:type="spellStart"/>
      <w:r w:rsidRPr="00147A60">
        <w:rPr>
          <w:rFonts w:cs="Arial"/>
          <w:i/>
          <w:u w:val="single"/>
          <w:lang w:val="fr-FR"/>
        </w:rPr>
        <w:t>Gongylodes</w:t>
      </w:r>
      <w:proofErr w:type="spellEnd"/>
      <w:r w:rsidRPr="00147A60">
        <w:rPr>
          <w:rFonts w:cs="Arial"/>
          <w:u w:val="single"/>
          <w:lang w:val="fr-FR"/>
        </w:rPr>
        <w:t>) (document TG/65/4)</w:t>
      </w:r>
    </w:p>
    <w:p w:rsidR="008C0228" w:rsidRPr="00147A60" w:rsidRDefault="008C0228" w:rsidP="008C0228">
      <w:pPr>
        <w:rPr>
          <w:rFonts w:cs="Arial"/>
          <w:lang w:val="fr-FR"/>
        </w:rPr>
      </w:pPr>
    </w:p>
    <w:p w:rsidR="008C0228" w:rsidRPr="00147A60" w:rsidRDefault="008C0228" w:rsidP="008C0228">
      <w:pPr>
        <w:rPr>
          <w:rFonts w:cs="Arial"/>
          <w:lang w:val="fr-FR"/>
        </w:rPr>
      </w:pPr>
      <w:r w:rsidRPr="00147A60">
        <w:rPr>
          <w:rFonts w:cs="Arial"/>
          <w:lang w:val="fr-FR"/>
        </w:rPr>
        <w:t>Le caractère “Stérilité mâle” ne figure pas dans les principes directeurs d’examen du chou</w:t>
      </w:r>
      <w:r>
        <w:rPr>
          <w:rFonts w:cs="Arial"/>
          <w:lang w:val="fr-FR"/>
        </w:rPr>
        <w:noBreakHyphen/>
      </w:r>
      <w:r w:rsidRPr="00147A60">
        <w:rPr>
          <w:rFonts w:cs="Arial"/>
          <w:lang w:val="fr-FR"/>
        </w:rPr>
        <w:t>rave (document TG/65/4).  Il est proposé d’ajouter ce caractère et une explication dans les principes directeurs d’examen (ainsi que pour le chou de Bruxelles, le chou et le brocoli) :</w:t>
      </w:r>
    </w:p>
    <w:p w:rsidR="008C0228" w:rsidRPr="00147A60" w:rsidRDefault="008C0228" w:rsidP="008C0228">
      <w:pPr>
        <w:rPr>
          <w:rFonts w:cs="Arial"/>
          <w:lang w:val="fr-FR"/>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8C0228" w:rsidRPr="00147A60" w:rsidTr="00A31060">
        <w:trPr>
          <w:cantSplit/>
        </w:trPr>
        <w:tc>
          <w:tcPr>
            <w:tcW w:w="567" w:type="dxa"/>
            <w:tcBorders>
              <w:top w:val="single" w:sz="4" w:space="0" w:color="auto"/>
              <w:left w:val="nil"/>
              <w:bottom w:val="nil"/>
              <w:right w:val="nil"/>
            </w:tcBorders>
          </w:tcPr>
          <w:p w:rsidR="008C0228" w:rsidRPr="00147A60" w:rsidRDefault="008C0228" w:rsidP="00A31060">
            <w:pPr>
              <w:pStyle w:val="Normaltb"/>
              <w:keepNext w:val="0"/>
              <w:spacing w:before="80" w:after="80"/>
              <w:jc w:val="center"/>
              <w:rPr>
                <w:rFonts w:ascii="Arial" w:hAnsi="Arial" w:cs="Arial"/>
                <w:noProof w:val="0"/>
                <w:sz w:val="16"/>
                <w:szCs w:val="16"/>
                <w:lang w:val="fr-FR"/>
              </w:rPr>
            </w:pPr>
          </w:p>
        </w:tc>
        <w:tc>
          <w:tcPr>
            <w:tcW w:w="426" w:type="dxa"/>
            <w:tcBorders>
              <w:top w:val="single" w:sz="4" w:space="0" w:color="auto"/>
              <w:left w:val="nil"/>
              <w:bottom w:val="nil"/>
              <w:right w:val="nil"/>
            </w:tcBorders>
          </w:tcPr>
          <w:p w:rsidR="008C0228" w:rsidRPr="00147A60" w:rsidRDefault="008C0228" w:rsidP="00A31060">
            <w:pPr>
              <w:pStyle w:val="Normaltb"/>
              <w:keepNext w:val="0"/>
              <w:spacing w:before="80" w:after="80"/>
              <w:jc w:val="center"/>
              <w:rPr>
                <w:rFonts w:ascii="Arial" w:hAnsi="Arial" w:cs="Arial"/>
                <w:noProof w:val="0"/>
                <w:sz w:val="16"/>
                <w:szCs w:val="16"/>
                <w:lang w:val="fr-FR"/>
              </w:rPr>
            </w:pPr>
          </w:p>
        </w:tc>
        <w:tc>
          <w:tcPr>
            <w:tcW w:w="1984" w:type="dxa"/>
            <w:tcBorders>
              <w:top w:val="single" w:sz="4" w:space="0" w:color="auto"/>
              <w:left w:val="nil"/>
              <w:bottom w:val="nil"/>
              <w:right w:val="nil"/>
            </w:tcBorders>
            <w:vAlign w:val="center"/>
          </w:tcPr>
          <w:p w:rsidR="008C0228" w:rsidRPr="00147A60" w:rsidRDefault="008C0228" w:rsidP="00A31060">
            <w:pPr>
              <w:pStyle w:val="tgchartext"/>
              <w:rPr>
                <w:lang w:val="fr-FR"/>
              </w:rPr>
            </w:pPr>
            <w:r w:rsidRPr="00147A60">
              <w:rPr>
                <w:lang w:val="fr-FR"/>
              </w:rPr>
              <w:t>English</w:t>
            </w:r>
          </w:p>
        </w:tc>
        <w:tc>
          <w:tcPr>
            <w:tcW w:w="1843" w:type="dxa"/>
            <w:tcBorders>
              <w:top w:val="single" w:sz="4" w:space="0" w:color="auto"/>
              <w:left w:val="nil"/>
              <w:bottom w:val="nil"/>
              <w:right w:val="nil"/>
            </w:tcBorders>
            <w:vAlign w:val="center"/>
          </w:tcPr>
          <w:p w:rsidR="008C0228" w:rsidRPr="00147A60" w:rsidRDefault="008C0228" w:rsidP="00A31060">
            <w:pPr>
              <w:pStyle w:val="tgchartext"/>
              <w:rPr>
                <w:lang w:val="fr-FR"/>
              </w:rPr>
            </w:pPr>
            <w:r w:rsidRPr="00147A60">
              <w:rPr>
                <w:lang w:val="fr-FR"/>
              </w:rPr>
              <w:t>français</w:t>
            </w:r>
          </w:p>
        </w:tc>
        <w:tc>
          <w:tcPr>
            <w:tcW w:w="1843" w:type="dxa"/>
            <w:tcBorders>
              <w:top w:val="single" w:sz="4" w:space="0" w:color="auto"/>
              <w:left w:val="nil"/>
              <w:bottom w:val="nil"/>
              <w:right w:val="nil"/>
            </w:tcBorders>
            <w:vAlign w:val="center"/>
          </w:tcPr>
          <w:p w:rsidR="008C0228" w:rsidRPr="00147A60" w:rsidRDefault="008C0228" w:rsidP="00A31060">
            <w:pPr>
              <w:pStyle w:val="tgchartext"/>
              <w:rPr>
                <w:lang w:val="fr-FR"/>
              </w:rPr>
            </w:pPr>
            <w:proofErr w:type="spellStart"/>
            <w:r w:rsidRPr="00147A60">
              <w:rPr>
                <w:lang w:val="fr-FR"/>
              </w:rPr>
              <w:t>deutsch</w:t>
            </w:r>
            <w:proofErr w:type="spellEnd"/>
          </w:p>
        </w:tc>
        <w:tc>
          <w:tcPr>
            <w:tcW w:w="1559" w:type="dxa"/>
            <w:tcBorders>
              <w:top w:val="single" w:sz="4" w:space="0" w:color="auto"/>
              <w:left w:val="nil"/>
              <w:bottom w:val="nil"/>
              <w:right w:val="nil"/>
            </w:tcBorders>
            <w:vAlign w:val="center"/>
          </w:tcPr>
          <w:p w:rsidR="008C0228" w:rsidRPr="00147A60" w:rsidRDefault="008C0228" w:rsidP="00A31060">
            <w:pPr>
              <w:pStyle w:val="tgchartext"/>
              <w:rPr>
                <w:lang w:val="fr-FR"/>
              </w:rPr>
            </w:pPr>
            <w:proofErr w:type="spellStart"/>
            <w:r w:rsidRPr="00147A60">
              <w:rPr>
                <w:lang w:val="fr-FR"/>
              </w:rPr>
              <w:t>español</w:t>
            </w:r>
            <w:proofErr w:type="spellEnd"/>
          </w:p>
        </w:tc>
        <w:tc>
          <w:tcPr>
            <w:tcW w:w="1721" w:type="dxa"/>
            <w:tcBorders>
              <w:top w:val="single" w:sz="4" w:space="0" w:color="auto"/>
              <w:left w:val="nil"/>
              <w:bottom w:val="nil"/>
              <w:right w:val="nil"/>
            </w:tcBorders>
            <w:vAlign w:val="center"/>
          </w:tcPr>
          <w:p w:rsidR="008C0228" w:rsidRPr="00147A60" w:rsidRDefault="008C0228" w:rsidP="00A31060">
            <w:pPr>
              <w:pStyle w:val="tgchartext"/>
              <w:rPr>
                <w:lang w:val="fr-FR"/>
              </w:rPr>
            </w:pPr>
            <w:proofErr w:type="spellStart"/>
            <w:r w:rsidRPr="00147A60">
              <w:rPr>
                <w:lang w:val="fr-FR"/>
              </w:rPr>
              <w:t>Example</w:t>
            </w:r>
            <w:proofErr w:type="spellEnd"/>
            <w:r w:rsidRPr="00147A60">
              <w:rPr>
                <w:lang w:val="fr-FR"/>
              </w:rPr>
              <w:t xml:space="preserve"> </w:t>
            </w:r>
            <w:proofErr w:type="spellStart"/>
            <w:r w:rsidRPr="00147A60">
              <w:rPr>
                <w:lang w:val="fr-FR"/>
              </w:rPr>
              <w:t>Varieties</w:t>
            </w:r>
            <w:proofErr w:type="spellEnd"/>
            <w:r w:rsidRPr="00147A60">
              <w:rPr>
                <w:lang w:val="fr-FR"/>
              </w:rPr>
              <w:br/>
              <w:t>Exemples</w:t>
            </w:r>
            <w:r w:rsidRPr="00147A60">
              <w:rPr>
                <w:lang w:val="fr-FR"/>
              </w:rPr>
              <w:br/>
            </w:r>
            <w:proofErr w:type="spellStart"/>
            <w:r w:rsidRPr="00147A60">
              <w:rPr>
                <w:lang w:val="fr-FR"/>
              </w:rPr>
              <w:t>Beispielssorten</w:t>
            </w:r>
            <w:proofErr w:type="spellEnd"/>
            <w:r w:rsidRPr="00147A60">
              <w:rPr>
                <w:lang w:val="fr-FR"/>
              </w:rPr>
              <w:br/>
            </w:r>
            <w:proofErr w:type="spellStart"/>
            <w:r w:rsidRPr="00147A60">
              <w:rPr>
                <w:lang w:val="fr-FR"/>
              </w:rPr>
              <w:t>Variedades</w:t>
            </w:r>
            <w:proofErr w:type="spellEnd"/>
            <w:r w:rsidRPr="00147A60">
              <w:rPr>
                <w:lang w:val="fr-FR"/>
              </w:rPr>
              <w:t xml:space="preserve"> </w:t>
            </w:r>
            <w:proofErr w:type="spellStart"/>
            <w:r w:rsidRPr="00147A60">
              <w:rPr>
                <w:lang w:val="fr-FR"/>
              </w:rPr>
              <w:t>ejemplo</w:t>
            </w:r>
            <w:proofErr w:type="spellEnd"/>
          </w:p>
        </w:tc>
        <w:tc>
          <w:tcPr>
            <w:tcW w:w="567" w:type="dxa"/>
            <w:tcBorders>
              <w:top w:val="single" w:sz="4" w:space="0" w:color="auto"/>
              <w:left w:val="nil"/>
              <w:bottom w:val="nil"/>
              <w:right w:val="nil"/>
            </w:tcBorders>
            <w:vAlign w:val="center"/>
          </w:tcPr>
          <w:p w:rsidR="008C0228" w:rsidRPr="00147A60" w:rsidRDefault="008C0228" w:rsidP="00A31060">
            <w:pPr>
              <w:pStyle w:val="tgchartextcentered"/>
              <w:rPr>
                <w:b w:val="0"/>
                <w:lang w:val="fr-FR"/>
              </w:rPr>
            </w:pPr>
            <w:r w:rsidRPr="00147A60">
              <w:rPr>
                <w:b w:val="0"/>
                <w:lang w:val="fr-FR"/>
              </w:rPr>
              <w:t>Note/</w:t>
            </w:r>
            <w:r w:rsidRPr="00147A60">
              <w:rPr>
                <w:b w:val="0"/>
                <w:lang w:val="fr-FR"/>
              </w:rPr>
              <w:br/>
              <w:t>Nota</w:t>
            </w:r>
          </w:p>
        </w:tc>
      </w:tr>
      <w:tr w:rsidR="008C0228" w:rsidRPr="00147A60" w:rsidTr="00A31060">
        <w:trPr>
          <w:cantSplit/>
        </w:trPr>
        <w:tc>
          <w:tcPr>
            <w:tcW w:w="567" w:type="dxa"/>
            <w:tcBorders>
              <w:top w:val="single" w:sz="4" w:space="0" w:color="auto"/>
              <w:left w:val="nil"/>
              <w:bottom w:val="nil"/>
              <w:right w:val="nil"/>
            </w:tcBorders>
          </w:tcPr>
          <w:p w:rsidR="008C0228" w:rsidRPr="00147A60" w:rsidRDefault="008C0228" w:rsidP="00A31060">
            <w:pPr>
              <w:pStyle w:val="Normaltb"/>
              <w:keepNext w:val="0"/>
              <w:spacing w:before="80" w:after="80"/>
              <w:jc w:val="center"/>
              <w:rPr>
                <w:rFonts w:ascii="Arial" w:hAnsi="Arial" w:cs="Arial"/>
                <w:noProof w:val="0"/>
                <w:sz w:val="16"/>
                <w:szCs w:val="16"/>
                <w:highlight w:val="lightGray"/>
                <w:u w:val="single"/>
                <w:lang w:val="fr-FR"/>
              </w:rPr>
            </w:pPr>
            <w:r w:rsidRPr="00147A60">
              <w:rPr>
                <w:rFonts w:ascii="Arial" w:hAnsi="Arial" w:cs="Arial"/>
                <w:noProof w:val="0"/>
                <w:sz w:val="16"/>
                <w:szCs w:val="16"/>
                <w:highlight w:val="lightGray"/>
                <w:u w:val="single"/>
                <w:lang w:val="fr-FR"/>
              </w:rPr>
              <w:t>24</w:t>
            </w:r>
            <w:proofErr w:type="gramStart"/>
            <w:r w:rsidRPr="00147A60">
              <w:rPr>
                <w:rFonts w:ascii="Arial" w:hAnsi="Arial" w:cs="Arial"/>
                <w:noProof w:val="0"/>
                <w:sz w:val="16"/>
                <w:szCs w:val="16"/>
                <w:highlight w:val="lightGray"/>
                <w:u w:val="single"/>
                <w:lang w:val="fr-FR"/>
              </w:rPr>
              <w:t>.</w:t>
            </w:r>
            <w:proofErr w:type="gramEnd"/>
            <w:r w:rsidRPr="00147A60">
              <w:rPr>
                <w:rFonts w:ascii="Arial" w:hAnsi="Arial" w:cs="Arial"/>
                <w:noProof w:val="0"/>
                <w:sz w:val="16"/>
                <w:szCs w:val="16"/>
                <w:highlight w:val="lightGray"/>
                <w:u w:val="single"/>
                <w:lang w:val="fr-FR"/>
              </w:rPr>
              <w:br/>
              <w:t>(*)</w:t>
            </w:r>
            <w:r w:rsidRPr="00147A60">
              <w:rPr>
                <w:rFonts w:ascii="Arial" w:hAnsi="Arial" w:cs="Arial"/>
                <w:noProof w:val="0"/>
                <w:sz w:val="16"/>
                <w:szCs w:val="16"/>
                <w:highlight w:val="lightGray"/>
                <w:u w:val="single"/>
                <w:lang w:val="fr-FR"/>
              </w:rPr>
              <w:br/>
              <w:t>(+)</w:t>
            </w:r>
          </w:p>
        </w:tc>
        <w:tc>
          <w:tcPr>
            <w:tcW w:w="426" w:type="dxa"/>
            <w:tcBorders>
              <w:top w:val="single" w:sz="4" w:space="0" w:color="auto"/>
              <w:left w:val="nil"/>
              <w:bottom w:val="nil"/>
              <w:right w:val="nil"/>
            </w:tcBorders>
          </w:tcPr>
          <w:p w:rsidR="008C0228" w:rsidRPr="00147A60" w:rsidRDefault="008C0228" w:rsidP="00A31060">
            <w:pPr>
              <w:pStyle w:val="Normaltb"/>
              <w:keepNext w:val="0"/>
              <w:spacing w:before="80" w:after="80"/>
              <w:jc w:val="center"/>
              <w:rPr>
                <w:rFonts w:ascii="Arial" w:hAnsi="Arial" w:cs="Arial"/>
                <w:strike/>
                <w:noProof w:val="0"/>
                <w:sz w:val="16"/>
                <w:szCs w:val="16"/>
                <w:highlight w:val="lightGray"/>
                <w:u w:val="single"/>
                <w:lang w:val="fr-FR"/>
              </w:rPr>
            </w:pPr>
            <w:r w:rsidRPr="00147A60">
              <w:rPr>
                <w:rFonts w:ascii="Arial" w:hAnsi="Arial" w:cs="Arial"/>
                <w:noProof w:val="0"/>
                <w:sz w:val="16"/>
                <w:szCs w:val="16"/>
                <w:highlight w:val="lightGray"/>
                <w:u w:val="single"/>
                <w:lang w:val="fr-FR"/>
              </w:rPr>
              <w:t>VG/</w:t>
            </w:r>
            <w:r w:rsidRPr="00147A60">
              <w:rPr>
                <w:rFonts w:ascii="Arial" w:hAnsi="Arial" w:cs="Arial"/>
                <w:noProof w:val="0"/>
                <w:sz w:val="16"/>
                <w:szCs w:val="16"/>
                <w:highlight w:val="lightGray"/>
                <w:u w:val="single"/>
                <w:lang w:val="fr-FR"/>
              </w:rPr>
              <w:br/>
              <w:t>MS</w:t>
            </w:r>
          </w:p>
        </w:tc>
        <w:tc>
          <w:tcPr>
            <w:tcW w:w="1984" w:type="dxa"/>
            <w:tcBorders>
              <w:top w:val="single" w:sz="4" w:space="0" w:color="auto"/>
              <w:left w:val="nil"/>
              <w:bottom w:val="nil"/>
              <w:right w:val="nil"/>
            </w:tcBorders>
          </w:tcPr>
          <w:p w:rsidR="008C0228" w:rsidRPr="00147A60" w:rsidRDefault="008C0228" w:rsidP="00A31060">
            <w:pPr>
              <w:spacing w:before="80" w:after="80"/>
              <w:rPr>
                <w:rFonts w:cs="Arial"/>
                <w:b/>
                <w:sz w:val="16"/>
                <w:szCs w:val="16"/>
                <w:highlight w:val="lightGray"/>
                <w:u w:val="single"/>
                <w:lang w:val="fr-FR"/>
              </w:rPr>
            </w:pPr>
            <w:r w:rsidRPr="00147A60">
              <w:rPr>
                <w:rFonts w:cs="Arial"/>
                <w:b/>
                <w:sz w:val="16"/>
                <w:szCs w:val="16"/>
                <w:highlight w:val="lightGray"/>
                <w:u w:val="single"/>
                <w:lang w:val="fr-FR"/>
              </w:rPr>
              <w:t xml:space="preserve">Male </w:t>
            </w:r>
            <w:proofErr w:type="spellStart"/>
            <w:r w:rsidRPr="00147A60">
              <w:rPr>
                <w:rFonts w:cs="Arial"/>
                <w:b/>
                <w:sz w:val="16"/>
                <w:szCs w:val="16"/>
                <w:highlight w:val="lightGray"/>
                <w:u w:val="single"/>
                <w:lang w:val="fr-FR"/>
              </w:rPr>
              <w:t>sterility</w:t>
            </w:r>
            <w:proofErr w:type="spellEnd"/>
          </w:p>
        </w:tc>
        <w:tc>
          <w:tcPr>
            <w:tcW w:w="1843" w:type="dxa"/>
            <w:tcBorders>
              <w:top w:val="single" w:sz="4" w:space="0" w:color="auto"/>
              <w:left w:val="nil"/>
              <w:bottom w:val="nil"/>
              <w:right w:val="nil"/>
            </w:tcBorders>
          </w:tcPr>
          <w:p w:rsidR="008C0228" w:rsidRPr="00147A60" w:rsidRDefault="008C0228" w:rsidP="00A31060">
            <w:pPr>
              <w:spacing w:before="80" w:after="80"/>
              <w:rPr>
                <w:rFonts w:cs="Arial"/>
                <w:b/>
                <w:sz w:val="16"/>
                <w:szCs w:val="16"/>
                <w:highlight w:val="lightGray"/>
                <w:u w:val="single"/>
                <w:lang w:val="fr-FR"/>
              </w:rPr>
            </w:pPr>
            <w:r w:rsidRPr="00147A60">
              <w:rPr>
                <w:rFonts w:cs="Arial"/>
                <w:b/>
                <w:sz w:val="16"/>
                <w:szCs w:val="16"/>
                <w:highlight w:val="lightGray"/>
                <w:u w:val="single"/>
                <w:lang w:val="fr-FR"/>
              </w:rPr>
              <w:t>Stérilité mâle</w:t>
            </w:r>
          </w:p>
        </w:tc>
        <w:tc>
          <w:tcPr>
            <w:tcW w:w="1843" w:type="dxa"/>
            <w:tcBorders>
              <w:top w:val="single" w:sz="4" w:space="0" w:color="auto"/>
              <w:left w:val="nil"/>
              <w:bottom w:val="nil"/>
              <w:right w:val="nil"/>
            </w:tcBorders>
          </w:tcPr>
          <w:p w:rsidR="008C0228" w:rsidRPr="00147A60" w:rsidRDefault="008C0228" w:rsidP="00A31060">
            <w:pPr>
              <w:pStyle w:val="Normaltb"/>
              <w:keepNext w:val="0"/>
              <w:spacing w:before="80" w:after="80"/>
              <w:rPr>
                <w:rFonts w:ascii="Arial" w:hAnsi="Arial" w:cs="Arial"/>
                <w:noProof w:val="0"/>
                <w:sz w:val="16"/>
                <w:szCs w:val="16"/>
                <w:highlight w:val="lightGray"/>
                <w:u w:val="single"/>
                <w:lang w:val="fr-FR"/>
              </w:rPr>
            </w:pPr>
            <w:proofErr w:type="spellStart"/>
            <w:r w:rsidRPr="00147A60">
              <w:rPr>
                <w:rFonts w:ascii="Arial" w:hAnsi="Arial" w:cs="Arial"/>
                <w:noProof w:val="0"/>
                <w:sz w:val="16"/>
                <w:szCs w:val="16"/>
                <w:highlight w:val="lightGray"/>
                <w:u w:val="single"/>
                <w:lang w:val="fr-FR"/>
              </w:rPr>
              <w:t>Männliche</w:t>
            </w:r>
            <w:proofErr w:type="spellEnd"/>
            <w:r w:rsidRPr="00147A60">
              <w:rPr>
                <w:rFonts w:ascii="Arial" w:hAnsi="Arial" w:cs="Arial"/>
                <w:noProof w:val="0"/>
                <w:sz w:val="16"/>
                <w:szCs w:val="16"/>
                <w:highlight w:val="lightGray"/>
                <w:u w:val="single"/>
                <w:lang w:val="fr-FR"/>
              </w:rPr>
              <w:t xml:space="preserve"> </w:t>
            </w:r>
            <w:proofErr w:type="spellStart"/>
            <w:r w:rsidRPr="00147A60">
              <w:rPr>
                <w:rFonts w:ascii="Arial" w:hAnsi="Arial" w:cs="Arial"/>
                <w:noProof w:val="0"/>
                <w:sz w:val="16"/>
                <w:szCs w:val="16"/>
                <w:highlight w:val="lightGray"/>
                <w:u w:val="single"/>
                <w:lang w:val="fr-FR"/>
              </w:rPr>
              <w:t>Sterilität</w:t>
            </w:r>
            <w:proofErr w:type="spellEnd"/>
          </w:p>
        </w:tc>
        <w:tc>
          <w:tcPr>
            <w:tcW w:w="1559" w:type="dxa"/>
            <w:tcBorders>
              <w:top w:val="single" w:sz="4" w:space="0" w:color="auto"/>
              <w:left w:val="nil"/>
              <w:bottom w:val="nil"/>
              <w:right w:val="nil"/>
            </w:tcBorders>
          </w:tcPr>
          <w:p w:rsidR="008C0228" w:rsidRPr="00147A60" w:rsidRDefault="008C0228" w:rsidP="00A31060">
            <w:pPr>
              <w:spacing w:before="80" w:after="80"/>
              <w:rPr>
                <w:rFonts w:cs="Arial"/>
                <w:b/>
                <w:sz w:val="16"/>
                <w:szCs w:val="16"/>
                <w:highlight w:val="lightGray"/>
                <w:u w:val="single"/>
                <w:lang w:val="fr-FR"/>
              </w:rPr>
            </w:pPr>
            <w:proofErr w:type="spellStart"/>
            <w:r w:rsidRPr="00147A60">
              <w:rPr>
                <w:rFonts w:cs="Arial"/>
                <w:b/>
                <w:sz w:val="16"/>
                <w:szCs w:val="16"/>
                <w:highlight w:val="lightGray"/>
                <w:u w:val="single"/>
                <w:lang w:val="fr-FR"/>
              </w:rPr>
              <w:t>Androesterilidad</w:t>
            </w:r>
            <w:proofErr w:type="spellEnd"/>
          </w:p>
        </w:tc>
        <w:tc>
          <w:tcPr>
            <w:tcW w:w="1721" w:type="dxa"/>
            <w:tcBorders>
              <w:top w:val="single" w:sz="4" w:space="0" w:color="auto"/>
              <w:left w:val="nil"/>
              <w:bottom w:val="nil"/>
              <w:right w:val="nil"/>
            </w:tcBorders>
          </w:tcPr>
          <w:p w:rsidR="008C0228" w:rsidRPr="00147A60" w:rsidRDefault="008C0228" w:rsidP="00A31060">
            <w:pPr>
              <w:spacing w:before="80" w:after="80"/>
              <w:rPr>
                <w:rFonts w:cs="Arial"/>
                <w:b/>
                <w:sz w:val="16"/>
                <w:szCs w:val="16"/>
                <w:highlight w:val="lightGray"/>
                <w:u w:val="single"/>
                <w:lang w:val="fr-FR"/>
              </w:rPr>
            </w:pPr>
          </w:p>
        </w:tc>
        <w:tc>
          <w:tcPr>
            <w:tcW w:w="567" w:type="dxa"/>
            <w:tcBorders>
              <w:top w:val="single" w:sz="4" w:space="0" w:color="auto"/>
              <w:left w:val="nil"/>
              <w:bottom w:val="nil"/>
              <w:right w:val="nil"/>
            </w:tcBorders>
          </w:tcPr>
          <w:p w:rsidR="008C0228" w:rsidRPr="00147A60" w:rsidRDefault="008C0228" w:rsidP="00A31060">
            <w:pPr>
              <w:spacing w:before="80" w:after="80"/>
              <w:jc w:val="center"/>
              <w:rPr>
                <w:rFonts w:cs="Arial"/>
                <w:b/>
                <w:sz w:val="16"/>
                <w:szCs w:val="16"/>
                <w:highlight w:val="lightGray"/>
                <w:u w:val="single"/>
                <w:lang w:val="fr-FR"/>
              </w:rPr>
            </w:pPr>
          </w:p>
        </w:tc>
      </w:tr>
      <w:tr w:rsidR="008C0228" w:rsidRPr="00147A60" w:rsidTr="00A31060">
        <w:trPr>
          <w:cantSplit/>
        </w:trPr>
        <w:tc>
          <w:tcPr>
            <w:tcW w:w="567" w:type="dxa"/>
            <w:tcBorders>
              <w:top w:val="nil"/>
              <w:left w:val="nil"/>
              <w:bottom w:val="nil"/>
              <w:right w:val="nil"/>
            </w:tcBorders>
          </w:tcPr>
          <w:p w:rsidR="008C0228" w:rsidRPr="00147A60" w:rsidRDefault="008C0228" w:rsidP="00A31060">
            <w:pPr>
              <w:pStyle w:val="Normaltb"/>
              <w:keepNext w:val="0"/>
              <w:spacing w:before="80" w:after="80"/>
              <w:jc w:val="center"/>
              <w:rPr>
                <w:rFonts w:ascii="Arial" w:hAnsi="Arial" w:cs="Arial"/>
                <w:noProof w:val="0"/>
                <w:sz w:val="16"/>
                <w:szCs w:val="16"/>
                <w:highlight w:val="lightGray"/>
                <w:u w:val="single"/>
                <w:lang w:val="fr-FR"/>
              </w:rPr>
            </w:pPr>
            <w:r w:rsidRPr="00147A60">
              <w:rPr>
                <w:rFonts w:ascii="Arial" w:hAnsi="Arial" w:cs="Arial"/>
                <w:noProof w:val="0"/>
                <w:sz w:val="16"/>
                <w:szCs w:val="16"/>
                <w:highlight w:val="lightGray"/>
                <w:u w:val="single"/>
                <w:lang w:val="fr-FR"/>
              </w:rPr>
              <w:t>QL</w:t>
            </w:r>
          </w:p>
        </w:tc>
        <w:tc>
          <w:tcPr>
            <w:tcW w:w="426" w:type="dxa"/>
            <w:tcBorders>
              <w:top w:val="nil"/>
              <w:left w:val="nil"/>
              <w:bottom w:val="nil"/>
              <w:right w:val="nil"/>
            </w:tcBorders>
          </w:tcPr>
          <w:p w:rsidR="008C0228" w:rsidRPr="00147A60" w:rsidRDefault="008C0228" w:rsidP="00A31060">
            <w:pPr>
              <w:pStyle w:val="Normaltb"/>
              <w:keepNext w:val="0"/>
              <w:spacing w:before="80" w:after="80"/>
              <w:jc w:val="center"/>
              <w:rPr>
                <w:rFonts w:ascii="Arial" w:hAnsi="Arial" w:cs="Arial"/>
                <w:i/>
                <w:noProof w:val="0"/>
                <w:sz w:val="16"/>
                <w:szCs w:val="16"/>
                <w:highlight w:val="lightGray"/>
                <w:u w:val="single"/>
                <w:lang w:val="fr-FR"/>
              </w:rPr>
            </w:pPr>
          </w:p>
        </w:tc>
        <w:tc>
          <w:tcPr>
            <w:tcW w:w="1984" w:type="dxa"/>
            <w:tcBorders>
              <w:top w:val="nil"/>
              <w:left w:val="nil"/>
              <w:bottom w:val="nil"/>
              <w:right w:val="nil"/>
            </w:tcBorders>
          </w:tcPr>
          <w:p w:rsidR="008C0228" w:rsidRPr="00147A60" w:rsidRDefault="008C0228" w:rsidP="00A31060">
            <w:pPr>
              <w:pStyle w:val="Normalt"/>
              <w:spacing w:before="80" w:after="80"/>
              <w:rPr>
                <w:rFonts w:ascii="Arial" w:hAnsi="Arial" w:cs="Arial"/>
                <w:noProof w:val="0"/>
                <w:sz w:val="16"/>
                <w:szCs w:val="16"/>
                <w:highlight w:val="lightGray"/>
                <w:u w:val="single"/>
                <w:lang w:val="fr-FR"/>
              </w:rPr>
            </w:pPr>
            <w:r w:rsidRPr="00147A60">
              <w:rPr>
                <w:rFonts w:ascii="Arial" w:hAnsi="Arial" w:cs="Arial"/>
                <w:noProof w:val="0"/>
                <w:sz w:val="16"/>
                <w:szCs w:val="16"/>
                <w:highlight w:val="lightGray"/>
                <w:u w:val="single"/>
                <w:lang w:val="fr-FR"/>
              </w:rPr>
              <w:t>absent</w:t>
            </w:r>
          </w:p>
        </w:tc>
        <w:tc>
          <w:tcPr>
            <w:tcW w:w="1843" w:type="dxa"/>
            <w:tcBorders>
              <w:top w:val="nil"/>
              <w:left w:val="nil"/>
              <w:bottom w:val="nil"/>
              <w:right w:val="nil"/>
            </w:tcBorders>
          </w:tcPr>
          <w:p w:rsidR="008C0228" w:rsidRPr="00147A60" w:rsidRDefault="008C0228" w:rsidP="00A31060">
            <w:pPr>
              <w:spacing w:before="80" w:after="80"/>
              <w:rPr>
                <w:rFonts w:cs="Arial"/>
                <w:sz w:val="16"/>
                <w:szCs w:val="16"/>
                <w:highlight w:val="lightGray"/>
                <w:u w:val="single"/>
                <w:lang w:val="fr-FR"/>
              </w:rPr>
            </w:pPr>
            <w:r w:rsidRPr="00147A60">
              <w:rPr>
                <w:rFonts w:cs="Arial"/>
                <w:sz w:val="16"/>
                <w:szCs w:val="16"/>
                <w:highlight w:val="lightGray"/>
                <w:u w:val="single"/>
                <w:lang w:val="fr-FR"/>
              </w:rPr>
              <w:t>absente</w:t>
            </w:r>
          </w:p>
        </w:tc>
        <w:tc>
          <w:tcPr>
            <w:tcW w:w="1843" w:type="dxa"/>
            <w:tcBorders>
              <w:top w:val="nil"/>
              <w:left w:val="nil"/>
              <w:bottom w:val="nil"/>
              <w:right w:val="nil"/>
            </w:tcBorders>
          </w:tcPr>
          <w:p w:rsidR="008C0228" w:rsidRPr="00147A60" w:rsidRDefault="008C0228" w:rsidP="00A31060">
            <w:pPr>
              <w:pStyle w:val="Normalt"/>
              <w:spacing w:before="80" w:after="80"/>
              <w:rPr>
                <w:rFonts w:ascii="Arial" w:hAnsi="Arial" w:cs="Arial"/>
                <w:noProof w:val="0"/>
                <w:sz w:val="16"/>
                <w:szCs w:val="16"/>
                <w:highlight w:val="lightGray"/>
                <w:u w:val="single"/>
                <w:lang w:val="fr-FR"/>
              </w:rPr>
            </w:pPr>
            <w:proofErr w:type="spellStart"/>
            <w:r w:rsidRPr="00147A60">
              <w:rPr>
                <w:rFonts w:ascii="Arial" w:hAnsi="Arial" w:cs="Arial"/>
                <w:noProof w:val="0"/>
                <w:sz w:val="16"/>
                <w:szCs w:val="16"/>
                <w:highlight w:val="lightGray"/>
                <w:u w:val="single"/>
                <w:lang w:val="fr-FR"/>
              </w:rPr>
              <w:t>fehlend</w:t>
            </w:r>
            <w:proofErr w:type="spellEnd"/>
          </w:p>
        </w:tc>
        <w:tc>
          <w:tcPr>
            <w:tcW w:w="1559" w:type="dxa"/>
            <w:tcBorders>
              <w:top w:val="nil"/>
              <w:left w:val="nil"/>
              <w:bottom w:val="nil"/>
              <w:right w:val="nil"/>
            </w:tcBorders>
          </w:tcPr>
          <w:p w:rsidR="008C0228" w:rsidRPr="00147A60" w:rsidRDefault="008C0228" w:rsidP="00A31060">
            <w:pPr>
              <w:pStyle w:val="Normalt"/>
              <w:spacing w:before="80" w:after="80"/>
              <w:rPr>
                <w:rFonts w:ascii="Arial" w:hAnsi="Arial" w:cs="Arial"/>
                <w:noProof w:val="0"/>
                <w:sz w:val="16"/>
                <w:szCs w:val="16"/>
                <w:highlight w:val="lightGray"/>
                <w:u w:val="single"/>
                <w:lang w:val="fr-FR"/>
              </w:rPr>
            </w:pPr>
            <w:proofErr w:type="spellStart"/>
            <w:r w:rsidRPr="00147A60">
              <w:rPr>
                <w:rFonts w:ascii="Arial" w:hAnsi="Arial" w:cs="Arial"/>
                <w:noProof w:val="0"/>
                <w:sz w:val="16"/>
                <w:szCs w:val="16"/>
                <w:highlight w:val="lightGray"/>
                <w:u w:val="single"/>
                <w:lang w:val="fr-FR"/>
              </w:rPr>
              <w:t>ausente</w:t>
            </w:r>
            <w:proofErr w:type="spellEnd"/>
          </w:p>
        </w:tc>
        <w:tc>
          <w:tcPr>
            <w:tcW w:w="1721" w:type="dxa"/>
            <w:tcBorders>
              <w:top w:val="nil"/>
              <w:left w:val="nil"/>
              <w:bottom w:val="nil"/>
              <w:right w:val="nil"/>
            </w:tcBorders>
          </w:tcPr>
          <w:p w:rsidR="008C0228" w:rsidRPr="00147A60" w:rsidRDefault="008C0228" w:rsidP="00A31060">
            <w:pPr>
              <w:pStyle w:val="Normalt"/>
              <w:spacing w:before="80" w:after="80"/>
              <w:rPr>
                <w:rFonts w:ascii="Arial" w:hAnsi="Arial" w:cs="Arial"/>
                <w:i/>
                <w:noProof w:val="0"/>
                <w:sz w:val="16"/>
                <w:szCs w:val="16"/>
                <w:highlight w:val="lightGray"/>
                <w:u w:val="single"/>
                <w:lang w:val="fr-FR"/>
              </w:rPr>
            </w:pPr>
            <w:proofErr w:type="spellStart"/>
            <w:r w:rsidRPr="00147A60">
              <w:rPr>
                <w:rFonts w:ascii="Arial" w:hAnsi="Arial" w:cs="Arial"/>
                <w:noProof w:val="0"/>
                <w:sz w:val="16"/>
                <w:szCs w:val="16"/>
                <w:highlight w:val="lightGray"/>
                <w:u w:val="single"/>
                <w:lang w:val="fr-FR"/>
              </w:rPr>
              <w:t>Expreß</w:t>
            </w:r>
            <w:proofErr w:type="spellEnd"/>
            <w:r w:rsidRPr="00147A60">
              <w:rPr>
                <w:rFonts w:ascii="Arial" w:hAnsi="Arial" w:cs="Arial"/>
                <w:noProof w:val="0"/>
                <w:sz w:val="16"/>
                <w:szCs w:val="16"/>
                <w:highlight w:val="lightGray"/>
                <w:u w:val="single"/>
                <w:lang w:val="fr-FR"/>
              </w:rPr>
              <w:t xml:space="preserve"> Forcer, </w:t>
            </w:r>
            <w:proofErr w:type="spellStart"/>
            <w:r w:rsidRPr="00147A60">
              <w:rPr>
                <w:rFonts w:ascii="Arial" w:hAnsi="Arial" w:cs="Arial"/>
                <w:noProof w:val="0"/>
                <w:sz w:val="16"/>
                <w:szCs w:val="16"/>
                <w:highlight w:val="lightGray"/>
                <w:u w:val="single"/>
                <w:lang w:val="fr-FR"/>
              </w:rPr>
              <w:t>Lanro</w:t>
            </w:r>
            <w:proofErr w:type="spellEnd"/>
          </w:p>
        </w:tc>
        <w:tc>
          <w:tcPr>
            <w:tcW w:w="567" w:type="dxa"/>
            <w:tcBorders>
              <w:top w:val="nil"/>
              <w:left w:val="nil"/>
              <w:bottom w:val="nil"/>
              <w:right w:val="nil"/>
            </w:tcBorders>
          </w:tcPr>
          <w:p w:rsidR="008C0228" w:rsidRPr="00147A60" w:rsidRDefault="008C0228" w:rsidP="00A31060">
            <w:pPr>
              <w:spacing w:before="80" w:after="80"/>
              <w:jc w:val="center"/>
              <w:rPr>
                <w:rFonts w:cs="Arial"/>
                <w:sz w:val="16"/>
                <w:szCs w:val="16"/>
                <w:highlight w:val="lightGray"/>
                <w:u w:val="single"/>
                <w:lang w:val="fr-FR"/>
              </w:rPr>
            </w:pPr>
            <w:r w:rsidRPr="00147A60">
              <w:rPr>
                <w:rFonts w:cs="Arial"/>
                <w:sz w:val="16"/>
                <w:szCs w:val="16"/>
                <w:highlight w:val="lightGray"/>
                <w:u w:val="single"/>
                <w:lang w:val="fr-FR"/>
              </w:rPr>
              <w:t>1</w:t>
            </w:r>
          </w:p>
        </w:tc>
      </w:tr>
      <w:tr w:rsidR="008C0228" w:rsidRPr="00147A60" w:rsidTr="00A31060">
        <w:trPr>
          <w:cantSplit/>
        </w:trPr>
        <w:tc>
          <w:tcPr>
            <w:tcW w:w="567" w:type="dxa"/>
            <w:tcBorders>
              <w:top w:val="nil"/>
              <w:left w:val="nil"/>
              <w:bottom w:val="single" w:sz="4" w:space="0" w:color="auto"/>
              <w:right w:val="nil"/>
            </w:tcBorders>
          </w:tcPr>
          <w:p w:rsidR="008C0228" w:rsidRPr="00147A60" w:rsidRDefault="008C0228" w:rsidP="00A31060">
            <w:pPr>
              <w:spacing w:before="80" w:after="80"/>
              <w:jc w:val="center"/>
              <w:rPr>
                <w:rFonts w:cs="Arial"/>
                <w:i/>
                <w:sz w:val="16"/>
                <w:szCs w:val="16"/>
                <w:highlight w:val="lightGray"/>
                <w:u w:val="single"/>
                <w:lang w:val="fr-FR"/>
              </w:rPr>
            </w:pPr>
          </w:p>
        </w:tc>
        <w:tc>
          <w:tcPr>
            <w:tcW w:w="426" w:type="dxa"/>
            <w:tcBorders>
              <w:top w:val="nil"/>
              <w:left w:val="nil"/>
              <w:bottom w:val="single" w:sz="4" w:space="0" w:color="auto"/>
              <w:right w:val="nil"/>
            </w:tcBorders>
          </w:tcPr>
          <w:p w:rsidR="008C0228" w:rsidRPr="00147A60" w:rsidRDefault="008C0228" w:rsidP="00A31060">
            <w:pPr>
              <w:spacing w:before="80" w:after="80"/>
              <w:jc w:val="center"/>
              <w:rPr>
                <w:rFonts w:cs="Arial"/>
                <w:i/>
                <w:sz w:val="16"/>
                <w:szCs w:val="16"/>
                <w:highlight w:val="lightGray"/>
                <w:u w:val="single"/>
                <w:lang w:val="fr-FR"/>
              </w:rPr>
            </w:pPr>
          </w:p>
        </w:tc>
        <w:tc>
          <w:tcPr>
            <w:tcW w:w="1984" w:type="dxa"/>
            <w:tcBorders>
              <w:top w:val="nil"/>
              <w:left w:val="nil"/>
              <w:bottom w:val="single" w:sz="4" w:space="0" w:color="auto"/>
              <w:right w:val="nil"/>
            </w:tcBorders>
          </w:tcPr>
          <w:p w:rsidR="008C0228" w:rsidRPr="00147A60" w:rsidRDefault="008C0228" w:rsidP="00A31060">
            <w:pPr>
              <w:spacing w:before="80" w:after="80"/>
              <w:rPr>
                <w:rFonts w:cs="Arial"/>
                <w:sz w:val="16"/>
                <w:szCs w:val="16"/>
                <w:highlight w:val="lightGray"/>
                <w:u w:val="single"/>
                <w:lang w:val="fr-FR"/>
              </w:rPr>
            </w:pPr>
            <w:proofErr w:type="spellStart"/>
            <w:r w:rsidRPr="00147A60">
              <w:rPr>
                <w:rFonts w:cs="Arial"/>
                <w:sz w:val="16"/>
                <w:szCs w:val="16"/>
                <w:highlight w:val="lightGray"/>
                <w:u w:val="single"/>
                <w:lang w:val="fr-FR"/>
              </w:rPr>
              <w:t>present</w:t>
            </w:r>
            <w:proofErr w:type="spellEnd"/>
          </w:p>
        </w:tc>
        <w:tc>
          <w:tcPr>
            <w:tcW w:w="1843" w:type="dxa"/>
            <w:tcBorders>
              <w:top w:val="nil"/>
              <w:left w:val="nil"/>
              <w:bottom w:val="single" w:sz="4" w:space="0" w:color="auto"/>
              <w:right w:val="nil"/>
            </w:tcBorders>
          </w:tcPr>
          <w:p w:rsidR="008C0228" w:rsidRPr="00147A60" w:rsidRDefault="008C0228" w:rsidP="00A31060">
            <w:pPr>
              <w:spacing w:before="80" w:after="80"/>
              <w:rPr>
                <w:rFonts w:cs="Arial"/>
                <w:sz w:val="16"/>
                <w:szCs w:val="16"/>
                <w:highlight w:val="lightGray"/>
                <w:u w:val="single"/>
                <w:lang w:val="fr-FR"/>
              </w:rPr>
            </w:pPr>
            <w:r w:rsidRPr="00147A60">
              <w:rPr>
                <w:rFonts w:cs="Arial"/>
                <w:sz w:val="16"/>
                <w:szCs w:val="16"/>
                <w:highlight w:val="lightGray"/>
                <w:u w:val="single"/>
                <w:lang w:val="fr-FR"/>
              </w:rPr>
              <w:t>présente</w:t>
            </w:r>
          </w:p>
        </w:tc>
        <w:tc>
          <w:tcPr>
            <w:tcW w:w="1843" w:type="dxa"/>
            <w:tcBorders>
              <w:top w:val="nil"/>
              <w:left w:val="nil"/>
              <w:bottom w:val="single" w:sz="4" w:space="0" w:color="auto"/>
              <w:right w:val="nil"/>
            </w:tcBorders>
          </w:tcPr>
          <w:p w:rsidR="008C0228" w:rsidRPr="00147A60" w:rsidRDefault="008C0228" w:rsidP="00A31060">
            <w:pPr>
              <w:spacing w:before="80" w:after="80"/>
              <w:rPr>
                <w:rFonts w:cs="Arial"/>
                <w:sz w:val="16"/>
                <w:szCs w:val="16"/>
                <w:highlight w:val="lightGray"/>
                <w:u w:val="single"/>
                <w:lang w:val="fr-FR"/>
              </w:rPr>
            </w:pPr>
            <w:proofErr w:type="spellStart"/>
            <w:r w:rsidRPr="00147A60">
              <w:rPr>
                <w:rFonts w:cs="Arial"/>
                <w:sz w:val="16"/>
                <w:szCs w:val="16"/>
                <w:highlight w:val="lightGray"/>
                <w:u w:val="single"/>
                <w:lang w:val="fr-FR"/>
              </w:rPr>
              <w:t>vorhanden</w:t>
            </w:r>
            <w:proofErr w:type="spellEnd"/>
          </w:p>
        </w:tc>
        <w:tc>
          <w:tcPr>
            <w:tcW w:w="1559" w:type="dxa"/>
            <w:tcBorders>
              <w:top w:val="nil"/>
              <w:left w:val="nil"/>
              <w:bottom w:val="single" w:sz="4" w:space="0" w:color="auto"/>
              <w:right w:val="nil"/>
            </w:tcBorders>
          </w:tcPr>
          <w:p w:rsidR="008C0228" w:rsidRPr="00147A60" w:rsidRDefault="008C0228" w:rsidP="00A31060">
            <w:pPr>
              <w:spacing w:before="80" w:after="80"/>
              <w:rPr>
                <w:rFonts w:cs="Arial"/>
                <w:sz w:val="16"/>
                <w:szCs w:val="16"/>
                <w:highlight w:val="lightGray"/>
                <w:u w:val="single"/>
                <w:lang w:val="fr-FR"/>
              </w:rPr>
            </w:pPr>
            <w:proofErr w:type="spellStart"/>
            <w:r w:rsidRPr="00147A60">
              <w:rPr>
                <w:rFonts w:cs="Arial"/>
                <w:sz w:val="16"/>
                <w:szCs w:val="16"/>
                <w:highlight w:val="lightGray"/>
                <w:u w:val="single"/>
                <w:lang w:val="fr-FR"/>
              </w:rPr>
              <w:t>presente</w:t>
            </w:r>
            <w:proofErr w:type="spellEnd"/>
          </w:p>
        </w:tc>
        <w:tc>
          <w:tcPr>
            <w:tcW w:w="1721" w:type="dxa"/>
            <w:tcBorders>
              <w:top w:val="nil"/>
              <w:left w:val="nil"/>
              <w:bottom w:val="single" w:sz="4" w:space="0" w:color="auto"/>
              <w:right w:val="nil"/>
            </w:tcBorders>
          </w:tcPr>
          <w:p w:rsidR="008C0228" w:rsidRPr="00147A60" w:rsidRDefault="008C0228" w:rsidP="00A31060">
            <w:pPr>
              <w:pStyle w:val="Normalt"/>
              <w:spacing w:before="80" w:after="80"/>
              <w:rPr>
                <w:rFonts w:ascii="Arial" w:hAnsi="Arial" w:cs="Arial"/>
                <w:i/>
                <w:noProof w:val="0"/>
                <w:sz w:val="16"/>
                <w:szCs w:val="16"/>
                <w:highlight w:val="lightGray"/>
                <w:u w:val="single"/>
                <w:lang w:val="fr-FR"/>
              </w:rPr>
            </w:pPr>
            <w:r w:rsidRPr="00147A60">
              <w:rPr>
                <w:rFonts w:ascii="Arial" w:hAnsi="Arial" w:cs="Arial"/>
                <w:noProof w:val="0"/>
                <w:sz w:val="16"/>
                <w:szCs w:val="16"/>
                <w:highlight w:val="lightGray"/>
                <w:u w:val="single"/>
                <w:lang w:val="fr-FR"/>
              </w:rPr>
              <w:t xml:space="preserve">Erika, </w:t>
            </w:r>
            <w:proofErr w:type="spellStart"/>
            <w:r w:rsidRPr="00147A60">
              <w:rPr>
                <w:rFonts w:ascii="Arial" w:hAnsi="Arial" w:cs="Arial"/>
                <w:noProof w:val="0"/>
                <w:sz w:val="16"/>
                <w:szCs w:val="16"/>
                <w:highlight w:val="lightGray"/>
                <w:u w:val="single"/>
                <w:lang w:val="fr-FR"/>
              </w:rPr>
              <w:t>Morre</w:t>
            </w:r>
            <w:proofErr w:type="spellEnd"/>
            <w:r w:rsidRPr="00147A60">
              <w:rPr>
                <w:rFonts w:ascii="Arial" w:hAnsi="Arial" w:cs="Arial"/>
                <w:noProof w:val="0"/>
                <w:sz w:val="16"/>
                <w:szCs w:val="16"/>
                <w:highlight w:val="lightGray"/>
                <w:u w:val="single"/>
                <w:lang w:val="fr-FR"/>
              </w:rPr>
              <w:t>, Oasis</w:t>
            </w:r>
          </w:p>
        </w:tc>
        <w:tc>
          <w:tcPr>
            <w:tcW w:w="567" w:type="dxa"/>
            <w:tcBorders>
              <w:top w:val="nil"/>
              <w:left w:val="nil"/>
              <w:bottom w:val="single" w:sz="4" w:space="0" w:color="auto"/>
              <w:right w:val="nil"/>
            </w:tcBorders>
          </w:tcPr>
          <w:p w:rsidR="008C0228" w:rsidRPr="00147A60" w:rsidRDefault="008C0228" w:rsidP="00A31060">
            <w:pPr>
              <w:spacing w:before="80" w:after="80"/>
              <w:jc w:val="center"/>
              <w:rPr>
                <w:rFonts w:cs="Arial"/>
                <w:sz w:val="16"/>
                <w:szCs w:val="16"/>
                <w:highlight w:val="lightGray"/>
                <w:u w:val="single"/>
                <w:lang w:val="fr-FR"/>
              </w:rPr>
            </w:pPr>
            <w:r w:rsidRPr="00147A60">
              <w:rPr>
                <w:rFonts w:cs="Arial"/>
                <w:sz w:val="16"/>
                <w:szCs w:val="16"/>
                <w:highlight w:val="lightGray"/>
                <w:u w:val="single"/>
                <w:lang w:val="fr-FR"/>
              </w:rPr>
              <w:t>9</w:t>
            </w:r>
          </w:p>
        </w:tc>
      </w:tr>
    </w:tbl>
    <w:p w:rsidR="008C0228" w:rsidRPr="00147A60" w:rsidRDefault="008C0228" w:rsidP="008C0228">
      <w:pPr>
        <w:rPr>
          <w:rFonts w:cs="Arial"/>
          <w:lang w:val="fr-FR"/>
        </w:rPr>
      </w:pPr>
    </w:p>
    <w:p w:rsidR="008C0228" w:rsidRPr="00147A60" w:rsidRDefault="008C0228" w:rsidP="008C0228">
      <w:pPr>
        <w:rPr>
          <w:rFonts w:cs="Arial"/>
          <w:lang w:val="fr-FR"/>
        </w:rPr>
      </w:pPr>
    </w:p>
    <w:p w:rsidR="008C0228" w:rsidRPr="00203426" w:rsidRDefault="008C0228" w:rsidP="008C0228">
      <w:pPr>
        <w:rPr>
          <w:rFonts w:cs="Arial"/>
          <w:highlight w:val="lightGray"/>
          <w:u w:val="single"/>
          <w:lang w:val="fr-FR"/>
        </w:rPr>
      </w:pPr>
      <w:r w:rsidRPr="00203426">
        <w:rPr>
          <w:rFonts w:cs="Arial"/>
          <w:highlight w:val="lightGray"/>
          <w:u w:val="single"/>
          <w:lang w:val="fr-FR"/>
        </w:rPr>
        <w:t>Ad. 24 </w:t>
      </w:r>
      <w:r w:rsidRPr="00203426">
        <w:rPr>
          <w:highlight w:val="lightGray"/>
          <w:u w:val="single"/>
          <w:lang w:val="fr-FR"/>
        </w:rPr>
        <w:t>:</w:t>
      </w:r>
      <w:r w:rsidRPr="00203426">
        <w:rPr>
          <w:rFonts w:cs="Arial"/>
          <w:highlight w:val="lightGray"/>
          <w:u w:val="single"/>
          <w:lang w:val="fr-FR"/>
        </w:rPr>
        <w:t xml:space="preserve"> Stérilité mâle</w:t>
      </w:r>
    </w:p>
    <w:p w:rsidR="008C0228" w:rsidRPr="00203426" w:rsidRDefault="008C0228" w:rsidP="008C0228">
      <w:pPr>
        <w:rPr>
          <w:rFonts w:cs="Arial"/>
          <w:u w:val="single"/>
          <w:lang w:val="fr-FR"/>
        </w:rPr>
      </w:pPr>
    </w:p>
    <w:p w:rsidR="008C0228" w:rsidRPr="00203426" w:rsidRDefault="008C0228" w:rsidP="008C0228">
      <w:pPr>
        <w:tabs>
          <w:tab w:val="left" w:pos="0"/>
        </w:tabs>
        <w:rPr>
          <w:rFonts w:cs="Arial"/>
          <w:u w:val="single"/>
          <w:lang w:val="fr-FR"/>
        </w:rPr>
      </w:pPr>
      <w:r w:rsidRPr="00203426">
        <w:rPr>
          <w:rFonts w:cs="Arial"/>
          <w:highlight w:val="lightGray"/>
          <w:u w:val="single"/>
          <w:lang w:val="fr-FR"/>
        </w:rPr>
        <w:t>Doit être soumis à un essai en plein champ et/ou un test avec marqueurs d’ADN</w:t>
      </w:r>
      <w:r w:rsidRPr="00203426">
        <w:rPr>
          <w:rFonts w:cs="Arial"/>
          <w:u w:val="single"/>
          <w:lang w:val="fr-FR"/>
        </w:rPr>
        <w:t>.</w:t>
      </w:r>
    </w:p>
    <w:p w:rsidR="008C0228" w:rsidRPr="00203426" w:rsidRDefault="008C0228" w:rsidP="008C0228">
      <w:pPr>
        <w:tabs>
          <w:tab w:val="left" w:pos="0"/>
        </w:tabs>
        <w:rPr>
          <w:rFonts w:cs="Arial"/>
          <w:u w:val="single"/>
          <w:lang w:val="fr-FR"/>
        </w:rPr>
      </w:pPr>
    </w:p>
    <w:p w:rsidR="008C0228" w:rsidRPr="00203426" w:rsidRDefault="008C0228" w:rsidP="008C0228">
      <w:pPr>
        <w:rPr>
          <w:rFonts w:cs="Arial"/>
          <w:highlight w:val="lightGray"/>
          <w:u w:val="single"/>
          <w:lang w:val="fr-FR"/>
        </w:rPr>
      </w:pPr>
      <w:r w:rsidRPr="00203426">
        <w:rPr>
          <w:rFonts w:cs="Arial"/>
          <w:highlight w:val="lightGray"/>
          <w:u w:val="single"/>
          <w:lang w:val="fr-FR"/>
        </w:rPr>
        <w:t>Essai en plein champ :</w:t>
      </w:r>
    </w:p>
    <w:p w:rsidR="008C0228" w:rsidRPr="00203426" w:rsidRDefault="008C0228" w:rsidP="008C0228">
      <w:pPr>
        <w:rPr>
          <w:rFonts w:cs="Arial"/>
          <w:highlight w:val="lightGray"/>
          <w:u w:val="single"/>
          <w:lang w:val="fr-FR"/>
        </w:rPr>
      </w:pPr>
    </w:p>
    <w:p w:rsidR="008C0228" w:rsidRPr="00147A60" w:rsidRDefault="008C0228" w:rsidP="008C0228">
      <w:pPr>
        <w:rPr>
          <w:rFonts w:cs="Arial"/>
          <w:highlight w:val="lightGray"/>
          <w:u w:val="single"/>
          <w:lang w:val="fr-FR"/>
        </w:rPr>
      </w:pPr>
      <w:r w:rsidRPr="00147A60">
        <w:rPr>
          <w:rFonts w:cs="Arial"/>
          <w:highlight w:val="lightGray"/>
          <w:u w:val="single"/>
          <w:lang w:val="fr-FR"/>
        </w:rPr>
        <w:t>Vérifier la présence de pollen sur l’étamine : s’il y a du pollen sur l’étamine alors la stérilité mâle est absente;  s’il n’y a pas de pollen sur l’étamine alors la stérilité mâle est présente.</w:t>
      </w:r>
    </w:p>
    <w:p w:rsidR="008C0228" w:rsidRPr="00147A60" w:rsidRDefault="008C0228" w:rsidP="008C0228">
      <w:pPr>
        <w:rPr>
          <w:rFonts w:cs="Arial"/>
          <w:u w:val="single"/>
          <w:lang w:val="fr-FR"/>
        </w:rPr>
      </w:pPr>
    </w:p>
    <w:p w:rsidR="008C0228" w:rsidRPr="00702D25" w:rsidRDefault="008C0228" w:rsidP="008C0228">
      <w:pPr>
        <w:rPr>
          <w:rFonts w:cs="Arial"/>
          <w:highlight w:val="lightGray"/>
          <w:u w:val="single"/>
          <w:lang w:val="fr-FR"/>
        </w:rPr>
      </w:pPr>
      <w:r w:rsidRPr="00147A60">
        <w:rPr>
          <w:rFonts w:cs="Arial"/>
          <w:highlight w:val="lightGray"/>
          <w:u w:val="single"/>
          <w:lang w:val="fr-FR"/>
        </w:rPr>
        <w:t xml:space="preserve">Test </w:t>
      </w:r>
      <w:r w:rsidRPr="00702D25">
        <w:rPr>
          <w:rFonts w:cs="Arial"/>
          <w:highlight w:val="lightGray"/>
          <w:u w:val="single"/>
          <w:lang w:val="fr-FR"/>
        </w:rPr>
        <w:t>avec marqueurs d’ADN et/ou essai en plein champ :</w:t>
      </w:r>
    </w:p>
    <w:p w:rsidR="008C0228" w:rsidRPr="00702D25" w:rsidRDefault="008C0228" w:rsidP="008C0228">
      <w:pPr>
        <w:rPr>
          <w:rFonts w:cs="Arial"/>
          <w:highlight w:val="lightGray"/>
          <w:u w:val="single"/>
          <w:lang w:val="fr-FR"/>
        </w:rPr>
      </w:pPr>
    </w:p>
    <w:p w:rsidR="008C0228" w:rsidRPr="00702D25" w:rsidRDefault="008C0228" w:rsidP="008C0228">
      <w:pPr>
        <w:autoSpaceDE w:val="0"/>
        <w:autoSpaceDN w:val="0"/>
        <w:adjustRightInd w:val="0"/>
        <w:contextualSpacing/>
        <w:rPr>
          <w:rFonts w:eastAsiaTheme="minorHAnsi" w:cs="Arial"/>
          <w:iCs/>
          <w:highlight w:val="lightGray"/>
          <w:u w:val="single"/>
          <w:lang w:val="fr-FR"/>
        </w:rPr>
      </w:pPr>
      <w:r w:rsidRPr="00702D25">
        <w:rPr>
          <w:rFonts w:eastAsiaTheme="minorHAnsi" w:cs="Arial"/>
          <w:iCs/>
          <w:highlight w:val="lightGray"/>
          <w:u w:val="single"/>
          <w:lang w:val="fr-FR"/>
        </w:rPr>
        <w:t xml:space="preserve">Toute </w:t>
      </w:r>
      <w:r w:rsidR="00142799" w:rsidRPr="00702D25">
        <w:rPr>
          <w:rFonts w:eastAsiaTheme="minorHAnsi" w:cs="Arial"/>
          <w:iCs/>
          <w:highlight w:val="lightGray"/>
          <w:u w:val="single"/>
          <w:lang w:val="fr-FR"/>
        </w:rPr>
        <w:t>variété</w:t>
      </w:r>
      <w:r w:rsidRPr="00702D25">
        <w:rPr>
          <w:rFonts w:eastAsiaTheme="minorHAnsi" w:cs="Arial"/>
          <w:iCs/>
          <w:highlight w:val="lightGray"/>
          <w:u w:val="single"/>
          <w:lang w:val="fr-FR"/>
        </w:rPr>
        <w:t xml:space="preserve"> indiquant une stérilité mâle dans le questionnaire technique peut faire l’objet d’un examen lors d’un essai en plein champ ou d’un test avec marqueurs d’ADN</w:t>
      </w:r>
      <w:r w:rsidRPr="00702D25">
        <w:rPr>
          <w:rFonts w:eastAsiaTheme="minorHAnsi" w:cs="Arial"/>
          <w:iCs/>
          <w:highlight w:val="lightGray"/>
          <w:u w:val="single"/>
          <w:vertAlign w:val="superscript"/>
          <w:lang w:val="fr-FR"/>
        </w:rPr>
        <w:footnoteReference w:id="5"/>
      </w:r>
      <w:r w:rsidRPr="00702D25">
        <w:rPr>
          <w:rFonts w:eastAsiaTheme="minorHAnsi" w:cs="Arial"/>
          <w:iCs/>
          <w:highlight w:val="lightGray"/>
          <w:u w:val="single"/>
          <w:lang w:val="fr-FR"/>
        </w:rPr>
        <w:t xml:space="preserve">.  Dans le cas d’un test avec marqueurs d’ADN, si le marqueur CMS n’est pas présent, un essai en plein champ doit être effectué afin de déterminer si la </w:t>
      </w:r>
      <w:r w:rsidR="00142799" w:rsidRPr="00702D25">
        <w:rPr>
          <w:rFonts w:eastAsiaTheme="minorHAnsi" w:cs="Arial"/>
          <w:iCs/>
          <w:highlight w:val="lightGray"/>
          <w:u w:val="single"/>
          <w:lang w:val="fr-FR"/>
        </w:rPr>
        <w:t>variété</w:t>
      </w:r>
      <w:r w:rsidRPr="00702D25">
        <w:rPr>
          <w:rFonts w:eastAsiaTheme="minorHAnsi" w:cs="Arial"/>
          <w:iCs/>
          <w:highlight w:val="lightGray"/>
          <w:u w:val="single"/>
          <w:lang w:val="fr-FR"/>
        </w:rPr>
        <w:t xml:space="preserve"> indique la stérilité mâle (sur un autre mécanisme), la stérilité partielle ou la fertilité.  Toute </w:t>
      </w:r>
      <w:r w:rsidR="00142799" w:rsidRPr="00702D25">
        <w:rPr>
          <w:rFonts w:eastAsiaTheme="minorHAnsi" w:cs="Arial"/>
          <w:iCs/>
          <w:highlight w:val="lightGray"/>
          <w:u w:val="single"/>
          <w:lang w:val="fr-FR"/>
        </w:rPr>
        <w:t>variété</w:t>
      </w:r>
      <w:r w:rsidRPr="00702D25">
        <w:rPr>
          <w:rFonts w:eastAsiaTheme="minorHAnsi" w:cs="Arial"/>
          <w:iCs/>
          <w:highlight w:val="lightGray"/>
          <w:u w:val="single"/>
          <w:lang w:val="fr-FR"/>
        </w:rPr>
        <w:t xml:space="preserve"> indiquant la fertilité ou la stérilité mâle partielle doit être soumise à un essai en plein champ.</w:t>
      </w:r>
    </w:p>
    <w:p w:rsidR="008C0228" w:rsidRPr="00702D25" w:rsidRDefault="008C0228" w:rsidP="008C0228">
      <w:pPr>
        <w:autoSpaceDE w:val="0"/>
        <w:autoSpaceDN w:val="0"/>
        <w:adjustRightInd w:val="0"/>
        <w:contextualSpacing/>
        <w:rPr>
          <w:rFonts w:eastAsiaTheme="minorHAnsi" w:cs="Arial"/>
          <w:iCs/>
          <w:highlight w:val="lightGray"/>
          <w:u w:val="single"/>
          <w:lang w:val="fr-FR"/>
        </w:rPr>
      </w:pPr>
    </w:p>
    <w:p w:rsidR="008C0228" w:rsidRPr="00147A60" w:rsidRDefault="008C0228" w:rsidP="008C0228">
      <w:pPr>
        <w:autoSpaceDE w:val="0"/>
        <w:autoSpaceDN w:val="0"/>
        <w:adjustRightInd w:val="0"/>
        <w:contextualSpacing/>
        <w:rPr>
          <w:rFonts w:cs="Arial"/>
          <w:u w:val="single"/>
          <w:lang w:val="fr-FR"/>
        </w:rPr>
      </w:pPr>
      <w:r w:rsidRPr="00147A60">
        <w:rPr>
          <w:rFonts w:eastAsiaTheme="minorHAnsi" w:cs="Arial"/>
          <w:iCs/>
          <w:highlight w:val="lightGray"/>
          <w:u w:val="single"/>
          <w:lang w:val="fr-FR"/>
        </w:rPr>
        <w:t xml:space="preserve">Dans le cas d’un essai en plein champ, l’observation est de type VG.  Dans le cas d’un test avec marqueurs d’ADN, l’observation est de type </w:t>
      </w:r>
      <w:r w:rsidRPr="00147A60">
        <w:rPr>
          <w:rFonts w:cs="Arial"/>
          <w:highlight w:val="lightGray"/>
          <w:u w:val="single"/>
          <w:lang w:val="fr-FR"/>
        </w:rPr>
        <w:t>MS.</w:t>
      </w:r>
    </w:p>
    <w:p w:rsidR="008C0228" w:rsidRPr="006F3868" w:rsidRDefault="008C0228" w:rsidP="008C0228">
      <w:pPr>
        <w:autoSpaceDE w:val="0"/>
        <w:autoSpaceDN w:val="0"/>
        <w:adjustRightInd w:val="0"/>
        <w:rPr>
          <w:rFonts w:eastAsiaTheme="minorHAnsi" w:cs="Arial"/>
          <w:strike/>
          <w:lang w:val="fr-FR"/>
        </w:rPr>
      </w:pPr>
    </w:p>
    <w:p w:rsidR="008C0228" w:rsidRPr="00147A60" w:rsidRDefault="008C0228" w:rsidP="008C0228">
      <w:pPr>
        <w:rPr>
          <w:rFonts w:cs="Arial"/>
          <w:lang w:val="fr-FR"/>
        </w:rPr>
      </w:pPr>
      <w:r w:rsidRPr="00147A60">
        <w:rPr>
          <w:rFonts w:cs="Arial"/>
          <w:lang w:val="fr-FR"/>
        </w:rPr>
        <w:br w:type="page"/>
      </w:r>
    </w:p>
    <w:p w:rsidR="008C0228" w:rsidRPr="00147A60" w:rsidRDefault="008C0228" w:rsidP="008C0228">
      <w:pPr>
        <w:rPr>
          <w:rFonts w:cs="Arial"/>
          <w:i/>
          <w:u w:val="single"/>
          <w:lang w:val="fr-FR"/>
        </w:rPr>
      </w:pPr>
      <w:r w:rsidRPr="00147A60">
        <w:rPr>
          <w:rFonts w:cs="Arial"/>
          <w:u w:val="single"/>
          <w:lang w:val="fr-FR"/>
        </w:rPr>
        <w:t xml:space="preserve">Proposition en vue d’ajouter </w:t>
      </w:r>
      <w:r>
        <w:rPr>
          <w:rFonts w:cs="Arial"/>
          <w:u w:val="single"/>
          <w:lang w:val="fr-FR"/>
        </w:rPr>
        <w:t>une</w:t>
      </w:r>
      <w:r w:rsidRPr="00147A60">
        <w:rPr>
          <w:rFonts w:cs="Arial"/>
          <w:u w:val="single"/>
          <w:lang w:val="fr-FR"/>
        </w:rPr>
        <w:t xml:space="preserve"> explication pour le </w:t>
      </w:r>
      <w:r>
        <w:rPr>
          <w:rFonts w:cs="Arial"/>
          <w:u w:val="single"/>
          <w:lang w:val="fr-FR"/>
        </w:rPr>
        <w:t>caractère </w:t>
      </w:r>
      <w:r w:rsidRPr="00147A60">
        <w:rPr>
          <w:rFonts w:cs="Arial"/>
          <w:u w:val="single"/>
          <w:lang w:val="fr-FR"/>
        </w:rPr>
        <w:t>32 “Stérilité mâle” des principes directeurs d’examen du brocoli, chou</w:t>
      </w:r>
      <w:r>
        <w:rPr>
          <w:rFonts w:cs="Arial"/>
          <w:u w:val="single"/>
          <w:lang w:val="fr-FR"/>
        </w:rPr>
        <w:noBreakHyphen/>
      </w:r>
      <w:r w:rsidRPr="00147A60">
        <w:rPr>
          <w:rFonts w:cs="Arial"/>
          <w:u w:val="single"/>
          <w:lang w:val="fr-FR"/>
        </w:rPr>
        <w:t>brocoli (</w:t>
      </w:r>
      <w:proofErr w:type="spellStart"/>
      <w:r w:rsidRPr="00147A60">
        <w:rPr>
          <w:rFonts w:cs="Arial"/>
          <w:i/>
          <w:u w:val="single"/>
          <w:lang w:val="fr-FR"/>
        </w:rPr>
        <w:t>Brassica</w:t>
      </w:r>
      <w:proofErr w:type="spellEnd"/>
      <w:r w:rsidRPr="00147A60">
        <w:rPr>
          <w:rFonts w:cs="Arial"/>
          <w:i/>
          <w:u w:val="single"/>
          <w:lang w:val="fr-FR"/>
        </w:rPr>
        <w:t xml:space="preserve"> </w:t>
      </w:r>
      <w:proofErr w:type="spellStart"/>
      <w:r w:rsidRPr="00147A60">
        <w:rPr>
          <w:rFonts w:cs="Arial"/>
          <w:i/>
          <w:u w:val="single"/>
          <w:lang w:val="fr-FR"/>
        </w:rPr>
        <w:t>oleracea</w:t>
      </w:r>
      <w:proofErr w:type="spellEnd"/>
      <w:r w:rsidRPr="00147A60">
        <w:rPr>
          <w:rFonts w:cs="Arial"/>
          <w:u w:val="single"/>
          <w:lang w:val="fr-FR"/>
        </w:rPr>
        <w:t xml:space="preserve"> L. </w:t>
      </w:r>
      <w:proofErr w:type="spellStart"/>
      <w:r w:rsidRPr="00147A60">
        <w:rPr>
          <w:rFonts w:cs="Arial"/>
          <w:u w:val="single"/>
          <w:lang w:val="fr-FR"/>
        </w:rPr>
        <w:t>convar</w:t>
      </w:r>
      <w:proofErr w:type="spellEnd"/>
      <w:r w:rsidRPr="00147A60">
        <w:rPr>
          <w:rFonts w:cs="Arial"/>
          <w:u w:val="single"/>
          <w:lang w:val="fr-FR"/>
        </w:rPr>
        <w:t xml:space="preserve">. </w:t>
      </w:r>
      <w:r w:rsidRPr="00147A60">
        <w:rPr>
          <w:rFonts w:cs="Arial"/>
          <w:i/>
          <w:u w:val="single"/>
          <w:lang w:val="fr-FR"/>
        </w:rPr>
        <w:t>botrytis</w:t>
      </w:r>
      <w:r w:rsidRPr="00147A60">
        <w:rPr>
          <w:rFonts w:cs="Arial"/>
          <w:u w:val="single"/>
          <w:lang w:val="fr-FR"/>
        </w:rPr>
        <w:t xml:space="preserve"> (L.) </w:t>
      </w:r>
      <w:proofErr w:type="spellStart"/>
      <w:r w:rsidRPr="00FE14C0">
        <w:rPr>
          <w:rFonts w:cs="Arial"/>
          <w:u w:val="single"/>
          <w:lang w:val="es-ES"/>
        </w:rPr>
        <w:t>Alef</w:t>
      </w:r>
      <w:proofErr w:type="spellEnd"/>
      <w:r w:rsidRPr="00FE14C0">
        <w:rPr>
          <w:rFonts w:cs="Arial"/>
          <w:u w:val="single"/>
          <w:lang w:val="es-ES"/>
        </w:rPr>
        <w:t xml:space="preserve">. </w:t>
      </w:r>
      <w:proofErr w:type="spellStart"/>
      <w:proofErr w:type="gramStart"/>
      <w:r w:rsidRPr="00FE14C0">
        <w:rPr>
          <w:rFonts w:cs="Arial"/>
          <w:u w:val="single"/>
          <w:lang w:val="es-ES"/>
        </w:rPr>
        <w:t>var</w:t>
      </w:r>
      <w:proofErr w:type="spellEnd"/>
      <w:proofErr w:type="gramEnd"/>
      <w:r w:rsidRPr="00FE14C0">
        <w:rPr>
          <w:rFonts w:cs="Arial"/>
          <w:u w:val="single"/>
          <w:lang w:val="es-ES"/>
        </w:rPr>
        <w:t xml:space="preserve">. </w:t>
      </w:r>
      <w:proofErr w:type="spellStart"/>
      <w:proofErr w:type="gramStart"/>
      <w:r w:rsidRPr="00FE14C0">
        <w:rPr>
          <w:rFonts w:cs="Arial"/>
          <w:i/>
          <w:u w:val="single"/>
          <w:lang w:val="es-ES"/>
        </w:rPr>
        <w:t>cymosa</w:t>
      </w:r>
      <w:proofErr w:type="spellEnd"/>
      <w:proofErr w:type="gramEnd"/>
      <w:r w:rsidRPr="00FE14C0">
        <w:rPr>
          <w:rFonts w:cs="Arial"/>
          <w:u w:val="single"/>
          <w:lang w:val="es-ES"/>
        </w:rPr>
        <w:t xml:space="preserve"> </w:t>
      </w:r>
      <w:proofErr w:type="spellStart"/>
      <w:r w:rsidRPr="00FE14C0">
        <w:rPr>
          <w:rFonts w:cs="Arial"/>
          <w:u w:val="single"/>
          <w:lang w:val="es-ES"/>
        </w:rPr>
        <w:t>Duch</w:t>
      </w:r>
      <w:proofErr w:type="spellEnd"/>
      <w:r w:rsidRPr="00FE14C0">
        <w:rPr>
          <w:rFonts w:cs="Arial"/>
          <w:u w:val="single"/>
          <w:lang w:val="es-ES"/>
        </w:rPr>
        <w:t xml:space="preserve">. </w:t>
      </w:r>
      <w:proofErr w:type="gramStart"/>
      <w:r w:rsidRPr="00FE14C0">
        <w:rPr>
          <w:rFonts w:cs="Arial"/>
          <w:u w:val="single"/>
          <w:lang w:val="es-ES"/>
        </w:rPr>
        <w:t>y</w:t>
      </w:r>
      <w:proofErr w:type="gramEnd"/>
      <w:r w:rsidRPr="00FE14C0">
        <w:rPr>
          <w:rFonts w:cs="Arial"/>
          <w:u w:val="single"/>
          <w:lang w:val="es-ES"/>
        </w:rPr>
        <w:t> </w:t>
      </w:r>
      <w:proofErr w:type="spellStart"/>
      <w:r w:rsidRPr="00FE14C0">
        <w:rPr>
          <w:rFonts w:cs="Arial"/>
          <w:u w:val="single"/>
          <w:lang w:val="es-ES"/>
        </w:rPr>
        <w:t>compris</w:t>
      </w:r>
      <w:proofErr w:type="spellEnd"/>
      <w:r w:rsidRPr="00FE14C0">
        <w:rPr>
          <w:rFonts w:cs="Arial"/>
          <w:u w:val="single"/>
          <w:lang w:val="es-ES"/>
        </w:rPr>
        <w:t xml:space="preserve"> </w:t>
      </w:r>
      <w:proofErr w:type="spellStart"/>
      <w:r w:rsidRPr="00FE14C0">
        <w:rPr>
          <w:rFonts w:cs="Arial"/>
          <w:i/>
          <w:u w:val="single"/>
          <w:lang w:val="es-ES"/>
        </w:rPr>
        <w:t>Brassica</w:t>
      </w:r>
      <w:proofErr w:type="spellEnd"/>
      <w:r w:rsidRPr="00FE14C0">
        <w:rPr>
          <w:rFonts w:cs="Arial"/>
          <w:i/>
          <w:u w:val="single"/>
          <w:lang w:val="es-ES"/>
        </w:rPr>
        <w:t xml:space="preserve"> </w:t>
      </w:r>
      <w:proofErr w:type="spellStart"/>
      <w:r w:rsidRPr="00FE14C0">
        <w:rPr>
          <w:rFonts w:cs="Arial"/>
          <w:i/>
          <w:u w:val="single"/>
          <w:lang w:val="es-ES"/>
        </w:rPr>
        <w:t>oleracea</w:t>
      </w:r>
      <w:proofErr w:type="spellEnd"/>
      <w:r w:rsidRPr="00FE14C0">
        <w:rPr>
          <w:rFonts w:cs="Arial"/>
          <w:u w:val="single"/>
          <w:lang w:val="es-ES"/>
        </w:rPr>
        <w:t xml:space="preserve"> L. </w:t>
      </w:r>
      <w:proofErr w:type="spellStart"/>
      <w:r w:rsidRPr="00FE14C0">
        <w:rPr>
          <w:rFonts w:cs="Arial"/>
          <w:u w:val="single"/>
          <w:lang w:val="es-ES"/>
        </w:rPr>
        <w:t>convar</w:t>
      </w:r>
      <w:proofErr w:type="spellEnd"/>
      <w:r w:rsidRPr="00FE14C0">
        <w:rPr>
          <w:rFonts w:cs="Arial"/>
          <w:u w:val="single"/>
          <w:lang w:val="es-ES"/>
        </w:rPr>
        <w:t xml:space="preserve"> </w:t>
      </w:r>
      <w:proofErr w:type="spellStart"/>
      <w:r w:rsidRPr="00FE14C0">
        <w:rPr>
          <w:rFonts w:cs="Arial"/>
          <w:i/>
          <w:u w:val="single"/>
          <w:lang w:val="es-ES"/>
        </w:rPr>
        <w:t>botrytis</w:t>
      </w:r>
      <w:proofErr w:type="spellEnd"/>
      <w:r w:rsidRPr="00FE14C0">
        <w:rPr>
          <w:rFonts w:cs="Arial"/>
          <w:u w:val="single"/>
          <w:lang w:val="es-ES"/>
        </w:rPr>
        <w:t xml:space="preserve"> (L.) </w:t>
      </w:r>
      <w:proofErr w:type="spellStart"/>
      <w:r w:rsidRPr="00147A60">
        <w:rPr>
          <w:rFonts w:cs="Arial"/>
          <w:u w:val="single"/>
          <w:lang w:val="fr-FR"/>
        </w:rPr>
        <w:t>Alef</w:t>
      </w:r>
      <w:proofErr w:type="spellEnd"/>
      <w:r w:rsidRPr="00147A60">
        <w:rPr>
          <w:rFonts w:cs="Arial"/>
          <w:u w:val="single"/>
          <w:lang w:val="fr-FR"/>
        </w:rPr>
        <w:t xml:space="preserve">. </w:t>
      </w:r>
      <w:proofErr w:type="gramStart"/>
      <w:r w:rsidRPr="00147A60">
        <w:rPr>
          <w:rFonts w:cs="Arial"/>
          <w:u w:val="single"/>
          <w:lang w:val="fr-FR"/>
        </w:rPr>
        <w:t>var</w:t>
      </w:r>
      <w:proofErr w:type="gramEnd"/>
      <w:r w:rsidRPr="00147A60">
        <w:rPr>
          <w:rFonts w:cs="Arial"/>
          <w:u w:val="single"/>
          <w:lang w:val="fr-FR"/>
        </w:rPr>
        <w:t xml:space="preserve">. </w:t>
      </w:r>
      <w:proofErr w:type="spellStart"/>
      <w:r w:rsidRPr="00147A60">
        <w:rPr>
          <w:rFonts w:cs="Arial"/>
          <w:i/>
          <w:u w:val="single"/>
          <w:lang w:val="fr-FR"/>
        </w:rPr>
        <w:t>italica</w:t>
      </w:r>
      <w:proofErr w:type="spellEnd"/>
      <w:r w:rsidRPr="00147A60">
        <w:rPr>
          <w:rFonts w:cs="Arial"/>
          <w:u w:val="single"/>
          <w:lang w:val="fr-FR"/>
        </w:rPr>
        <w:t>) (document TG/151/4)</w:t>
      </w:r>
    </w:p>
    <w:p w:rsidR="008C0228" w:rsidRPr="00147A60" w:rsidRDefault="008C0228" w:rsidP="008C0228">
      <w:pPr>
        <w:rPr>
          <w:rFonts w:cs="Arial"/>
          <w:lang w:val="fr-FR"/>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8C0228" w:rsidRPr="00147A60" w:rsidTr="00A31060">
        <w:trPr>
          <w:cantSplit/>
        </w:trPr>
        <w:tc>
          <w:tcPr>
            <w:tcW w:w="567" w:type="dxa"/>
            <w:tcBorders>
              <w:top w:val="single" w:sz="4" w:space="0" w:color="auto"/>
              <w:left w:val="nil"/>
              <w:bottom w:val="nil"/>
              <w:right w:val="nil"/>
            </w:tcBorders>
          </w:tcPr>
          <w:p w:rsidR="008C0228" w:rsidRPr="00147A60" w:rsidRDefault="008C0228" w:rsidP="00A31060">
            <w:pPr>
              <w:pStyle w:val="Normaltb"/>
              <w:keepNext w:val="0"/>
              <w:spacing w:before="80" w:after="80"/>
              <w:jc w:val="center"/>
              <w:rPr>
                <w:rFonts w:ascii="Arial" w:hAnsi="Arial" w:cs="Arial"/>
                <w:noProof w:val="0"/>
                <w:sz w:val="16"/>
                <w:szCs w:val="16"/>
                <w:lang w:val="fr-FR"/>
              </w:rPr>
            </w:pPr>
          </w:p>
        </w:tc>
        <w:tc>
          <w:tcPr>
            <w:tcW w:w="426" w:type="dxa"/>
            <w:tcBorders>
              <w:top w:val="single" w:sz="4" w:space="0" w:color="auto"/>
              <w:left w:val="nil"/>
              <w:bottom w:val="nil"/>
              <w:right w:val="nil"/>
            </w:tcBorders>
          </w:tcPr>
          <w:p w:rsidR="008C0228" w:rsidRPr="00147A60" w:rsidRDefault="008C0228" w:rsidP="00A31060">
            <w:pPr>
              <w:pStyle w:val="Normaltb"/>
              <w:keepNext w:val="0"/>
              <w:spacing w:before="80" w:after="80"/>
              <w:jc w:val="center"/>
              <w:rPr>
                <w:rFonts w:ascii="Arial" w:hAnsi="Arial" w:cs="Arial"/>
                <w:noProof w:val="0"/>
                <w:sz w:val="16"/>
                <w:szCs w:val="16"/>
                <w:lang w:val="fr-FR"/>
              </w:rPr>
            </w:pPr>
          </w:p>
        </w:tc>
        <w:tc>
          <w:tcPr>
            <w:tcW w:w="1984" w:type="dxa"/>
            <w:tcBorders>
              <w:top w:val="single" w:sz="4" w:space="0" w:color="auto"/>
              <w:left w:val="nil"/>
              <w:bottom w:val="nil"/>
              <w:right w:val="nil"/>
            </w:tcBorders>
            <w:vAlign w:val="center"/>
          </w:tcPr>
          <w:p w:rsidR="008C0228" w:rsidRPr="00147A60" w:rsidRDefault="008C0228" w:rsidP="00A31060">
            <w:pPr>
              <w:pStyle w:val="tgchartext"/>
              <w:rPr>
                <w:lang w:val="fr-FR"/>
              </w:rPr>
            </w:pPr>
            <w:r w:rsidRPr="00147A60">
              <w:rPr>
                <w:lang w:val="fr-FR"/>
              </w:rPr>
              <w:t>English</w:t>
            </w:r>
          </w:p>
        </w:tc>
        <w:tc>
          <w:tcPr>
            <w:tcW w:w="1843" w:type="dxa"/>
            <w:tcBorders>
              <w:top w:val="single" w:sz="4" w:space="0" w:color="auto"/>
              <w:left w:val="nil"/>
              <w:bottom w:val="nil"/>
              <w:right w:val="nil"/>
            </w:tcBorders>
            <w:vAlign w:val="center"/>
          </w:tcPr>
          <w:p w:rsidR="008C0228" w:rsidRPr="00147A60" w:rsidRDefault="008C0228" w:rsidP="00A31060">
            <w:pPr>
              <w:pStyle w:val="tgchartext"/>
              <w:rPr>
                <w:lang w:val="fr-FR"/>
              </w:rPr>
            </w:pPr>
            <w:r w:rsidRPr="00147A60">
              <w:rPr>
                <w:lang w:val="fr-FR"/>
              </w:rPr>
              <w:t>français</w:t>
            </w:r>
          </w:p>
        </w:tc>
        <w:tc>
          <w:tcPr>
            <w:tcW w:w="1843" w:type="dxa"/>
            <w:tcBorders>
              <w:top w:val="single" w:sz="4" w:space="0" w:color="auto"/>
              <w:left w:val="nil"/>
              <w:bottom w:val="nil"/>
              <w:right w:val="nil"/>
            </w:tcBorders>
            <w:vAlign w:val="center"/>
          </w:tcPr>
          <w:p w:rsidR="008C0228" w:rsidRPr="00147A60" w:rsidRDefault="008C0228" w:rsidP="00A31060">
            <w:pPr>
              <w:pStyle w:val="tgchartext"/>
              <w:rPr>
                <w:lang w:val="fr-FR"/>
              </w:rPr>
            </w:pPr>
            <w:proofErr w:type="spellStart"/>
            <w:r w:rsidRPr="00147A60">
              <w:rPr>
                <w:lang w:val="fr-FR"/>
              </w:rPr>
              <w:t>deutsch</w:t>
            </w:r>
            <w:proofErr w:type="spellEnd"/>
          </w:p>
        </w:tc>
        <w:tc>
          <w:tcPr>
            <w:tcW w:w="1559" w:type="dxa"/>
            <w:tcBorders>
              <w:top w:val="single" w:sz="4" w:space="0" w:color="auto"/>
              <w:left w:val="nil"/>
              <w:bottom w:val="nil"/>
              <w:right w:val="nil"/>
            </w:tcBorders>
            <w:vAlign w:val="center"/>
          </w:tcPr>
          <w:p w:rsidR="008C0228" w:rsidRPr="00147A60" w:rsidRDefault="008C0228" w:rsidP="00A31060">
            <w:pPr>
              <w:pStyle w:val="tgchartext"/>
              <w:rPr>
                <w:lang w:val="fr-FR"/>
              </w:rPr>
            </w:pPr>
            <w:proofErr w:type="spellStart"/>
            <w:r w:rsidRPr="00147A60">
              <w:rPr>
                <w:lang w:val="fr-FR"/>
              </w:rPr>
              <w:t>español</w:t>
            </w:r>
            <w:proofErr w:type="spellEnd"/>
          </w:p>
        </w:tc>
        <w:tc>
          <w:tcPr>
            <w:tcW w:w="1721" w:type="dxa"/>
            <w:tcBorders>
              <w:top w:val="single" w:sz="4" w:space="0" w:color="auto"/>
              <w:left w:val="nil"/>
              <w:bottom w:val="nil"/>
              <w:right w:val="nil"/>
            </w:tcBorders>
            <w:vAlign w:val="center"/>
          </w:tcPr>
          <w:p w:rsidR="008C0228" w:rsidRPr="00147A60" w:rsidRDefault="008C0228" w:rsidP="00A31060">
            <w:pPr>
              <w:pStyle w:val="tgchartext"/>
              <w:rPr>
                <w:lang w:val="fr-FR"/>
              </w:rPr>
            </w:pPr>
            <w:proofErr w:type="spellStart"/>
            <w:r w:rsidRPr="00147A60">
              <w:rPr>
                <w:lang w:val="fr-FR"/>
              </w:rPr>
              <w:t>Example</w:t>
            </w:r>
            <w:proofErr w:type="spellEnd"/>
            <w:r w:rsidRPr="00147A60">
              <w:rPr>
                <w:lang w:val="fr-FR"/>
              </w:rPr>
              <w:t xml:space="preserve"> </w:t>
            </w:r>
            <w:proofErr w:type="spellStart"/>
            <w:r w:rsidRPr="00147A60">
              <w:rPr>
                <w:lang w:val="fr-FR"/>
              </w:rPr>
              <w:t>Varieties</w:t>
            </w:r>
            <w:proofErr w:type="spellEnd"/>
            <w:r w:rsidRPr="00147A60">
              <w:rPr>
                <w:lang w:val="fr-FR"/>
              </w:rPr>
              <w:br/>
              <w:t>Exemples</w:t>
            </w:r>
            <w:r w:rsidRPr="00147A60">
              <w:rPr>
                <w:lang w:val="fr-FR"/>
              </w:rPr>
              <w:br/>
            </w:r>
            <w:proofErr w:type="spellStart"/>
            <w:r w:rsidRPr="00147A60">
              <w:rPr>
                <w:lang w:val="fr-FR"/>
              </w:rPr>
              <w:t>Beispielssorten</w:t>
            </w:r>
            <w:proofErr w:type="spellEnd"/>
            <w:r w:rsidRPr="00147A60">
              <w:rPr>
                <w:lang w:val="fr-FR"/>
              </w:rPr>
              <w:br/>
            </w:r>
            <w:proofErr w:type="spellStart"/>
            <w:r w:rsidRPr="00147A60">
              <w:rPr>
                <w:lang w:val="fr-FR"/>
              </w:rPr>
              <w:t>Variedades</w:t>
            </w:r>
            <w:proofErr w:type="spellEnd"/>
            <w:r w:rsidRPr="00147A60">
              <w:rPr>
                <w:lang w:val="fr-FR"/>
              </w:rPr>
              <w:t xml:space="preserve"> </w:t>
            </w:r>
            <w:proofErr w:type="spellStart"/>
            <w:r w:rsidRPr="00147A60">
              <w:rPr>
                <w:lang w:val="fr-FR"/>
              </w:rPr>
              <w:t>ejemplo</w:t>
            </w:r>
            <w:proofErr w:type="spellEnd"/>
          </w:p>
        </w:tc>
        <w:tc>
          <w:tcPr>
            <w:tcW w:w="567" w:type="dxa"/>
            <w:tcBorders>
              <w:top w:val="single" w:sz="4" w:space="0" w:color="auto"/>
              <w:left w:val="nil"/>
              <w:bottom w:val="nil"/>
              <w:right w:val="nil"/>
            </w:tcBorders>
            <w:vAlign w:val="center"/>
          </w:tcPr>
          <w:p w:rsidR="008C0228" w:rsidRPr="00147A60" w:rsidRDefault="008C0228" w:rsidP="00A31060">
            <w:pPr>
              <w:pStyle w:val="tgchartextcentered"/>
              <w:rPr>
                <w:b w:val="0"/>
                <w:lang w:val="fr-FR"/>
              </w:rPr>
            </w:pPr>
            <w:r w:rsidRPr="00147A60">
              <w:rPr>
                <w:b w:val="0"/>
                <w:lang w:val="fr-FR"/>
              </w:rPr>
              <w:t>Note/</w:t>
            </w:r>
            <w:r w:rsidRPr="00147A60">
              <w:rPr>
                <w:b w:val="0"/>
                <w:lang w:val="fr-FR"/>
              </w:rPr>
              <w:br/>
              <w:t>Nota</w:t>
            </w:r>
          </w:p>
        </w:tc>
      </w:tr>
      <w:tr w:rsidR="008C0228" w:rsidRPr="00147A60" w:rsidTr="00A31060">
        <w:trPr>
          <w:cantSplit/>
        </w:trPr>
        <w:tc>
          <w:tcPr>
            <w:tcW w:w="567" w:type="dxa"/>
            <w:tcBorders>
              <w:top w:val="single" w:sz="4" w:space="0" w:color="auto"/>
              <w:left w:val="nil"/>
              <w:bottom w:val="nil"/>
              <w:right w:val="nil"/>
            </w:tcBorders>
          </w:tcPr>
          <w:p w:rsidR="008C0228" w:rsidRPr="00147A60" w:rsidRDefault="008C0228" w:rsidP="00A31060">
            <w:pPr>
              <w:pStyle w:val="Normaltb"/>
              <w:spacing w:before="80" w:after="80"/>
              <w:jc w:val="center"/>
              <w:rPr>
                <w:rFonts w:ascii="Arial" w:hAnsi="Arial" w:cs="Arial"/>
                <w:noProof w:val="0"/>
                <w:sz w:val="16"/>
                <w:szCs w:val="16"/>
                <w:lang w:val="fr-FR"/>
              </w:rPr>
            </w:pPr>
            <w:r w:rsidRPr="00147A60">
              <w:rPr>
                <w:rFonts w:ascii="Arial" w:hAnsi="Arial" w:cs="Arial"/>
                <w:noProof w:val="0"/>
                <w:sz w:val="16"/>
                <w:szCs w:val="16"/>
                <w:lang w:val="fr-FR"/>
              </w:rPr>
              <w:t>32</w:t>
            </w:r>
            <w:proofErr w:type="gramStart"/>
            <w:r w:rsidRPr="00147A60">
              <w:rPr>
                <w:rFonts w:ascii="Arial" w:hAnsi="Arial" w:cs="Arial"/>
                <w:noProof w:val="0"/>
                <w:sz w:val="16"/>
                <w:szCs w:val="16"/>
                <w:lang w:val="fr-FR"/>
              </w:rPr>
              <w:t>.</w:t>
            </w:r>
            <w:proofErr w:type="gramEnd"/>
            <w:r w:rsidRPr="00147A60">
              <w:rPr>
                <w:rFonts w:ascii="Arial" w:hAnsi="Arial" w:cs="Arial"/>
                <w:noProof w:val="0"/>
                <w:sz w:val="16"/>
                <w:szCs w:val="16"/>
                <w:lang w:val="fr-FR"/>
              </w:rPr>
              <w:br/>
              <w:t>(*)</w:t>
            </w:r>
            <w:r w:rsidRPr="00147A60">
              <w:rPr>
                <w:rFonts w:ascii="Arial" w:hAnsi="Arial" w:cs="Arial"/>
                <w:noProof w:val="0"/>
                <w:sz w:val="16"/>
                <w:szCs w:val="16"/>
                <w:lang w:val="fr-FR"/>
              </w:rPr>
              <w:br/>
            </w:r>
            <w:r w:rsidRPr="00147A60">
              <w:rPr>
                <w:rFonts w:ascii="Arial" w:hAnsi="Arial" w:cs="Arial"/>
                <w:noProof w:val="0"/>
                <w:sz w:val="16"/>
                <w:szCs w:val="16"/>
                <w:highlight w:val="lightGray"/>
                <w:u w:val="single"/>
                <w:lang w:val="fr-FR"/>
              </w:rPr>
              <w:t>(+)</w:t>
            </w:r>
          </w:p>
        </w:tc>
        <w:tc>
          <w:tcPr>
            <w:tcW w:w="426" w:type="dxa"/>
            <w:tcBorders>
              <w:top w:val="single" w:sz="4" w:space="0" w:color="auto"/>
              <w:left w:val="nil"/>
              <w:bottom w:val="nil"/>
              <w:right w:val="nil"/>
            </w:tcBorders>
          </w:tcPr>
          <w:p w:rsidR="008C0228" w:rsidRPr="00147A60" w:rsidRDefault="008C0228" w:rsidP="00A31060">
            <w:pPr>
              <w:pStyle w:val="Normaltb"/>
              <w:spacing w:before="80" w:after="80"/>
              <w:jc w:val="center"/>
              <w:rPr>
                <w:rFonts w:ascii="Arial" w:hAnsi="Arial" w:cs="Arial"/>
                <w:noProof w:val="0"/>
                <w:sz w:val="16"/>
                <w:szCs w:val="16"/>
                <w:lang w:val="fr-FR"/>
              </w:rPr>
            </w:pPr>
            <w:r w:rsidRPr="00147A60">
              <w:rPr>
                <w:rFonts w:ascii="Arial" w:hAnsi="Arial" w:cs="Arial"/>
                <w:noProof w:val="0"/>
                <w:sz w:val="16"/>
                <w:szCs w:val="16"/>
                <w:lang w:val="fr-FR"/>
              </w:rPr>
              <w:t>VG/</w:t>
            </w:r>
            <w:r w:rsidRPr="00147A60">
              <w:rPr>
                <w:rFonts w:ascii="Arial" w:hAnsi="Arial" w:cs="Arial"/>
                <w:noProof w:val="0"/>
                <w:sz w:val="16"/>
                <w:szCs w:val="16"/>
                <w:lang w:val="fr-FR"/>
              </w:rPr>
              <w:br/>
            </w:r>
            <w:r w:rsidRPr="00147A60">
              <w:rPr>
                <w:rFonts w:ascii="Arial" w:hAnsi="Arial" w:cs="Arial"/>
                <w:noProof w:val="0"/>
                <w:sz w:val="16"/>
                <w:szCs w:val="16"/>
                <w:highlight w:val="lightGray"/>
                <w:u w:val="single"/>
                <w:lang w:val="fr-FR"/>
              </w:rPr>
              <w:t>MS</w:t>
            </w:r>
          </w:p>
        </w:tc>
        <w:tc>
          <w:tcPr>
            <w:tcW w:w="1984" w:type="dxa"/>
            <w:tcBorders>
              <w:top w:val="single" w:sz="4" w:space="0" w:color="auto"/>
              <w:left w:val="nil"/>
              <w:bottom w:val="nil"/>
              <w:right w:val="nil"/>
            </w:tcBorders>
          </w:tcPr>
          <w:p w:rsidR="008C0228" w:rsidRPr="00147A60" w:rsidRDefault="008C0228" w:rsidP="00A31060">
            <w:pPr>
              <w:pStyle w:val="Normaltb"/>
              <w:spacing w:before="80" w:after="80"/>
              <w:rPr>
                <w:rFonts w:ascii="Arial" w:hAnsi="Arial" w:cs="Arial"/>
                <w:noProof w:val="0"/>
                <w:sz w:val="16"/>
                <w:szCs w:val="16"/>
                <w:lang w:val="fr-FR"/>
              </w:rPr>
            </w:pPr>
            <w:r w:rsidRPr="00147A60">
              <w:rPr>
                <w:rFonts w:ascii="Arial" w:hAnsi="Arial" w:cs="Arial"/>
                <w:noProof w:val="0"/>
                <w:sz w:val="16"/>
                <w:szCs w:val="16"/>
                <w:lang w:val="fr-FR"/>
              </w:rPr>
              <w:t xml:space="preserve">Male </w:t>
            </w:r>
            <w:proofErr w:type="spellStart"/>
            <w:r w:rsidRPr="00147A60">
              <w:rPr>
                <w:rFonts w:ascii="Arial" w:hAnsi="Arial" w:cs="Arial"/>
                <w:noProof w:val="0"/>
                <w:sz w:val="16"/>
                <w:szCs w:val="16"/>
                <w:lang w:val="fr-FR"/>
              </w:rPr>
              <w:t>sterility</w:t>
            </w:r>
            <w:proofErr w:type="spellEnd"/>
          </w:p>
        </w:tc>
        <w:tc>
          <w:tcPr>
            <w:tcW w:w="1843" w:type="dxa"/>
            <w:tcBorders>
              <w:top w:val="single" w:sz="4" w:space="0" w:color="auto"/>
              <w:left w:val="nil"/>
              <w:bottom w:val="nil"/>
              <w:right w:val="nil"/>
            </w:tcBorders>
          </w:tcPr>
          <w:p w:rsidR="008C0228" w:rsidRPr="00147A60" w:rsidRDefault="008C0228" w:rsidP="00A31060">
            <w:pPr>
              <w:pStyle w:val="Normaltb"/>
              <w:spacing w:before="80" w:after="80"/>
              <w:rPr>
                <w:rFonts w:ascii="Arial" w:hAnsi="Arial" w:cs="Arial"/>
                <w:noProof w:val="0"/>
                <w:sz w:val="16"/>
                <w:szCs w:val="16"/>
                <w:lang w:val="fr-FR"/>
              </w:rPr>
            </w:pPr>
            <w:r w:rsidRPr="00147A60">
              <w:rPr>
                <w:rFonts w:ascii="Arial" w:hAnsi="Arial" w:cs="Arial"/>
                <w:noProof w:val="0"/>
                <w:sz w:val="16"/>
                <w:szCs w:val="16"/>
                <w:lang w:val="fr-FR"/>
              </w:rPr>
              <w:t>Stérilité mâle</w:t>
            </w:r>
          </w:p>
        </w:tc>
        <w:tc>
          <w:tcPr>
            <w:tcW w:w="1843" w:type="dxa"/>
            <w:tcBorders>
              <w:top w:val="single" w:sz="4" w:space="0" w:color="auto"/>
              <w:left w:val="nil"/>
              <w:bottom w:val="nil"/>
              <w:right w:val="nil"/>
            </w:tcBorders>
          </w:tcPr>
          <w:p w:rsidR="008C0228" w:rsidRPr="00147A60" w:rsidRDefault="008C0228" w:rsidP="00A31060">
            <w:pPr>
              <w:pStyle w:val="Normaltb"/>
              <w:spacing w:before="80" w:after="80"/>
              <w:rPr>
                <w:rFonts w:ascii="Arial" w:hAnsi="Arial" w:cs="Arial"/>
                <w:noProof w:val="0"/>
                <w:sz w:val="16"/>
                <w:szCs w:val="16"/>
                <w:lang w:val="fr-FR"/>
              </w:rPr>
            </w:pPr>
            <w:proofErr w:type="spellStart"/>
            <w:r w:rsidRPr="00147A60">
              <w:rPr>
                <w:rFonts w:ascii="Arial" w:hAnsi="Arial" w:cs="Arial"/>
                <w:noProof w:val="0"/>
                <w:sz w:val="16"/>
                <w:szCs w:val="16"/>
                <w:lang w:val="fr-FR"/>
              </w:rPr>
              <w:t>Männliche</w:t>
            </w:r>
            <w:proofErr w:type="spellEnd"/>
            <w:r w:rsidRPr="00147A60">
              <w:rPr>
                <w:rFonts w:ascii="Arial" w:hAnsi="Arial" w:cs="Arial"/>
                <w:noProof w:val="0"/>
                <w:sz w:val="16"/>
                <w:szCs w:val="16"/>
                <w:lang w:val="fr-FR"/>
              </w:rPr>
              <w:t xml:space="preserve"> </w:t>
            </w:r>
            <w:proofErr w:type="spellStart"/>
            <w:r w:rsidRPr="00147A60">
              <w:rPr>
                <w:rFonts w:ascii="Arial" w:hAnsi="Arial" w:cs="Arial"/>
                <w:noProof w:val="0"/>
                <w:sz w:val="16"/>
                <w:szCs w:val="16"/>
                <w:lang w:val="fr-FR"/>
              </w:rPr>
              <w:t>Sterilität</w:t>
            </w:r>
            <w:proofErr w:type="spellEnd"/>
          </w:p>
        </w:tc>
        <w:tc>
          <w:tcPr>
            <w:tcW w:w="1559" w:type="dxa"/>
            <w:tcBorders>
              <w:top w:val="single" w:sz="4" w:space="0" w:color="auto"/>
              <w:left w:val="nil"/>
              <w:bottom w:val="nil"/>
              <w:right w:val="nil"/>
            </w:tcBorders>
          </w:tcPr>
          <w:p w:rsidR="008C0228" w:rsidRPr="00147A60" w:rsidRDefault="008C0228" w:rsidP="00A31060">
            <w:pPr>
              <w:pStyle w:val="Normaltb"/>
              <w:spacing w:before="80" w:after="80"/>
              <w:rPr>
                <w:rFonts w:ascii="Arial" w:hAnsi="Arial" w:cs="Arial"/>
                <w:noProof w:val="0"/>
                <w:sz w:val="16"/>
                <w:szCs w:val="16"/>
                <w:lang w:val="fr-FR"/>
              </w:rPr>
            </w:pPr>
            <w:proofErr w:type="spellStart"/>
            <w:r w:rsidRPr="00147A60">
              <w:rPr>
                <w:rFonts w:ascii="Arial" w:hAnsi="Arial" w:cs="Arial"/>
                <w:noProof w:val="0"/>
                <w:sz w:val="16"/>
                <w:szCs w:val="16"/>
                <w:lang w:val="fr-FR"/>
              </w:rPr>
              <w:t>Androesterilidad</w:t>
            </w:r>
            <w:proofErr w:type="spellEnd"/>
          </w:p>
        </w:tc>
        <w:tc>
          <w:tcPr>
            <w:tcW w:w="1721" w:type="dxa"/>
            <w:tcBorders>
              <w:top w:val="single" w:sz="4" w:space="0" w:color="auto"/>
              <w:left w:val="nil"/>
              <w:bottom w:val="nil"/>
              <w:right w:val="nil"/>
            </w:tcBorders>
          </w:tcPr>
          <w:p w:rsidR="008C0228" w:rsidRPr="00147A60" w:rsidRDefault="008C0228" w:rsidP="00A31060">
            <w:pPr>
              <w:pStyle w:val="Normaltb"/>
              <w:spacing w:before="80" w:after="80"/>
              <w:rPr>
                <w:rFonts w:ascii="Arial" w:hAnsi="Arial" w:cs="Arial"/>
                <w:noProof w:val="0"/>
                <w:sz w:val="16"/>
                <w:szCs w:val="16"/>
                <w:lang w:val="fr-FR"/>
              </w:rPr>
            </w:pPr>
          </w:p>
        </w:tc>
        <w:tc>
          <w:tcPr>
            <w:tcW w:w="567" w:type="dxa"/>
            <w:tcBorders>
              <w:top w:val="single" w:sz="4" w:space="0" w:color="auto"/>
              <w:left w:val="nil"/>
              <w:bottom w:val="nil"/>
              <w:right w:val="nil"/>
            </w:tcBorders>
          </w:tcPr>
          <w:p w:rsidR="008C0228" w:rsidRPr="00147A60" w:rsidRDefault="008C0228" w:rsidP="00A31060">
            <w:pPr>
              <w:pStyle w:val="Normaltb"/>
              <w:spacing w:before="80" w:after="80"/>
              <w:rPr>
                <w:rFonts w:ascii="Arial" w:hAnsi="Arial" w:cs="Arial"/>
                <w:noProof w:val="0"/>
                <w:sz w:val="16"/>
                <w:szCs w:val="16"/>
                <w:lang w:val="fr-FR"/>
              </w:rPr>
            </w:pPr>
          </w:p>
        </w:tc>
      </w:tr>
      <w:tr w:rsidR="008C0228" w:rsidRPr="00147A60" w:rsidTr="00A31060">
        <w:trPr>
          <w:cantSplit/>
        </w:trPr>
        <w:tc>
          <w:tcPr>
            <w:tcW w:w="567" w:type="dxa"/>
            <w:tcBorders>
              <w:top w:val="nil"/>
              <w:left w:val="nil"/>
              <w:bottom w:val="nil"/>
              <w:right w:val="nil"/>
            </w:tcBorders>
          </w:tcPr>
          <w:p w:rsidR="008C0228" w:rsidRPr="00147A60" w:rsidRDefault="008C0228" w:rsidP="00A31060">
            <w:pPr>
              <w:pStyle w:val="Normaltg"/>
              <w:spacing w:before="80" w:after="80"/>
              <w:jc w:val="center"/>
              <w:rPr>
                <w:rFonts w:ascii="Arial" w:hAnsi="Arial" w:cs="Arial"/>
                <w:b/>
                <w:sz w:val="16"/>
                <w:szCs w:val="16"/>
                <w:lang w:val="fr-FR"/>
              </w:rPr>
            </w:pPr>
            <w:r w:rsidRPr="00147A60">
              <w:rPr>
                <w:rFonts w:ascii="Arial" w:hAnsi="Arial" w:cs="Arial"/>
                <w:b/>
                <w:sz w:val="16"/>
                <w:szCs w:val="16"/>
                <w:lang w:val="fr-FR"/>
              </w:rPr>
              <w:t>QL</w:t>
            </w:r>
          </w:p>
        </w:tc>
        <w:tc>
          <w:tcPr>
            <w:tcW w:w="426" w:type="dxa"/>
            <w:tcBorders>
              <w:top w:val="nil"/>
              <w:left w:val="nil"/>
              <w:bottom w:val="nil"/>
              <w:right w:val="nil"/>
            </w:tcBorders>
          </w:tcPr>
          <w:p w:rsidR="008C0228" w:rsidRPr="00147A60" w:rsidRDefault="008C0228" w:rsidP="00A31060">
            <w:pPr>
              <w:pStyle w:val="Normaltg"/>
              <w:spacing w:before="80" w:after="80"/>
              <w:jc w:val="center"/>
              <w:rPr>
                <w:rFonts w:ascii="Arial" w:hAnsi="Arial" w:cs="Arial"/>
                <w:b/>
                <w:sz w:val="16"/>
                <w:szCs w:val="16"/>
                <w:lang w:val="fr-FR"/>
              </w:rPr>
            </w:pPr>
          </w:p>
        </w:tc>
        <w:tc>
          <w:tcPr>
            <w:tcW w:w="1984" w:type="dxa"/>
            <w:tcBorders>
              <w:top w:val="nil"/>
              <w:left w:val="nil"/>
              <w:bottom w:val="nil"/>
              <w:right w:val="nil"/>
            </w:tcBorders>
          </w:tcPr>
          <w:p w:rsidR="008C0228" w:rsidRPr="00147A60" w:rsidRDefault="008C0228" w:rsidP="00A31060">
            <w:pPr>
              <w:pStyle w:val="Normaltg"/>
              <w:spacing w:before="80" w:after="80"/>
              <w:rPr>
                <w:rFonts w:ascii="Arial" w:hAnsi="Arial" w:cs="Arial"/>
                <w:sz w:val="16"/>
                <w:szCs w:val="16"/>
                <w:lang w:val="fr-FR"/>
              </w:rPr>
            </w:pPr>
            <w:r w:rsidRPr="00147A60">
              <w:rPr>
                <w:rFonts w:ascii="Arial" w:hAnsi="Arial" w:cs="Arial"/>
                <w:sz w:val="16"/>
                <w:szCs w:val="16"/>
                <w:lang w:val="fr-FR"/>
              </w:rPr>
              <w:t>absent</w:t>
            </w:r>
          </w:p>
        </w:tc>
        <w:tc>
          <w:tcPr>
            <w:tcW w:w="1843" w:type="dxa"/>
            <w:tcBorders>
              <w:top w:val="nil"/>
              <w:left w:val="nil"/>
              <w:bottom w:val="nil"/>
              <w:right w:val="nil"/>
            </w:tcBorders>
          </w:tcPr>
          <w:p w:rsidR="008C0228" w:rsidRPr="00147A60" w:rsidRDefault="008C0228" w:rsidP="00A31060">
            <w:pPr>
              <w:pStyle w:val="Normaltg"/>
              <w:spacing w:before="80" w:after="80"/>
              <w:rPr>
                <w:rFonts w:ascii="Arial" w:hAnsi="Arial" w:cs="Arial"/>
                <w:sz w:val="16"/>
                <w:szCs w:val="16"/>
                <w:lang w:val="fr-FR"/>
              </w:rPr>
            </w:pPr>
            <w:r w:rsidRPr="00147A60">
              <w:rPr>
                <w:rFonts w:ascii="Arial" w:hAnsi="Arial" w:cs="Arial"/>
                <w:sz w:val="16"/>
                <w:szCs w:val="16"/>
                <w:lang w:val="fr-FR"/>
              </w:rPr>
              <w:t>absente</w:t>
            </w:r>
          </w:p>
        </w:tc>
        <w:tc>
          <w:tcPr>
            <w:tcW w:w="1843" w:type="dxa"/>
            <w:tcBorders>
              <w:top w:val="nil"/>
              <w:left w:val="nil"/>
              <w:bottom w:val="nil"/>
              <w:right w:val="nil"/>
            </w:tcBorders>
          </w:tcPr>
          <w:p w:rsidR="008C0228" w:rsidRPr="00147A60" w:rsidRDefault="008C0228" w:rsidP="00A31060">
            <w:pPr>
              <w:pStyle w:val="Normaltg"/>
              <w:spacing w:before="80" w:after="80"/>
              <w:rPr>
                <w:rFonts w:ascii="Arial" w:hAnsi="Arial" w:cs="Arial"/>
                <w:sz w:val="16"/>
                <w:szCs w:val="16"/>
                <w:lang w:val="fr-FR"/>
              </w:rPr>
            </w:pPr>
            <w:proofErr w:type="spellStart"/>
            <w:r w:rsidRPr="00147A60">
              <w:rPr>
                <w:rFonts w:ascii="Arial" w:hAnsi="Arial" w:cs="Arial"/>
                <w:sz w:val="16"/>
                <w:szCs w:val="16"/>
                <w:lang w:val="fr-FR"/>
              </w:rPr>
              <w:t>fehlend</w:t>
            </w:r>
            <w:proofErr w:type="spellEnd"/>
          </w:p>
        </w:tc>
        <w:tc>
          <w:tcPr>
            <w:tcW w:w="1559" w:type="dxa"/>
            <w:tcBorders>
              <w:top w:val="nil"/>
              <w:left w:val="nil"/>
              <w:bottom w:val="nil"/>
              <w:right w:val="nil"/>
            </w:tcBorders>
          </w:tcPr>
          <w:p w:rsidR="008C0228" w:rsidRPr="00147A60" w:rsidRDefault="008C0228" w:rsidP="00A31060">
            <w:pPr>
              <w:pStyle w:val="Normaltg"/>
              <w:spacing w:before="80" w:after="80"/>
              <w:rPr>
                <w:rFonts w:ascii="Arial" w:hAnsi="Arial" w:cs="Arial"/>
                <w:sz w:val="16"/>
                <w:szCs w:val="16"/>
                <w:lang w:val="fr-FR"/>
              </w:rPr>
            </w:pPr>
            <w:proofErr w:type="spellStart"/>
            <w:r w:rsidRPr="00147A60">
              <w:rPr>
                <w:rFonts w:ascii="Arial" w:hAnsi="Arial" w:cs="Arial"/>
                <w:sz w:val="16"/>
                <w:szCs w:val="16"/>
                <w:lang w:val="fr-FR"/>
              </w:rPr>
              <w:t>ausente</w:t>
            </w:r>
            <w:proofErr w:type="spellEnd"/>
          </w:p>
        </w:tc>
        <w:tc>
          <w:tcPr>
            <w:tcW w:w="1721" w:type="dxa"/>
            <w:tcBorders>
              <w:top w:val="nil"/>
              <w:left w:val="nil"/>
              <w:bottom w:val="nil"/>
              <w:right w:val="nil"/>
            </w:tcBorders>
          </w:tcPr>
          <w:p w:rsidR="008C0228" w:rsidRPr="00147A60" w:rsidRDefault="008C0228" w:rsidP="00A31060">
            <w:pPr>
              <w:pStyle w:val="Normaltg"/>
              <w:spacing w:before="80" w:after="80"/>
              <w:rPr>
                <w:rFonts w:ascii="Arial" w:hAnsi="Arial" w:cs="Arial"/>
                <w:sz w:val="16"/>
                <w:szCs w:val="16"/>
                <w:lang w:val="fr-FR"/>
              </w:rPr>
            </w:pPr>
            <w:r w:rsidRPr="00147A60">
              <w:rPr>
                <w:rFonts w:ascii="Arial" w:hAnsi="Arial" w:cs="Arial"/>
                <w:sz w:val="16"/>
                <w:szCs w:val="16"/>
                <w:lang w:val="fr-FR"/>
              </w:rPr>
              <w:t>Marathon</w:t>
            </w:r>
          </w:p>
        </w:tc>
        <w:tc>
          <w:tcPr>
            <w:tcW w:w="567" w:type="dxa"/>
            <w:tcBorders>
              <w:top w:val="nil"/>
              <w:left w:val="nil"/>
              <w:bottom w:val="nil"/>
              <w:right w:val="nil"/>
            </w:tcBorders>
          </w:tcPr>
          <w:p w:rsidR="008C0228" w:rsidRPr="00147A60" w:rsidRDefault="008C0228" w:rsidP="00A31060">
            <w:pPr>
              <w:pStyle w:val="Normaltg"/>
              <w:spacing w:before="80" w:after="80"/>
              <w:jc w:val="center"/>
              <w:rPr>
                <w:rFonts w:ascii="Arial" w:hAnsi="Arial" w:cs="Arial"/>
                <w:sz w:val="16"/>
                <w:szCs w:val="16"/>
                <w:lang w:val="fr-FR"/>
              </w:rPr>
            </w:pPr>
            <w:r w:rsidRPr="00147A60">
              <w:rPr>
                <w:rFonts w:ascii="Arial" w:hAnsi="Arial" w:cs="Arial"/>
                <w:sz w:val="16"/>
                <w:szCs w:val="16"/>
                <w:lang w:val="fr-FR"/>
              </w:rPr>
              <w:t>1</w:t>
            </w:r>
          </w:p>
        </w:tc>
      </w:tr>
      <w:tr w:rsidR="008C0228" w:rsidRPr="00147A60" w:rsidTr="00A31060">
        <w:trPr>
          <w:cantSplit/>
        </w:trPr>
        <w:tc>
          <w:tcPr>
            <w:tcW w:w="567" w:type="dxa"/>
            <w:tcBorders>
              <w:top w:val="nil"/>
              <w:left w:val="nil"/>
              <w:bottom w:val="single" w:sz="4" w:space="0" w:color="auto"/>
              <w:right w:val="nil"/>
            </w:tcBorders>
          </w:tcPr>
          <w:p w:rsidR="008C0228" w:rsidRPr="00147A60" w:rsidRDefault="008C0228" w:rsidP="00A31060">
            <w:pPr>
              <w:pStyle w:val="Normaltg"/>
              <w:spacing w:before="80" w:after="80"/>
              <w:rPr>
                <w:rFonts w:ascii="Arial" w:hAnsi="Arial" w:cs="Arial"/>
                <w:sz w:val="16"/>
                <w:szCs w:val="16"/>
                <w:lang w:val="fr-FR"/>
              </w:rPr>
            </w:pPr>
          </w:p>
        </w:tc>
        <w:tc>
          <w:tcPr>
            <w:tcW w:w="426" w:type="dxa"/>
            <w:tcBorders>
              <w:top w:val="nil"/>
              <w:left w:val="nil"/>
              <w:bottom w:val="single" w:sz="4" w:space="0" w:color="auto"/>
              <w:right w:val="nil"/>
            </w:tcBorders>
          </w:tcPr>
          <w:p w:rsidR="008C0228" w:rsidRPr="00147A60" w:rsidRDefault="008C0228" w:rsidP="00A31060">
            <w:pPr>
              <w:pStyle w:val="Normaltg"/>
              <w:spacing w:before="80" w:after="80"/>
              <w:jc w:val="center"/>
              <w:rPr>
                <w:rFonts w:ascii="Arial" w:hAnsi="Arial" w:cs="Arial"/>
                <w:sz w:val="16"/>
                <w:szCs w:val="16"/>
                <w:lang w:val="fr-FR"/>
              </w:rPr>
            </w:pPr>
          </w:p>
        </w:tc>
        <w:tc>
          <w:tcPr>
            <w:tcW w:w="1984" w:type="dxa"/>
            <w:tcBorders>
              <w:top w:val="nil"/>
              <w:left w:val="nil"/>
              <w:bottom w:val="single" w:sz="4" w:space="0" w:color="auto"/>
              <w:right w:val="nil"/>
            </w:tcBorders>
          </w:tcPr>
          <w:p w:rsidR="008C0228" w:rsidRPr="00147A60" w:rsidRDefault="008C0228" w:rsidP="00A31060">
            <w:pPr>
              <w:pStyle w:val="Normaltg"/>
              <w:spacing w:before="80" w:after="80"/>
              <w:rPr>
                <w:rFonts w:ascii="Arial" w:hAnsi="Arial" w:cs="Arial"/>
                <w:sz w:val="16"/>
                <w:szCs w:val="16"/>
                <w:lang w:val="fr-FR"/>
              </w:rPr>
            </w:pPr>
            <w:proofErr w:type="spellStart"/>
            <w:r w:rsidRPr="00147A60">
              <w:rPr>
                <w:rFonts w:ascii="Arial" w:hAnsi="Arial" w:cs="Arial"/>
                <w:sz w:val="16"/>
                <w:szCs w:val="16"/>
                <w:lang w:val="fr-FR"/>
              </w:rPr>
              <w:t>present</w:t>
            </w:r>
            <w:proofErr w:type="spellEnd"/>
          </w:p>
        </w:tc>
        <w:tc>
          <w:tcPr>
            <w:tcW w:w="1843" w:type="dxa"/>
            <w:tcBorders>
              <w:top w:val="nil"/>
              <w:left w:val="nil"/>
              <w:bottom w:val="single" w:sz="4" w:space="0" w:color="auto"/>
              <w:right w:val="nil"/>
            </w:tcBorders>
          </w:tcPr>
          <w:p w:rsidR="008C0228" w:rsidRPr="00147A60" w:rsidRDefault="008C0228" w:rsidP="00A31060">
            <w:pPr>
              <w:pStyle w:val="Normaltg"/>
              <w:spacing w:before="80" w:after="80"/>
              <w:rPr>
                <w:rFonts w:ascii="Arial" w:hAnsi="Arial" w:cs="Arial"/>
                <w:sz w:val="16"/>
                <w:szCs w:val="16"/>
                <w:lang w:val="fr-FR"/>
              </w:rPr>
            </w:pPr>
            <w:r w:rsidRPr="00147A60">
              <w:rPr>
                <w:rFonts w:ascii="Arial" w:hAnsi="Arial" w:cs="Arial"/>
                <w:sz w:val="16"/>
                <w:szCs w:val="16"/>
                <w:lang w:val="fr-FR"/>
              </w:rPr>
              <w:t>présente</w:t>
            </w:r>
          </w:p>
        </w:tc>
        <w:tc>
          <w:tcPr>
            <w:tcW w:w="1843" w:type="dxa"/>
            <w:tcBorders>
              <w:top w:val="nil"/>
              <w:left w:val="nil"/>
              <w:bottom w:val="single" w:sz="4" w:space="0" w:color="auto"/>
              <w:right w:val="nil"/>
            </w:tcBorders>
          </w:tcPr>
          <w:p w:rsidR="008C0228" w:rsidRPr="00147A60" w:rsidRDefault="008C0228" w:rsidP="00A31060">
            <w:pPr>
              <w:pStyle w:val="Normaltg"/>
              <w:spacing w:before="80" w:after="80"/>
              <w:rPr>
                <w:rFonts w:ascii="Arial" w:hAnsi="Arial" w:cs="Arial"/>
                <w:sz w:val="16"/>
                <w:szCs w:val="16"/>
                <w:lang w:val="fr-FR"/>
              </w:rPr>
            </w:pPr>
            <w:proofErr w:type="spellStart"/>
            <w:r w:rsidRPr="00147A60">
              <w:rPr>
                <w:rFonts w:ascii="Arial" w:hAnsi="Arial" w:cs="Arial"/>
                <w:sz w:val="16"/>
                <w:szCs w:val="16"/>
                <w:lang w:val="fr-FR"/>
              </w:rPr>
              <w:t>vorhanden</w:t>
            </w:r>
            <w:proofErr w:type="spellEnd"/>
          </w:p>
        </w:tc>
        <w:tc>
          <w:tcPr>
            <w:tcW w:w="1559" w:type="dxa"/>
            <w:tcBorders>
              <w:top w:val="nil"/>
              <w:left w:val="nil"/>
              <w:bottom w:val="single" w:sz="4" w:space="0" w:color="auto"/>
              <w:right w:val="nil"/>
            </w:tcBorders>
          </w:tcPr>
          <w:p w:rsidR="008C0228" w:rsidRPr="00147A60" w:rsidRDefault="008C0228" w:rsidP="00A31060">
            <w:pPr>
              <w:pStyle w:val="Normaltg"/>
              <w:spacing w:before="80" w:after="80"/>
              <w:rPr>
                <w:rFonts w:ascii="Arial" w:hAnsi="Arial" w:cs="Arial"/>
                <w:sz w:val="16"/>
                <w:szCs w:val="16"/>
                <w:lang w:val="fr-FR"/>
              </w:rPr>
            </w:pPr>
            <w:proofErr w:type="spellStart"/>
            <w:r w:rsidRPr="00147A60">
              <w:rPr>
                <w:rFonts w:ascii="Arial" w:hAnsi="Arial" w:cs="Arial"/>
                <w:sz w:val="16"/>
                <w:szCs w:val="16"/>
                <w:lang w:val="fr-FR"/>
              </w:rPr>
              <w:t>presente</w:t>
            </w:r>
            <w:proofErr w:type="spellEnd"/>
          </w:p>
        </w:tc>
        <w:tc>
          <w:tcPr>
            <w:tcW w:w="1721" w:type="dxa"/>
            <w:tcBorders>
              <w:top w:val="nil"/>
              <w:left w:val="nil"/>
              <w:bottom w:val="single" w:sz="4" w:space="0" w:color="auto"/>
              <w:right w:val="nil"/>
            </w:tcBorders>
          </w:tcPr>
          <w:p w:rsidR="008C0228" w:rsidRPr="00147A60" w:rsidRDefault="008C0228" w:rsidP="00A31060">
            <w:pPr>
              <w:pStyle w:val="Normaltg"/>
              <w:spacing w:before="80" w:after="80"/>
              <w:rPr>
                <w:rFonts w:ascii="Arial" w:hAnsi="Arial" w:cs="Arial"/>
                <w:sz w:val="16"/>
                <w:szCs w:val="16"/>
                <w:lang w:val="fr-FR"/>
              </w:rPr>
            </w:pPr>
            <w:r w:rsidRPr="00147A60">
              <w:rPr>
                <w:rFonts w:ascii="Arial" w:hAnsi="Arial" w:cs="Arial"/>
                <w:sz w:val="16"/>
                <w:szCs w:val="16"/>
                <w:lang w:val="fr-FR"/>
              </w:rPr>
              <w:t xml:space="preserve">Chevalier, </w:t>
            </w:r>
            <w:proofErr w:type="spellStart"/>
            <w:r w:rsidRPr="00142799">
              <w:rPr>
                <w:rFonts w:ascii="Arial" w:hAnsi="Arial" w:cs="Arial"/>
                <w:strike/>
                <w:sz w:val="16"/>
                <w:szCs w:val="16"/>
                <w:highlight w:val="lightGray"/>
                <w:lang w:val="fr-FR"/>
              </w:rPr>
              <w:t>Montop</w:t>
            </w:r>
            <w:proofErr w:type="spellEnd"/>
          </w:p>
        </w:tc>
        <w:tc>
          <w:tcPr>
            <w:tcW w:w="567" w:type="dxa"/>
            <w:tcBorders>
              <w:top w:val="nil"/>
              <w:left w:val="nil"/>
              <w:bottom w:val="single" w:sz="4" w:space="0" w:color="auto"/>
              <w:right w:val="nil"/>
            </w:tcBorders>
          </w:tcPr>
          <w:p w:rsidR="008C0228" w:rsidRPr="00147A60" w:rsidRDefault="008C0228" w:rsidP="00A31060">
            <w:pPr>
              <w:pStyle w:val="Normaltg"/>
              <w:spacing w:before="80" w:after="80"/>
              <w:jc w:val="center"/>
              <w:rPr>
                <w:rFonts w:ascii="Arial" w:hAnsi="Arial" w:cs="Arial"/>
                <w:sz w:val="16"/>
                <w:szCs w:val="16"/>
                <w:lang w:val="fr-FR"/>
              </w:rPr>
            </w:pPr>
            <w:r w:rsidRPr="00147A60">
              <w:rPr>
                <w:rFonts w:ascii="Arial" w:hAnsi="Arial" w:cs="Arial"/>
                <w:sz w:val="16"/>
                <w:szCs w:val="16"/>
                <w:lang w:val="fr-FR"/>
              </w:rPr>
              <w:t>9</w:t>
            </w:r>
          </w:p>
        </w:tc>
      </w:tr>
    </w:tbl>
    <w:p w:rsidR="008C0228" w:rsidRPr="00147A60" w:rsidRDefault="008C0228" w:rsidP="008C0228">
      <w:pPr>
        <w:rPr>
          <w:rFonts w:cs="Arial"/>
          <w:lang w:val="fr-FR"/>
        </w:rPr>
      </w:pPr>
    </w:p>
    <w:p w:rsidR="008C0228" w:rsidRPr="00147A60" w:rsidRDefault="008C0228" w:rsidP="008C0228">
      <w:pPr>
        <w:rPr>
          <w:rFonts w:cs="Arial"/>
          <w:i/>
          <w:lang w:val="fr-FR"/>
        </w:rPr>
      </w:pPr>
      <w:r w:rsidRPr="00147A60">
        <w:rPr>
          <w:rFonts w:cs="Arial"/>
          <w:i/>
          <w:lang w:val="fr-FR"/>
        </w:rPr>
        <w:t xml:space="preserve">Libellé proposé pour </w:t>
      </w:r>
      <w:r>
        <w:rPr>
          <w:rFonts w:cs="Arial"/>
          <w:i/>
          <w:lang w:val="fr-FR"/>
        </w:rPr>
        <w:t>Ad. </w:t>
      </w:r>
      <w:r w:rsidRPr="00147A60">
        <w:rPr>
          <w:rFonts w:cs="Arial"/>
          <w:i/>
          <w:lang w:val="fr-FR"/>
        </w:rPr>
        <w:t>32</w:t>
      </w:r>
    </w:p>
    <w:p w:rsidR="008C0228" w:rsidRPr="00147A60" w:rsidRDefault="008C0228" w:rsidP="008C0228">
      <w:pPr>
        <w:rPr>
          <w:rFonts w:cs="Arial"/>
          <w:lang w:val="fr-FR"/>
        </w:rPr>
      </w:pPr>
    </w:p>
    <w:p w:rsidR="008C0228" w:rsidRPr="00203426" w:rsidRDefault="008C0228" w:rsidP="008C0228">
      <w:pPr>
        <w:rPr>
          <w:rFonts w:cs="Arial"/>
          <w:highlight w:val="lightGray"/>
          <w:u w:val="single"/>
          <w:lang w:val="fr-FR"/>
        </w:rPr>
      </w:pPr>
      <w:r w:rsidRPr="00203426">
        <w:rPr>
          <w:rFonts w:cs="Arial"/>
          <w:highlight w:val="lightGray"/>
          <w:u w:val="single"/>
          <w:lang w:val="fr-FR"/>
        </w:rPr>
        <w:t>Ad. 32 </w:t>
      </w:r>
      <w:r w:rsidRPr="00203426">
        <w:rPr>
          <w:highlight w:val="lightGray"/>
          <w:u w:val="single"/>
          <w:lang w:val="fr-FR"/>
        </w:rPr>
        <w:t>:</w:t>
      </w:r>
      <w:r w:rsidRPr="00203426">
        <w:rPr>
          <w:rFonts w:cs="Arial"/>
          <w:highlight w:val="lightGray"/>
          <w:u w:val="single"/>
          <w:lang w:val="fr-FR"/>
        </w:rPr>
        <w:t xml:space="preserve"> Stérilité mâle</w:t>
      </w:r>
    </w:p>
    <w:p w:rsidR="008C0228" w:rsidRPr="00203426" w:rsidRDefault="008C0228" w:rsidP="008C0228">
      <w:pPr>
        <w:rPr>
          <w:rFonts w:cs="Arial"/>
          <w:lang w:val="fr-FR"/>
        </w:rPr>
      </w:pPr>
    </w:p>
    <w:p w:rsidR="008C0228" w:rsidRPr="00203426" w:rsidRDefault="008C0228" w:rsidP="008C0228">
      <w:pPr>
        <w:autoSpaceDE w:val="0"/>
        <w:autoSpaceDN w:val="0"/>
        <w:adjustRightInd w:val="0"/>
        <w:contextualSpacing/>
        <w:rPr>
          <w:rFonts w:cs="Arial"/>
          <w:highlight w:val="lightGray"/>
          <w:u w:val="single"/>
          <w:lang w:val="fr-FR"/>
        </w:rPr>
      </w:pPr>
      <w:r w:rsidRPr="00203426">
        <w:rPr>
          <w:rFonts w:cs="Arial"/>
          <w:highlight w:val="lightGray"/>
          <w:u w:val="single"/>
          <w:lang w:val="fr-FR"/>
        </w:rPr>
        <w:t>Doit être soumis à un essai en plein champ et/ou un test avec marqueurs d’ADN.</w:t>
      </w:r>
    </w:p>
    <w:p w:rsidR="008C0228" w:rsidRPr="00203426" w:rsidRDefault="008C0228" w:rsidP="008C0228">
      <w:pPr>
        <w:autoSpaceDE w:val="0"/>
        <w:autoSpaceDN w:val="0"/>
        <w:adjustRightInd w:val="0"/>
        <w:contextualSpacing/>
        <w:rPr>
          <w:rFonts w:cs="Arial"/>
          <w:highlight w:val="lightGray"/>
          <w:u w:val="single"/>
          <w:lang w:val="fr-FR"/>
        </w:rPr>
      </w:pPr>
    </w:p>
    <w:p w:rsidR="008C0228" w:rsidRPr="00203426" w:rsidRDefault="008C0228" w:rsidP="008C0228">
      <w:pPr>
        <w:rPr>
          <w:rFonts w:cs="Arial"/>
          <w:highlight w:val="lightGray"/>
          <w:u w:val="single"/>
          <w:lang w:val="fr-FR"/>
        </w:rPr>
      </w:pPr>
      <w:r w:rsidRPr="00203426">
        <w:rPr>
          <w:rFonts w:cs="Arial"/>
          <w:highlight w:val="lightGray"/>
          <w:u w:val="single"/>
          <w:lang w:val="fr-FR"/>
        </w:rPr>
        <w:t>Essai en plein champ :</w:t>
      </w:r>
    </w:p>
    <w:p w:rsidR="008C0228" w:rsidRPr="00203426" w:rsidRDefault="008C0228" w:rsidP="008C0228">
      <w:pPr>
        <w:autoSpaceDE w:val="0"/>
        <w:autoSpaceDN w:val="0"/>
        <w:adjustRightInd w:val="0"/>
        <w:contextualSpacing/>
        <w:rPr>
          <w:rFonts w:cs="Arial"/>
          <w:highlight w:val="lightGray"/>
          <w:u w:val="single"/>
          <w:lang w:val="fr-FR"/>
        </w:rPr>
      </w:pPr>
    </w:p>
    <w:p w:rsidR="008C0228" w:rsidRPr="00147A60" w:rsidRDefault="008C0228" w:rsidP="008C0228">
      <w:pPr>
        <w:autoSpaceDE w:val="0"/>
        <w:autoSpaceDN w:val="0"/>
        <w:adjustRightInd w:val="0"/>
        <w:contextualSpacing/>
        <w:rPr>
          <w:rFonts w:cs="Arial"/>
          <w:highlight w:val="lightGray"/>
          <w:u w:val="single"/>
          <w:lang w:val="fr-FR"/>
        </w:rPr>
      </w:pPr>
      <w:r w:rsidRPr="00203426">
        <w:rPr>
          <w:rFonts w:cs="Arial"/>
          <w:highlight w:val="lightGray"/>
          <w:u w:val="single"/>
          <w:lang w:val="fr-FR"/>
        </w:rPr>
        <w:t xml:space="preserve">Vérifier la présence de pollen sur l’étamine : s’il y a du pollen sur l’étamine alors la stérilité mâle est absente;  </w:t>
      </w:r>
      <w:r w:rsidRPr="00147A60">
        <w:rPr>
          <w:rFonts w:cs="Arial"/>
          <w:highlight w:val="lightGray"/>
          <w:u w:val="single"/>
          <w:lang w:val="fr-FR"/>
        </w:rPr>
        <w:t>s’il n’y a pas de pollen sur l’étamine alors la stérilité mâle est présente.</w:t>
      </w:r>
    </w:p>
    <w:p w:rsidR="008C0228" w:rsidRPr="00147A60" w:rsidRDefault="008C0228" w:rsidP="008C0228">
      <w:pPr>
        <w:autoSpaceDE w:val="0"/>
        <w:autoSpaceDN w:val="0"/>
        <w:adjustRightInd w:val="0"/>
        <w:contextualSpacing/>
        <w:rPr>
          <w:rFonts w:cs="Arial"/>
          <w:highlight w:val="lightGray"/>
          <w:u w:val="single"/>
          <w:lang w:val="fr-FR"/>
        </w:rPr>
      </w:pPr>
    </w:p>
    <w:p w:rsidR="008C0228" w:rsidRPr="00702D25" w:rsidRDefault="008C0228" w:rsidP="008C0228">
      <w:pPr>
        <w:autoSpaceDE w:val="0"/>
        <w:autoSpaceDN w:val="0"/>
        <w:adjustRightInd w:val="0"/>
        <w:contextualSpacing/>
        <w:rPr>
          <w:rFonts w:cs="Arial"/>
          <w:highlight w:val="lightGray"/>
          <w:u w:val="single"/>
          <w:lang w:val="fr-FR"/>
        </w:rPr>
      </w:pPr>
      <w:r w:rsidRPr="00147A60">
        <w:rPr>
          <w:rFonts w:cs="Arial"/>
          <w:highlight w:val="lightGray"/>
          <w:u w:val="single"/>
          <w:lang w:val="fr-FR"/>
        </w:rPr>
        <w:t xml:space="preserve">Test avec </w:t>
      </w:r>
      <w:r w:rsidRPr="00702D25">
        <w:rPr>
          <w:rFonts w:cs="Arial"/>
          <w:highlight w:val="lightGray"/>
          <w:u w:val="single"/>
          <w:lang w:val="fr-FR"/>
        </w:rPr>
        <w:t>marqueurs d’ADN et/ou essai en plein champ :</w:t>
      </w:r>
    </w:p>
    <w:p w:rsidR="008C0228" w:rsidRPr="00702D25" w:rsidRDefault="008C0228" w:rsidP="008C0228">
      <w:pPr>
        <w:autoSpaceDE w:val="0"/>
        <w:autoSpaceDN w:val="0"/>
        <w:adjustRightInd w:val="0"/>
        <w:contextualSpacing/>
        <w:rPr>
          <w:rFonts w:cs="Arial"/>
          <w:highlight w:val="lightGray"/>
          <w:u w:val="single"/>
          <w:lang w:val="fr-FR"/>
        </w:rPr>
      </w:pPr>
    </w:p>
    <w:p w:rsidR="008C0228" w:rsidRPr="00702D25" w:rsidRDefault="008C0228" w:rsidP="008C0228">
      <w:pPr>
        <w:autoSpaceDE w:val="0"/>
        <w:autoSpaceDN w:val="0"/>
        <w:adjustRightInd w:val="0"/>
        <w:contextualSpacing/>
        <w:rPr>
          <w:rFonts w:cs="Arial"/>
          <w:iCs/>
          <w:highlight w:val="lightGray"/>
          <w:u w:val="single"/>
          <w:lang w:val="fr-FR"/>
        </w:rPr>
      </w:pPr>
      <w:r w:rsidRPr="00702D25">
        <w:rPr>
          <w:rFonts w:cs="Arial"/>
          <w:iCs/>
          <w:highlight w:val="lightGray"/>
          <w:u w:val="single"/>
          <w:lang w:val="fr-FR"/>
        </w:rPr>
        <w:t xml:space="preserve">Toute </w:t>
      </w:r>
      <w:r w:rsidR="00142799" w:rsidRPr="00702D25">
        <w:rPr>
          <w:rFonts w:eastAsiaTheme="minorHAnsi" w:cs="Arial"/>
          <w:iCs/>
          <w:highlight w:val="lightGray"/>
          <w:u w:val="single"/>
          <w:lang w:val="fr-FR"/>
        </w:rPr>
        <w:t>variété</w:t>
      </w:r>
      <w:r w:rsidRPr="00702D25">
        <w:rPr>
          <w:rFonts w:cs="Arial"/>
          <w:iCs/>
          <w:highlight w:val="lightGray"/>
          <w:u w:val="single"/>
          <w:lang w:val="fr-FR"/>
        </w:rPr>
        <w:t xml:space="preserve"> indiquant une stérilité mâle dans le questionnaire technique peut faire l’objet d’un examen lors d’un essai en plein champ ou d’un test avec marqueurs d’ADN</w:t>
      </w:r>
      <w:r w:rsidRPr="00702D25">
        <w:rPr>
          <w:rFonts w:cs="Arial"/>
          <w:iCs/>
          <w:highlight w:val="lightGray"/>
          <w:u w:val="single"/>
          <w:vertAlign w:val="superscript"/>
          <w:lang w:val="fr-FR"/>
        </w:rPr>
        <w:footnoteReference w:id="6"/>
      </w:r>
      <w:r w:rsidRPr="00702D25">
        <w:rPr>
          <w:rFonts w:cs="Arial"/>
          <w:iCs/>
          <w:highlight w:val="lightGray"/>
          <w:u w:val="single"/>
          <w:lang w:val="fr-FR"/>
        </w:rPr>
        <w:t xml:space="preserve">.  Dans le cas d’un test avec marqueurs d’ADN, si le marqueur CMS n’est pas présent, un essai en plein champ doit être effectué afin de déterminer si la </w:t>
      </w:r>
      <w:r w:rsidR="00142799" w:rsidRPr="00702D25">
        <w:rPr>
          <w:rFonts w:eastAsiaTheme="minorHAnsi" w:cs="Arial"/>
          <w:iCs/>
          <w:highlight w:val="lightGray"/>
          <w:u w:val="single"/>
          <w:lang w:val="fr-FR"/>
        </w:rPr>
        <w:t>variété</w:t>
      </w:r>
      <w:r w:rsidRPr="00702D25">
        <w:rPr>
          <w:rFonts w:cs="Arial"/>
          <w:iCs/>
          <w:highlight w:val="lightGray"/>
          <w:u w:val="single"/>
          <w:lang w:val="fr-FR"/>
        </w:rPr>
        <w:t xml:space="preserve"> indique la stérilité mâle (sur un autre mécanisme), la stérilité partielle ou la fertilité.  Toute </w:t>
      </w:r>
      <w:r w:rsidR="00142799" w:rsidRPr="00702D25">
        <w:rPr>
          <w:rFonts w:eastAsiaTheme="minorHAnsi" w:cs="Arial"/>
          <w:iCs/>
          <w:highlight w:val="lightGray"/>
          <w:u w:val="single"/>
          <w:lang w:val="fr-FR"/>
        </w:rPr>
        <w:t>variété</w:t>
      </w:r>
      <w:r w:rsidRPr="00702D25">
        <w:rPr>
          <w:rFonts w:cs="Arial"/>
          <w:iCs/>
          <w:highlight w:val="lightGray"/>
          <w:u w:val="single"/>
          <w:lang w:val="fr-FR"/>
        </w:rPr>
        <w:t xml:space="preserve"> indiquant la fertilité ou la stérilité mâle partielle doit être soumise à un essai en plein champ.</w:t>
      </w:r>
    </w:p>
    <w:p w:rsidR="008C0228" w:rsidRPr="00702D25" w:rsidRDefault="008C0228" w:rsidP="008C0228">
      <w:pPr>
        <w:autoSpaceDE w:val="0"/>
        <w:autoSpaceDN w:val="0"/>
        <w:adjustRightInd w:val="0"/>
        <w:contextualSpacing/>
        <w:rPr>
          <w:rFonts w:cs="Arial"/>
          <w:iCs/>
          <w:highlight w:val="lightGray"/>
          <w:u w:val="single"/>
          <w:lang w:val="fr-FR"/>
        </w:rPr>
      </w:pPr>
    </w:p>
    <w:p w:rsidR="008C0228" w:rsidRPr="00147A60" w:rsidRDefault="008C0228" w:rsidP="008C0228">
      <w:pPr>
        <w:autoSpaceDE w:val="0"/>
        <w:autoSpaceDN w:val="0"/>
        <w:adjustRightInd w:val="0"/>
        <w:contextualSpacing/>
        <w:rPr>
          <w:rFonts w:cs="Arial"/>
          <w:u w:val="single"/>
          <w:lang w:val="fr-FR"/>
        </w:rPr>
      </w:pPr>
      <w:r w:rsidRPr="00147A60">
        <w:rPr>
          <w:rFonts w:cs="Arial"/>
          <w:iCs/>
          <w:highlight w:val="lightGray"/>
          <w:u w:val="single"/>
          <w:lang w:val="fr-FR"/>
        </w:rPr>
        <w:t>Dans le cas d’un essai en plein champ, l’observation est de type VG.  Dans le cas d’un test avec marqueurs d’ADN, l’observation est de type</w:t>
      </w:r>
      <w:r w:rsidRPr="00147A60">
        <w:rPr>
          <w:rFonts w:cs="Arial"/>
          <w:highlight w:val="lightGray"/>
          <w:u w:val="single"/>
          <w:lang w:val="fr-FR"/>
        </w:rPr>
        <w:t xml:space="preserve"> MS.</w:t>
      </w:r>
    </w:p>
    <w:p w:rsidR="008C0228" w:rsidRPr="00147A60" w:rsidRDefault="008C0228" w:rsidP="008C0228">
      <w:pPr>
        <w:rPr>
          <w:rFonts w:cs="Arial"/>
          <w:lang w:val="fr-FR"/>
        </w:rPr>
      </w:pPr>
    </w:p>
    <w:p w:rsidR="008C0228" w:rsidRPr="00147A60" w:rsidRDefault="008C0228" w:rsidP="008C0228">
      <w:pPr>
        <w:jc w:val="left"/>
        <w:rPr>
          <w:rFonts w:cs="Arial"/>
          <w:u w:val="single"/>
          <w:lang w:val="fr-FR"/>
        </w:rPr>
      </w:pPr>
      <w:r w:rsidRPr="00147A60">
        <w:rPr>
          <w:rFonts w:cs="Arial"/>
          <w:u w:val="single"/>
          <w:lang w:val="fr-FR"/>
        </w:rPr>
        <w:br w:type="page"/>
      </w:r>
    </w:p>
    <w:p w:rsidR="008C0228" w:rsidRPr="00147A60" w:rsidRDefault="008C0228" w:rsidP="008C0228">
      <w:pPr>
        <w:rPr>
          <w:rFonts w:cs="Arial"/>
          <w:u w:val="single"/>
          <w:lang w:val="fr-FR"/>
        </w:rPr>
      </w:pPr>
      <w:r w:rsidRPr="00147A60">
        <w:rPr>
          <w:rFonts w:cs="Arial"/>
          <w:u w:val="single"/>
          <w:lang w:val="fr-FR"/>
        </w:rPr>
        <w:t>Proposition de révision des principes directeurs du chou frisé (</w:t>
      </w:r>
      <w:proofErr w:type="spellStart"/>
      <w:r w:rsidRPr="00147A60">
        <w:rPr>
          <w:rFonts w:cs="Arial"/>
          <w:i/>
          <w:u w:val="single"/>
          <w:lang w:val="fr-FR"/>
        </w:rPr>
        <w:t>Brassica</w:t>
      </w:r>
      <w:proofErr w:type="spellEnd"/>
      <w:r w:rsidRPr="00147A60">
        <w:rPr>
          <w:rFonts w:cs="Arial"/>
          <w:i/>
          <w:u w:val="single"/>
          <w:lang w:val="fr-FR"/>
        </w:rPr>
        <w:t xml:space="preserve"> </w:t>
      </w:r>
      <w:proofErr w:type="spellStart"/>
      <w:r w:rsidRPr="00147A60">
        <w:rPr>
          <w:rFonts w:cs="Arial"/>
          <w:i/>
          <w:u w:val="single"/>
          <w:lang w:val="fr-FR"/>
        </w:rPr>
        <w:t>oleracea</w:t>
      </w:r>
      <w:proofErr w:type="spellEnd"/>
      <w:r w:rsidRPr="00147A60">
        <w:rPr>
          <w:rFonts w:cs="Arial"/>
          <w:u w:val="single"/>
          <w:lang w:val="fr-FR"/>
        </w:rPr>
        <w:t xml:space="preserve"> L. </w:t>
      </w:r>
      <w:r w:rsidRPr="00147A60">
        <w:rPr>
          <w:u w:val="single"/>
          <w:lang w:val="fr-FR"/>
        </w:rPr>
        <w:t xml:space="preserve">var. </w:t>
      </w:r>
      <w:proofErr w:type="spellStart"/>
      <w:r w:rsidRPr="00147A60">
        <w:rPr>
          <w:i/>
          <w:u w:val="single"/>
          <w:lang w:val="fr-FR"/>
        </w:rPr>
        <w:t>sabellica</w:t>
      </w:r>
      <w:proofErr w:type="spellEnd"/>
      <w:r w:rsidRPr="00147A60">
        <w:rPr>
          <w:u w:val="single"/>
          <w:lang w:val="fr-FR"/>
        </w:rPr>
        <w:t xml:space="preserve"> L.) (</w:t>
      </w:r>
      <w:proofErr w:type="gramStart"/>
      <w:r w:rsidRPr="00147A60">
        <w:rPr>
          <w:u w:val="single"/>
          <w:lang w:val="fr-FR"/>
        </w:rPr>
        <w:t>document</w:t>
      </w:r>
      <w:proofErr w:type="gramEnd"/>
      <w:r w:rsidRPr="00147A60">
        <w:rPr>
          <w:u w:val="single"/>
          <w:lang w:val="fr-FR"/>
        </w:rPr>
        <w:t xml:space="preserve"> TG/</w:t>
      </w:r>
      <w:r w:rsidRPr="00147A60">
        <w:rPr>
          <w:rFonts w:cs="Arial"/>
          <w:u w:val="single"/>
          <w:lang w:val="fr-FR"/>
        </w:rPr>
        <w:t>90/6 Corr.)</w:t>
      </w:r>
    </w:p>
    <w:p w:rsidR="008C0228" w:rsidRPr="00147A60" w:rsidRDefault="008C0228" w:rsidP="008C0228">
      <w:pPr>
        <w:rPr>
          <w:rFonts w:cs="Arial"/>
          <w:lang w:val="fr-FR"/>
        </w:rPr>
      </w:pPr>
    </w:p>
    <w:p w:rsidR="008C0228" w:rsidRPr="00147A60" w:rsidRDefault="008C0228" w:rsidP="008C0228">
      <w:pPr>
        <w:rPr>
          <w:rFonts w:cs="Arial"/>
          <w:lang w:val="fr-FR"/>
        </w:rPr>
      </w:pPr>
      <w:r w:rsidRPr="00147A60">
        <w:rPr>
          <w:rFonts w:cs="Arial"/>
          <w:lang w:val="fr-FR"/>
        </w:rPr>
        <w:t>Le caractère “Stérilité mâle” ne figure pas dans les principes directeurs d’examen du chou frisé (document TG/90/6 Corr.).  Il est proposé d’ajouter ce caractère et une explication dans les principes directeurs d’examen (ainsi que pour le chou de Bruxelles, le chou et le brocoli) :</w:t>
      </w:r>
    </w:p>
    <w:p w:rsidR="008C0228" w:rsidRPr="00147A60" w:rsidRDefault="008C0228" w:rsidP="008C0228">
      <w:pPr>
        <w:rPr>
          <w:rFonts w:cs="Arial"/>
          <w:lang w:val="fr-FR"/>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8C0228" w:rsidRPr="00147A60" w:rsidTr="00A31060">
        <w:trPr>
          <w:cantSplit/>
        </w:trPr>
        <w:tc>
          <w:tcPr>
            <w:tcW w:w="567" w:type="dxa"/>
            <w:tcBorders>
              <w:top w:val="single" w:sz="4" w:space="0" w:color="auto"/>
              <w:left w:val="nil"/>
              <w:bottom w:val="nil"/>
              <w:right w:val="nil"/>
            </w:tcBorders>
          </w:tcPr>
          <w:p w:rsidR="008C0228" w:rsidRPr="00147A60" w:rsidRDefault="008C0228" w:rsidP="00A31060">
            <w:pPr>
              <w:pStyle w:val="Normaltb"/>
              <w:keepNext w:val="0"/>
              <w:spacing w:before="80" w:after="80"/>
              <w:jc w:val="center"/>
              <w:rPr>
                <w:rFonts w:ascii="Arial" w:hAnsi="Arial" w:cs="Arial"/>
                <w:noProof w:val="0"/>
                <w:sz w:val="16"/>
                <w:szCs w:val="16"/>
                <w:lang w:val="fr-FR"/>
              </w:rPr>
            </w:pPr>
          </w:p>
        </w:tc>
        <w:tc>
          <w:tcPr>
            <w:tcW w:w="426" w:type="dxa"/>
            <w:tcBorders>
              <w:top w:val="single" w:sz="4" w:space="0" w:color="auto"/>
              <w:left w:val="nil"/>
              <w:bottom w:val="nil"/>
              <w:right w:val="nil"/>
            </w:tcBorders>
          </w:tcPr>
          <w:p w:rsidR="008C0228" w:rsidRPr="00147A60" w:rsidRDefault="008C0228" w:rsidP="00A31060">
            <w:pPr>
              <w:pStyle w:val="Normaltb"/>
              <w:keepNext w:val="0"/>
              <w:spacing w:before="80" w:after="80"/>
              <w:jc w:val="center"/>
              <w:rPr>
                <w:rFonts w:ascii="Arial" w:hAnsi="Arial" w:cs="Arial"/>
                <w:noProof w:val="0"/>
                <w:sz w:val="16"/>
                <w:szCs w:val="16"/>
                <w:lang w:val="fr-FR"/>
              </w:rPr>
            </w:pPr>
          </w:p>
        </w:tc>
        <w:tc>
          <w:tcPr>
            <w:tcW w:w="1984" w:type="dxa"/>
            <w:tcBorders>
              <w:top w:val="single" w:sz="4" w:space="0" w:color="auto"/>
              <w:left w:val="nil"/>
              <w:bottom w:val="nil"/>
              <w:right w:val="nil"/>
            </w:tcBorders>
            <w:vAlign w:val="center"/>
          </w:tcPr>
          <w:p w:rsidR="008C0228" w:rsidRPr="00147A60" w:rsidRDefault="008C0228" w:rsidP="00A31060">
            <w:pPr>
              <w:pStyle w:val="tgchartext"/>
              <w:rPr>
                <w:lang w:val="fr-FR"/>
              </w:rPr>
            </w:pPr>
            <w:r w:rsidRPr="00147A60">
              <w:rPr>
                <w:lang w:val="fr-FR"/>
              </w:rPr>
              <w:t>English</w:t>
            </w:r>
          </w:p>
        </w:tc>
        <w:tc>
          <w:tcPr>
            <w:tcW w:w="1843" w:type="dxa"/>
            <w:tcBorders>
              <w:top w:val="single" w:sz="4" w:space="0" w:color="auto"/>
              <w:left w:val="nil"/>
              <w:bottom w:val="nil"/>
              <w:right w:val="nil"/>
            </w:tcBorders>
            <w:vAlign w:val="center"/>
          </w:tcPr>
          <w:p w:rsidR="008C0228" w:rsidRPr="00147A60" w:rsidRDefault="008C0228" w:rsidP="00A31060">
            <w:pPr>
              <w:pStyle w:val="tgchartext"/>
              <w:rPr>
                <w:lang w:val="fr-FR"/>
              </w:rPr>
            </w:pPr>
            <w:r w:rsidRPr="00147A60">
              <w:rPr>
                <w:lang w:val="fr-FR"/>
              </w:rPr>
              <w:t>français</w:t>
            </w:r>
          </w:p>
        </w:tc>
        <w:tc>
          <w:tcPr>
            <w:tcW w:w="1843" w:type="dxa"/>
            <w:tcBorders>
              <w:top w:val="single" w:sz="4" w:space="0" w:color="auto"/>
              <w:left w:val="nil"/>
              <w:bottom w:val="nil"/>
              <w:right w:val="nil"/>
            </w:tcBorders>
            <w:vAlign w:val="center"/>
          </w:tcPr>
          <w:p w:rsidR="008C0228" w:rsidRPr="00147A60" w:rsidRDefault="008C0228" w:rsidP="00A31060">
            <w:pPr>
              <w:pStyle w:val="tgchartext"/>
              <w:rPr>
                <w:lang w:val="fr-FR"/>
              </w:rPr>
            </w:pPr>
            <w:proofErr w:type="spellStart"/>
            <w:r w:rsidRPr="00147A60">
              <w:rPr>
                <w:lang w:val="fr-FR"/>
              </w:rPr>
              <w:t>deutsch</w:t>
            </w:r>
            <w:proofErr w:type="spellEnd"/>
          </w:p>
        </w:tc>
        <w:tc>
          <w:tcPr>
            <w:tcW w:w="1559" w:type="dxa"/>
            <w:tcBorders>
              <w:top w:val="single" w:sz="4" w:space="0" w:color="auto"/>
              <w:left w:val="nil"/>
              <w:bottom w:val="nil"/>
              <w:right w:val="nil"/>
            </w:tcBorders>
            <w:vAlign w:val="center"/>
          </w:tcPr>
          <w:p w:rsidR="008C0228" w:rsidRPr="00147A60" w:rsidRDefault="008C0228" w:rsidP="00A31060">
            <w:pPr>
              <w:pStyle w:val="tgchartext"/>
              <w:rPr>
                <w:lang w:val="fr-FR"/>
              </w:rPr>
            </w:pPr>
            <w:proofErr w:type="spellStart"/>
            <w:r w:rsidRPr="00147A60">
              <w:rPr>
                <w:lang w:val="fr-FR"/>
              </w:rPr>
              <w:t>español</w:t>
            </w:r>
            <w:proofErr w:type="spellEnd"/>
          </w:p>
        </w:tc>
        <w:tc>
          <w:tcPr>
            <w:tcW w:w="1721" w:type="dxa"/>
            <w:tcBorders>
              <w:top w:val="single" w:sz="4" w:space="0" w:color="auto"/>
              <w:left w:val="nil"/>
              <w:bottom w:val="nil"/>
              <w:right w:val="nil"/>
            </w:tcBorders>
            <w:vAlign w:val="center"/>
          </w:tcPr>
          <w:p w:rsidR="008C0228" w:rsidRPr="00147A60" w:rsidRDefault="008C0228" w:rsidP="00A31060">
            <w:pPr>
              <w:pStyle w:val="tgchartext"/>
              <w:rPr>
                <w:lang w:val="fr-FR"/>
              </w:rPr>
            </w:pPr>
            <w:proofErr w:type="spellStart"/>
            <w:r w:rsidRPr="00147A60">
              <w:rPr>
                <w:lang w:val="fr-FR"/>
              </w:rPr>
              <w:t>Example</w:t>
            </w:r>
            <w:proofErr w:type="spellEnd"/>
            <w:r w:rsidRPr="00147A60">
              <w:rPr>
                <w:lang w:val="fr-FR"/>
              </w:rPr>
              <w:t xml:space="preserve"> </w:t>
            </w:r>
            <w:proofErr w:type="spellStart"/>
            <w:r w:rsidRPr="00147A60">
              <w:rPr>
                <w:lang w:val="fr-FR"/>
              </w:rPr>
              <w:t>Varieties</w:t>
            </w:r>
            <w:proofErr w:type="spellEnd"/>
            <w:r w:rsidRPr="00147A60">
              <w:rPr>
                <w:lang w:val="fr-FR"/>
              </w:rPr>
              <w:br/>
              <w:t>Exemples</w:t>
            </w:r>
            <w:r w:rsidRPr="00147A60">
              <w:rPr>
                <w:lang w:val="fr-FR"/>
              </w:rPr>
              <w:br/>
            </w:r>
            <w:proofErr w:type="spellStart"/>
            <w:r w:rsidRPr="00147A60">
              <w:rPr>
                <w:lang w:val="fr-FR"/>
              </w:rPr>
              <w:t>Beispielssorten</w:t>
            </w:r>
            <w:proofErr w:type="spellEnd"/>
            <w:r w:rsidRPr="00147A60">
              <w:rPr>
                <w:lang w:val="fr-FR"/>
              </w:rPr>
              <w:br/>
            </w:r>
            <w:proofErr w:type="spellStart"/>
            <w:r w:rsidRPr="00147A60">
              <w:rPr>
                <w:lang w:val="fr-FR"/>
              </w:rPr>
              <w:t>Variedades</w:t>
            </w:r>
            <w:proofErr w:type="spellEnd"/>
            <w:r w:rsidRPr="00147A60">
              <w:rPr>
                <w:lang w:val="fr-FR"/>
              </w:rPr>
              <w:t xml:space="preserve"> </w:t>
            </w:r>
            <w:proofErr w:type="spellStart"/>
            <w:r w:rsidRPr="00147A60">
              <w:rPr>
                <w:lang w:val="fr-FR"/>
              </w:rPr>
              <w:t>ejemplo</w:t>
            </w:r>
            <w:proofErr w:type="spellEnd"/>
          </w:p>
        </w:tc>
        <w:tc>
          <w:tcPr>
            <w:tcW w:w="567" w:type="dxa"/>
            <w:tcBorders>
              <w:top w:val="single" w:sz="4" w:space="0" w:color="auto"/>
              <w:left w:val="nil"/>
              <w:bottom w:val="nil"/>
              <w:right w:val="nil"/>
            </w:tcBorders>
            <w:vAlign w:val="center"/>
          </w:tcPr>
          <w:p w:rsidR="008C0228" w:rsidRPr="00147A60" w:rsidRDefault="008C0228" w:rsidP="00A31060">
            <w:pPr>
              <w:pStyle w:val="tgchartextcentered"/>
              <w:rPr>
                <w:b w:val="0"/>
                <w:lang w:val="fr-FR"/>
              </w:rPr>
            </w:pPr>
            <w:r w:rsidRPr="00147A60">
              <w:rPr>
                <w:b w:val="0"/>
                <w:lang w:val="fr-FR"/>
              </w:rPr>
              <w:t>Note/</w:t>
            </w:r>
            <w:r w:rsidRPr="00147A60">
              <w:rPr>
                <w:b w:val="0"/>
                <w:lang w:val="fr-FR"/>
              </w:rPr>
              <w:br/>
              <w:t>Nota</w:t>
            </w:r>
          </w:p>
        </w:tc>
      </w:tr>
      <w:tr w:rsidR="008C0228" w:rsidRPr="00147A60" w:rsidTr="00A31060">
        <w:trPr>
          <w:cantSplit/>
        </w:trPr>
        <w:tc>
          <w:tcPr>
            <w:tcW w:w="567" w:type="dxa"/>
            <w:tcBorders>
              <w:top w:val="single" w:sz="4" w:space="0" w:color="auto"/>
              <w:left w:val="nil"/>
              <w:bottom w:val="nil"/>
              <w:right w:val="nil"/>
            </w:tcBorders>
          </w:tcPr>
          <w:p w:rsidR="008C0228" w:rsidRPr="00147A60" w:rsidRDefault="008C0228" w:rsidP="00A31060">
            <w:pPr>
              <w:pStyle w:val="Normaltb"/>
              <w:keepNext w:val="0"/>
              <w:spacing w:before="80" w:after="80"/>
              <w:jc w:val="center"/>
              <w:rPr>
                <w:rFonts w:ascii="Arial" w:hAnsi="Arial" w:cs="Arial"/>
                <w:noProof w:val="0"/>
                <w:sz w:val="16"/>
                <w:szCs w:val="16"/>
                <w:highlight w:val="lightGray"/>
                <w:u w:val="single"/>
                <w:lang w:val="fr-FR"/>
              </w:rPr>
            </w:pPr>
            <w:r w:rsidRPr="00147A60">
              <w:rPr>
                <w:rFonts w:ascii="Arial" w:hAnsi="Arial" w:cs="Arial"/>
                <w:noProof w:val="0"/>
                <w:sz w:val="16"/>
                <w:szCs w:val="16"/>
                <w:highlight w:val="lightGray"/>
                <w:u w:val="single"/>
                <w:lang w:val="fr-FR"/>
              </w:rPr>
              <w:t>19</w:t>
            </w:r>
            <w:proofErr w:type="gramStart"/>
            <w:r w:rsidRPr="00147A60">
              <w:rPr>
                <w:rFonts w:ascii="Arial" w:hAnsi="Arial" w:cs="Arial"/>
                <w:noProof w:val="0"/>
                <w:sz w:val="16"/>
                <w:szCs w:val="16"/>
                <w:highlight w:val="lightGray"/>
                <w:u w:val="single"/>
                <w:lang w:val="fr-FR"/>
              </w:rPr>
              <w:t>.</w:t>
            </w:r>
            <w:proofErr w:type="gramEnd"/>
            <w:r w:rsidRPr="00147A60">
              <w:rPr>
                <w:rFonts w:ascii="Arial" w:hAnsi="Arial" w:cs="Arial"/>
                <w:noProof w:val="0"/>
                <w:sz w:val="16"/>
                <w:szCs w:val="16"/>
                <w:highlight w:val="lightGray"/>
                <w:u w:val="single"/>
                <w:lang w:val="fr-FR"/>
              </w:rPr>
              <w:br/>
            </w:r>
            <w:r w:rsidRPr="00147A60">
              <w:rPr>
                <w:rFonts w:ascii="Arial" w:hAnsi="Arial" w:cs="Arial"/>
                <w:noProof w:val="0"/>
                <w:sz w:val="16"/>
                <w:szCs w:val="16"/>
                <w:highlight w:val="lightGray"/>
                <w:u w:val="single"/>
                <w:lang w:val="fr-FR"/>
              </w:rPr>
              <w:br/>
              <w:t>(+)</w:t>
            </w:r>
          </w:p>
        </w:tc>
        <w:tc>
          <w:tcPr>
            <w:tcW w:w="426" w:type="dxa"/>
            <w:tcBorders>
              <w:top w:val="single" w:sz="4" w:space="0" w:color="auto"/>
              <w:left w:val="nil"/>
              <w:bottom w:val="nil"/>
              <w:right w:val="nil"/>
            </w:tcBorders>
          </w:tcPr>
          <w:p w:rsidR="008C0228" w:rsidRPr="00147A60" w:rsidRDefault="008C0228" w:rsidP="00A31060">
            <w:pPr>
              <w:pStyle w:val="Normaltb"/>
              <w:keepNext w:val="0"/>
              <w:spacing w:before="80" w:after="80"/>
              <w:jc w:val="center"/>
              <w:rPr>
                <w:rFonts w:ascii="Arial" w:hAnsi="Arial" w:cs="Arial"/>
                <w:noProof w:val="0"/>
                <w:sz w:val="16"/>
                <w:szCs w:val="16"/>
                <w:highlight w:val="lightGray"/>
                <w:u w:val="single"/>
                <w:lang w:val="fr-FR"/>
              </w:rPr>
            </w:pPr>
            <w:r w:rsidRPr="00147A60">
              <w:rPr>
                <w:rFonts w:ascii="Arial" w:hAnsi="Arial" w:cs="Arial"/>
                <w:noProof w:val="0"/>
                <w:sz w:val="16"/>
                <w:szCs w:val="16"/>
                <w:highlight w:val="lightGray"/>
                <w:u w:val="single"/>
                <w:lang w:val="fr-FR"/>
              </w:rPr>
              <w:t>VG/</w:t>
            </w:r>
            <w:r w:rsidRPr="00147A60">
              <w:rPr>
                <w:rFonts w:ascii="Arial" w:hAnsi="Arial" w:cs="Arial"/>
                <w:noProof w:val="0"/>
                <w:sz w:val="16"/>
                <w:szCs w:val="16"/>
                <w:highlight w:val="lightGray"/>
                <w:u w:val="single"/>
                <w:lang w:val="fr-FR"/>
              </w:rPr>
              <w:br/>
              <w:t>MS</w:t>
            </w:r>
          </w:p>
        </w:tc>
        <w:tc>
          <w:tcPr>
            <w:tcW w:w="1984" w:type="dxa"/>
            <w:tcBorders>
              <w:top w:val="single" w:sz="4" w:space="0" w:color="auto"/>
              <w:left w:val="nil"/>
              <w:bottom w:val="nil"/>
              <w:right w:val="nil"/>
            </w:tcBorders>
          </w:tcPr>
          <w:p w:rsidR="008C0228" w:rsidRPr="00147A60" w:rsidRDefault="008C0228" w:rsidP="00A31060">
            <w:pPr>
              <w:spacing w:before="80" w:after="80"/>
              <w:rPr>
                <w:rFonts w:cs="Arial"/>
                <w:b/>
                <w:sz w:val="16"/>
                <w:szCs w:val="16"/>
                <w:highlight w:val="lightGray"/>
                <w:u w:val="single"/>
                <w:lang w:val="fr-FR"/>
              </w:rPr>
            </w:pPr>
            <w:r w:rsidRPr="00147A60">
              <w:rPr>
                <w:rFonts w:cs="Arial"/>
                <w:b/>
                <w:sz w:val="16"/>
                <w:szCs w:val="16"/>
                <w:highlight w:val="lightGray"/>
                <w:u w:val="single"/>
                <w:lang w:val="fr-FR"/>
              </w:rPr>
              <w:t xml:space="preserve">Male </w:t>
            </w:r>
            <w:proofErr w:type="spellStart"/>
            <w:r w:rsidRPr="00147A60">
              <w:rPr>
                <w:rFonts w:cs="Arial"/>
                <w:b/>
                <w:sz w:val="16"/>
                <w:szCs w:val="16"/>
                <w:highlight w:val="lightGray"/>
                <w:u w:val="single"/>
                <w:lang w:val="fr-FR"/>
              </w:rPr>
              <w:t>sterility</w:t>
            </w:r>
            <w:proofErr w:type="spellEnd"/>
          </w:p>
        </w:tc>
        <w:tc>
          <w:tcPr>
            <w:tcW w:w="1843" w:type="dxa"/>
            <w:tcBorders>
              <w:top w:val="single" w:sz="4" w:space="0" w:color="auto"/>
              <w:left w:val="nil"/>
              <w:bottom w:val="nil"/>
              <w:right w:val="nil"/>
            </w:tcBorders>
          </w:tcPr>
          <w:p w:rsidR="008C0228" w:rsidRPr="00147A60" w:rsidRDefault="008C0228" w:rsidP="00A31060">
            <w:pPr>
              <w:spacing w:before="80" w:after="80"/>
              <w:rPr>
                <w:rFonts w:cs="Arial"/>
                <w:b/>
                <w:sz w:val="16"/>
                <w:szCs w:val="16"/>
                <w:highlight w:val="lightGray"/>
                <w:u w:val="single"/>
                <w:lang w:val="fr-FR"/>
              </w:rPr>
            </w:pPr>
            <w:r w:rsidRPr="00147A60">
              <w:rPr>
                <w:rFonts w:cs="Arial"/>
                <w:b/>
                <w:sz w:val="16"/>
                <w:szCs w:val="16"/>
                <w:highlight w:val="lightGray"/>
                <w:u w:val="single"/>
                <w:lang w:val="fr-FR"/>
              </w:rPr>
              <w:t>Stérilité mâle</w:t>
            </w:r>
          </w:p>
        </w:tc>
        <w:tc>
          <w:tcPr>
            <w:tcW w:w="1843" w:type="dxa"/>
            <w:tcBorders>
              <w:top w:val="single" w:sz="4" w:space="0" w:color="auto"/>
              <w:left w:val="nil"/>
              <w:bottom w:val="nil"/>
              <w:right w:val="nil"/>
            </w:tcBorders>
          </w:tcPr>
          <w:p w:rsidR="008C0228" w:rsidRPr="00147A60" w:rsidRDefault="008C0228" w:rsidP="00A31060">
            <w:pPr>
              <w:pStyle w:val="Normaltb"/>
              <w:keepNext w:val="0"/>
              <w:spacing w:before="80" w:after="80"/>
              <w:rPr>
                <w:rFonts w:ascii="Arial" w:hAnsi="Arial" w:cs="Arial"/>
                <w:noProof w:val="0"/>
                <w:sz w:val="16"/>
                <w:szCs w:val="16"/>
                <w:highlight w:val="lightGray"/>
                <w:u w:val="single"/>
                <w:lang w:val="fr-FR"/>
              </w:rPr>
            </w:pPr>
            <w:proofErr w:type="spellStart"/>
            <w:r w:rsidRPr="00147A60">
              <w:rPr>
                <w:rFonts w:ascii="Arial" w:hAnsi="Arial" w:cs="Arial"/>
                <w:noProof w:val="0"/>
                <w:sz w:val="16"/>
                <w:szCs w:val="16"/>
                <w:highlight w:val="lightGray"/>
                <w:u w:val="single"/>
                <w:lang w:val="fr-FR"/>
              </w:rPr>
              <w:t>Männliche</w:t>
            </w:r>
            <w:proofErr w:type="spellEnd"/>
            <w:r w:rsidRPr="00147A60">
              <w:rPr>
                <w:rFonts w:ascii="Arial" w:hAnsi="Arial" w:cs="Arial"/>
                <w:noProof w:val="0"/>
                <w:sz w:val="16"/>
                <w:szCs w:val="16"/>
                <w:highlight w:val="lightGray"/>
                <w:u w:val="single"/>
                <w:lang w:val="fr-FR"/>
              </w:rPr>
              <w:t xml:space="preserve"> </w:t>
            </w:r>
            <w:proofErr w:type="spellStart"/>
            <w:r w:rsidRPr="00147A60">
              <w:rPr>
                <w:rFonts w:ascii="Arial" w:hAnsi="Arial" w:cs="Arial"/>
                <w:noProof w:val="0"/>
                <w:sz w:val="16"/>
                <w:szCs w:val="16"/>
                <w:highlight w:val="lightGray"/>
                <w:u w:val="single"/>
                <w:lang w:val="fr-FR"/>
              </w:rPr>
              <w:t>Sterilität</w:t>
            </w:r>
            <w:proofErr w:type="spellEnd"/>
          </w:p>
        </w:tc>
        <w:tc>
          <w:tcPr>
            <w:tcW w:w="1559" w:type="dxa"/>
            <w:tcBorders>
              <w:top w:val="single" w:sz="4" w:space="0" w:color="auto"/>
              <w:left w:val="nil"/>
              <w:bottom w:val="nil"/>
              <w:right w:val="nil"/>
            </w:tcBorders>
          </w:tcPr>
          <w:p w:rsidR="008C0228" w:rsidRPr="00147A60" w:rsidRDefault="008C0228" w:rsidP="00A31060">
            <w:pPr>
              <w:spacing w:before="80" w:after="80"/>
              <w:rPr>
                <w:rFonts w:cs="Arial"/>
                <w:b/>
                <w:sz w:val="16"/>
                <w:szCs w:val="16"/>
                <w:highlight w:val="lightGray"/>
                <w:u w:val="single"/>
                <w:lang w:val="fr-FR"/>
              </w:rPr>
            </w:pPr>
            <w:proofErr w:type="spellStart"/>
            <w:r w:rsidRPr="00147A60">
              <w:rPr>
                <w:rFonts w:cs="Arial"/>
                <w:b/>
                <w:sz w:val="16"/>
                <w:szCs w:val="16"/>
                <w:highlight w:val="lightGray"/>
                <w:u w:val="single"/>
                <w:lang w:val="fr-FR"/>
              </w:rPr>
              <w:t>Androesterilidad</w:t>
            </w:r>
            <w:proofErr w:type="spellEnd"/>
          </w:p>
        </w:tc>
        <w:tc>
          <w:tcPr>
            <w:tcW w:w="1721" w:type="dxa"/>
            <w:tcBorders>
              <w:top w:val="single" w:sz="4" w:space="0" w:color="auto"/>
              <w:left w:val="nil"/>
              <w:bottom w:val="nil"/>
              <w:right w:val="nil"/>
            </w:tcBorders>
          </w:tcPr>
          <w:p w:rsidR="008C0228" w:rsidRPr="00147A60" w:rsidRDefault="008C0228" w:rsidP="00A31060">
            <w:pPr>
              <w:spacing w:before="80" w:after="80"/>
              <w:rPr>
                <w:rFonts w:cs="Arial"/>
                <w:b/>
                <w:sz w:val="16"/>
                <w:szCs w:val="16"/>
                <w:highlight w:val="lightGray"/>
                <w:u w:val="single"/>
                <w:lang w:val="fr-FR"/>
              </w:rPr>
            </w:pPr>
          </w:p>
        </w:tc>
        <w:tc>
          <w:tcPr>
            <w:tcW w:w="567" w:type="dxa"/>
            <w:tcBorders>
              <w:top w:val="single" w:sz="4" w:space="0" w:color="auto"/>
              <w:left w:val="nil"/>
              <w:bottom w:val="nil"/>
              <w:right w:val="nil"/>
            </w:tcBorders>
          </w:tcPr>
          <w:p w:rsidR="008C0228" w:rsidRPr="00147A60" w:rsidRDefault="008C0228" w:rsidP="00A31060">
            <w:pPr>
              <w:spacing w:before="80" w:after="80"/>
              <w:jc w:val="center"/>
              <w:rPr>
                <w:rFonts w:cs="Arial"/>
                <w:b/>
                <w:sz w:val="16"/>
                <w:szCs w:val="16"/>
                <w:highlight w:val="lightGray"/>
                <w:u w:val="single"/>
                <w:lang w:val="fr-FR"/>
              </w:rPr>
            </w:pPr>
          </w:p>
        </w:tc>
      </w:tr>
      <w:tr w:rsidR="008C0228" w:rsidRPr="00147A60" w:rsidTr="00A31060">
        <w:trPr>
          <w:cantSplit/>
        </w:trPr>
        <w:tc>
          <w:tcPr>
            <w:tcW w:w="567" w:type="dxa"/>
            <w:tcBorders>
              <w:top w:val="nil"/>
              <w:left w:val="nil"/>
              <w:bottom w:val="nil"/>
              <w:right w:val="nil"/>
            </w:tcBorders>
          </w:tcPr>
          <w:p w:rsidR="008C0228" w:rsidRPr="00147A60" w:rsidRDefault="008C0228" w:rsidP="00A31060">
            <w:pPr>
              <w:pStyle w:val="Normaltb"/>
              <w:keepNext w:val="0"/>
              <w:spacing w:before="80" w:after="80"/>
              <w:jc w:val="center"/>
              <w:rPr>
                <w:rFonts w:ascii="Arial" w:hAnsi="Arial" w:cs="Arial"/>
                <w:noProof w:val="0"/>
                <w:sz w:val="16"/>
                <w:szCs w:val="16"/>
                <w:highlight w:val="lightGray"/>
                <w:u w:val="single"/>
                <w:lang w:val="fr-FR"/>
              </w:rPr>
            </w:pPr>
            <w:r w:rsidRPr="00147A60">
              <w:rPr>
                <w:rFonts w:ascii="Arial" w:hAnsi="Arial" w:cs="Arial"/>
                <w:noProof w:val="0"/>
                <w:sz w:val="16"/>
                <w:szCs w:val="16"/>
                <w:highlight w:val="lightGray"/>
                <w:u w:val="single"/>
                <w:lang w:val="fr-FR"/>
              </w:rPr>
              <w:t>QL</w:t>
            </w:r>
          </w:p>
        </w:tc>
        <w:tc>
          <w:tcPr>
            <w:tcW w:w="426" w:type="dxa"/>
            <w:tcBorders>
              <w:top w:val="nil"/>
              <w:left w:val="nil"/>
              <w:bottom w:val="nil"/>
              <w:right w:val="nil"/>
            </w:tcBorders>
          </w:tcPr>
          <w:p w:rsidR="008C0228" w:rsidRPr="00147A60" w:rsidRDefault="008C0228" w:rsidP="00A31060">
            <w:pPr>
              <w:pStyle w:val="Normaltb"/>
              <w:keepNext w:val="0"/>
              <w:spacing w:before="80" w:after="80"/>
              <w:jc w:val="center"/>
              <w:rPr>
                <w:rFonts w:ascii="Arial" w:hAnsi="Arial" w:cs="Arial"/>
                <w:i/>
                <w:noProof w:val="0"/>
                <w:sz w:val="16"/>
                <w:szCs w:val="16"/>
                <w:highlight w:val="lightGray"/>
                <w:u w:val="single"/>
                <w:lang w:val="fr-FR"/>
              </w:rPr>
            </w:pPr>
          </w:p>
        </w:tc>
        <w:tc>
          <w:tcPr>
            <w:tcW w:w="1984" w:type="dxa"/>
            <w:tcBorders>
              <w:top w:val="nil"/>
              <w:left w:val="nil"/>
              <w:bottom w:val="nil"/>
              <w:right w:val="nil"/>
            </w:tcBorders>
          </w:tcPr>
          <w:p w:rsidR="008C0228" w:rsidRPr="00147A60" w:rsidRDefault="008C0228" w:rsidP="00A31060">
            <w:pPr>
              <w:pStyle w:val="Normalt"/>
              <w:spacing w:before="80" w:after="80"/>
              <w:rPr>
                <w:rFonts w:ascii="Arial" w:hAnsi="Arial" w:cs="Arial"/>
                <w:noProof w:val="0"/>
                <w:sz w:val="16"/>
                <w:szCs w:val="16"/>
                <w:highlight w:val="lightGray"/>
                <w:u w:val="single"/>
                <w:lang w:val="fr-FR"/>
              </w:rPr>
            </w:pPr>
            <w:r w:rsidRPr="00147A60">
              <w:rPr>
                <w:rFonts w:ascii="Arial" w:hAnsi="Arial" w:cs="Arial"/>
                <w:noProof w:val="0"/>
                <w:sz w:val="16"/>
                <w:szCs w:val="16"/>
                <w:highlight w:val="lightGray"/>
                <w:u w:val="single"/>
                <w:lang w:val="fr-FR"/>
              </w:rPr>
              <w:t>absent</w:t>
            </w:r>
          </w:p>
        </w:tc>
        <w:tc>
          <w:tcPr>
            <w:tcW w:w="1843" w:type="dxa"/>
            <w:tcBorders>
              <w:top w:val="nil"/>
              <w:left w:val="nil"/>
              <w:bottom w:val="nil"/>
              <w:right w:val="nil"/>
            </w:tcBorders>
          </w:tcPr>
          <w:p w:rsidR="008C0228" w:rsidRPr="00147A60" w:rsidRDefault="008C0228" w:rsidP="00A31060">
            <w:pPr>
              <w:spacing w:before="80" w:after="80"/>
              <w:rPr>
                <w:rFonts w:cs="Arial"/>
                <w:sz w:val="16"/>
                <w:szCs w:val="16"/>
                <w:highlight w:val="lightGray"/>
                <w:u w:val="single"/>
                <w:lang w:val="fr-FR"/>
              </w:rPr>
            </w:pPr>
            <w:r w:rsidRPr="00147A60">
              <w:rPr>
                <w:rFonts w:cs="Arial"/>
                <w:sz w:val="16"/>
                <w:szCs w:val="16"/>
                <w:highlight w:val="lightGray"/>
                <w:u w:val="single"/>
                <w:lang w:val="fr-FR"/>
              </w:rPr>
              <w:t>absente</w:t>
            </w:r>
          </w:p>
        </w:tc>
        <w:tc>
          <w:tcPr>
            <w:tcW w:w="1843" w:type="dxa"/>
            <w:tcBorders>
              <w:top w:val="nil"/>
              <w:left w:val="nil"/>
              <w:bottom w:val="nil"/>
              <w:right w:val="nil"/>
            </w:tcBorders>
          </w:tcPr>
          <w:p w:rsidR="008C0228" w:rsidRPr="00147A60" w:rsidRDefault="008C0228" w:rsidP="00A31060">
            <w:pPr>
              <w:pStyle w:val="Normalt"/>
              <w:spacing w:before="80" w:after="80"/>
              <w:rPr>
                <w:rFonts w:ascii="Arial" w:hAnsi="Arial" w:cs="Arial"/>
                <w:noProof w:val="0"/>
                <w:sz w:val="16"/>
                <w:szCs w:val="16"/>
                <w:highlight w:val="lightGray"/>
                <w:u w:val="single"/>
                <w:lang w:val="fr-FR"/>
              </w:rPr>
            </w:pPr>
            <w:proofErr w:type="spellStart"/>
            <w:r w:rsidRPr="00147A60">
              <w:rPr>
                <w:rFonts w:ascii="Arial" w:hAnsi="Arial" w:cs="Arial"/>
                <w:noProof w:val="0"/>
                <w:sz w:val="16"/>
                <w:szCs w:val="16"/>
                <w:highlight w:val="lightGray"/>
                <w:u w:val="single"/>
                <w:lang w:val="fr-FR"/>
              </w:rPr>
              <w:t>fehlend</w:t>
            </w:r>
            <w:proofErr w:type="spellEnd"/>
          </w:p>
        </w:tc>
        <w:tc>
          <w:tcPr>
            <w:tcW w:w="1559" w:type="dxa"/>
            <w:tcBorders>
              <w:top w:val="nil"/>
              <w:left w:val="nil"/>
              <w:bottom w:val="nil"/>
              <w:right w:val="nil"/>
            </w:tcBorders>
          </w:tcPr>
          <w:p w:rsidR="008C0228" w:rsidRPr="00147A60" w:rsidRDefault="008C0228" w:rsidP="00A31060">
            <w:pPr>
              <w:pStyle w:val="Normalt"/>
              <w:spacing w:before="80" w:after="80"/>
              <w:rPr>
                <w:rFonts w:ascii="Arial" w:hAnsi="Arial" w:cs="Arial"/>
                <w:noProof w:val="0"/>
                <w:sz w:val="16"/>
                <w:szCs w:val="16"/>
                <w:highlight w:val="lightGray"/>
                <w:u w:val="single"/>
                <w:lang w:val="fr-FR"/>
              </w:rPr>
            </w:pPr>
            <w:proofErr w:type="spellStart"/>
            <w:r w:rsidRPr="00147A60">
              <w:rPr>
                <w:rFonts w:ascii="Arial" w:hAnsi="Arial" w:cs="Arial"/>
                <w:noProof w:val="0"/>
                <w:sz w:val="16"/>
                <w:szCs w:val="16"/>
                <w:highlight w:val="lightGray"/>
                <w:u w:val="single"/>
                <w:lang w:val="fr-FR"/>
              </w:rPr>
              <w:t>ausente</w:t>
            </w:r>
            <w:proofErr w:type="spellEnd"/>
          </w:p>
        </w:tc>
        <w:tc>
          <w:tcPr>
            <w:tcW w:w="1721" w:type="dxa"/>
            <w:tcBorders>
              <w:top w:val="nil"/>
              <w:left w:val="nil"/>
              <w:bottom w:val="nil"/>
              <w:right w:val="nil"/>
            </w:tcBorders>
          </w:tcPr>
          <w:p w:rsidR="008C0228" w:rsidRPr="00147A60" w:rsidRDefault="008C0228" w:rsidP="00A31060">
            <w:pPr>
              <w:pStyle w:val="Normalt"/>
              <w:spacing w:before="80" w:after="80"/>
              <w:rPr>
                <w:rFonts w:ascii="Arial" w:hAnsi="Arial" w:cs="Arial"/>
                <w:i/>
                <w:noProof w:val="0"/>
                <w:sz w:val="16"/>
                <w:szCs w:val="16"/>
                <w:highlight w:val="lightGray"/>
                <w:u w:val="single"/>
                <w:lang w:val="fr-FR"/>
              </w:rPr>
            </w:pPr>
            <w:r w:rsidRPr="00147A60">
              <w:rPr>
                <w:rFonts w:ascii="Arial" w:hAnsi="Arial" w:cs="Arial"/>
                <w:noProof w:val="0"/>
                <w:sz w:val="16"/>
                <w:szCs w:val="16"/>
                <w:highlight w:val="lightGray"/>
                <w:u w:val="single"/>
                <w:lang w:val="fr-FR"/>
              </w:rPr>
              <w:t xml:space="preserve">Buffalo, </w:t>
            </w:r>
            <w:r w:rsidRPr="00147A60">
              <w:rPr>
                <w:rFonts w:ascii="Arial" w:hAnsi="Arial" w:cs="Arial"/>
                <w:noProof w:val="0"/>
                <w:sz w:val="16"/>
                <w:szCs w:val="16"/>
                <w:highlight w:val="lightGray"/>
                <w:u w:val="single"/>
                <w:lang w:val="fr-FR"/>
              </w:rPr>
              <w:br/>
            </w:r>
            <w:proofErr w:type="spellStart"/>
            <w:r w:rsidRPr="00147A60">
              <w:rPr>
                <w:rFonts w:ascii="Arial" w:hAnsi="Arial" w:cs="Arial"/>
                <w:noProof w:val="0"/>
                <w:sz w:val="16"/>
                <w:szCs w:val="16"/>
                <w:highlight w:val="lightGray"/>
                <w:u w:val="single"/>
                <w:lang w:val="fr-FR"/>
              </w:rPr>
              <w:t>Westlandse</w:t>
            </w:r>
            <w:proofErr w:type="spellEnd"/>
            <w:r w:rsidRPr="00147A60">
              <w:rPr>
                <w:rFonts w:ascii="Arial" w:hAnsi="Arial" w:cs="Arial"/>
                <w:noProof w:val="0"/>
                <w:sz w:val="16"/>
                <w:szCs w:val="16"/>
                <w:highlight w:val="lightGray"/>
                <w:u w:val="single"/>
                <w:lang w:val="fr-FR"/>
              </w:rPr>
              <w:t xml:space="preserve"> </w:t>
            </w:r>
            <w:proofErr w:type="spellStart"/>
            <w:r w:rsidRPr="00147A60">
              <w:rPr>
                <w:rFonts w:ascii="Arial" w:hAnsi="Arial" w:cs="Arial"/>
                <w:noProof w:val="0"/>
                <w:sz w:val="16"/>
                <w:szCs w:val="16"/>
                <w:highlight w:val="lightGray"/>
                <w:u w:val="single"/>
                <w:lang w:val="fr-FR"/>
              </w:rPr>
              <w:t>Herfst</w:t>
            </w:r>
            <w:proofErr w:type="spellEnd"/>
          </w:p>
        </w:tc>
        <w:tc>
          <w:tcPr>
            <w:tcW w:w="567" w:type="dxa"/>
            <w:tcBorders>
              <w:top w:val="nil"/>
              <w:left w:val="nil"/>
              <w:bottom w:val="nil"/>
              <w:right w:val="nil"/>
            </w:tcBorders>
          </w:tcPr>
          <w:p w:rsidR="008C0228" w:rsidRPr="00147A60" w:rsidRDefault="008C0228" w:rsidP="00A31060">
            <w:pPr>
              <w:spacing w:before="80" w:after="80"/>
              <w:jc w:val="center"/>
              <w:rPr>
                <w:rFonts w:cs="Arial"/>
                <w:sz w:val="16"/>
                <w:szCs w:val="16"/>
                <w:highlight w:val="lightGray"/>
                <w:u w:val="single"/>
                <w:lang w:val="fr-FR"/>
              </w:rPr>
            </w:pPr>
            <w:r w:rsidRPr="00147A60">
              <w:rPr>
                <w:rFonts w:cs="Arial"/>
                <w:sz w:val="16"/>
                <w:szCs w:val="16"/>
                <w:highlight w:val="lightGray"/>
                <w:u w:val="single"/>
                <w:lang w:val="fr-FR"/>
              </w:rPr>
              <w:t>1</w:t>
            </w:r>
          </w:p>
        </w:tc>
      </w:tr>
      <w:tr w:rsidR="008C0228" w:rsidRPr="00147A60" w:rsidTr="00A31060">
        <w:trPr>
          <w:cantSplit/>
        </w:trPr>
        <w:tc>
          <w:tcPr>
            <w:tcW w:w="567" w:type="dxa"/>
            <w:tcBorders>
              <w:top w:val="nil"/>
              <w:left w:val="nil"/>
              <w:bottom w:val="single" w:sz="4" w:space="0" w:color="auto"/>
              <w:right w:val="nil"/>
            </w:tcBorders>
          </w:tcPr>
          <w:p w:rsidR="008C0228" w:rsidRPr="00147A60" w:rsidRDefault="008C0228" w:rsidP="00A31060">
            <w:pPr>
              <w:spacing w:before="80" w:after="80"/>
              <w:jc w:val="center"/>
              <w:rPr>
                <w:rFonts w:cs="Arial"/>
                <w:i/>
                <w:sz w:val="16"/>
                <w:szCs w:val="16"/>
                <w:highlight w:val="lightGray"/>
                <w:u w:val="single"/>
                <w:lang w:val="fr-FR"/>
              </w:rPr>
            </w:pPr>
          </w:p>
        </w:tc>
        <w:tc>
          <w:tcPr>
            <w:tcW w:w="426" w:type="dxa"/>
            <w:tcBorders>
              <w:top w:val="nil"/>
              <w:left w:val="nil"/>
              <w:bottom w:val="single" w:sz="4" w:space="0" w:color="auto"/>
              <w:right w:val="nil"/>
            </w:tcBorders>
          </w:tcPr>
          <w:p w:rsidR="008C0228" w:rsidRPr="00147A60" w:rsidRDefault="008C0228" w:rsidP="00A31060">
            <w:pPr>
              <w:spacing w:before="80" w:after="80"/>
              <w:jc w:val="center"/>
              <w:rPr>
                <w:rFonts w:cs="Arial"/>
                <w:i/>
                <w:sz w:val="16"/>
                <w:szCs w:val="16"/>
                <w:highlight w:val="lightGray"/>
                <w:u w:val="single"/>
                <w:lang w:val="fr-FR"/>
              </w:rPr>
            </w:pPr>
          </w:p>
        </w:tc>
        <w:tc>
          <w:tcPr>
            <w:tcW w:w="1984" w:type="dxa"/>
            <w:tcBorders>
              <w:top w:val="nil"/>
              <w:left w:val="nil"/>
              <w:bottom w:val="single" w:sz="4" w:space="0" w:color="auto"/>
              <w:right w:val="nil"/>
            </w:tcBorders>
          </w:tcPr>
          <w:p w:rsidR="008C0228" w:rsidRPr="00147A60" w:rsidRDefault="008C0228" w:rsidP="00A31060">
            <w:pPr>
              <w:spacing w:before="80" w:after="80"/>
              <w:rPr>
                <w:rFonts w:cs="Arial"/>
                <w:sz w:val="16"/>
                <w:szCs w:val="16"/>
                <w:highlight w:val="lightGray"/>
                <w:u w:val="single"/>
                <w:lang w:val="fr-FR"/>
              </w:rPr>
            </w:pPr>
            <w:proofErr w:type="spellStart"/>
            <w:r w:rsidRPr="00147A60">
              <w:rPr>
                <w:rFonts w:cs="Arial"/>
                <w:sz w:val="16"/>
                <w:szCs w:val="16"/>
                <w:highlight w:val="lightGray"/>
                <w:u w:val="single"/>
                <w:lang w:val="fr-FR"/>
              </w:rPr>
              <w:t>present</w:t>
            </w:r>
            <w:proofErr w:type="spellEnd"/>
          </w:p>
        </w:tc>
        <w:tc>
          <w:tcPr>
            <w:tcW w:w="1843" w:type="dxa"/>
            <w:tcBorders>
              <w:top w:val="nil"/>
              <w:left w:val="nil"/>
              <w:bottom w:val="single" w:sz="4" w:space="0" w:color="auto"/>
              <w:right w:val="nil"/>
            </w:tcBorders>
          </w:tcPr>
          <w:p w:rsidR="008C0228" w:rsidRPr="00147A60" w:rsidRDefault="008C0228" w:rsidP="00A31060">
            <w:pPr>
              <w:spacing w:before="80" w:after="80"/>
              <w:rPr>
                <w:rFonts w:cs="Arial"/>
                <w:sz w:val="16"/>
                <w:szCs w:val="16"/>
                <w:highlight w:val="lightGray"/>
                <w:u w:val="single"/>
                <w:lang w:val="fr-FR"/>
              </w:rPr>
            </w:pPr>
            <w:r w:rsidRPr="00147A60">
              <w:rPr>
                <w:rFonts w:cs="Arial"/>
                <w:sz w:val="16"/>
                <w:szCs w:val="16"/>
                <w:highlight w:val="lightGray"/>
                <w:u w:val="single"/>
                <w:lang w:val="fr-FR"/>
              </w:rPr>
              <w:t>présente</w:t>
            </w:r>
          </w:p>
        </w:tc>
        <w:tc>
          <w:tcPr>
            <w:tcW w:w="1843" w:type="dxa"/>
            <w:tcBorders>
              <w:top w:val="nil"/>
              <w:left w:val="nil"/>
              <w:bottom w:val="single" w:sz="4" w:space="0" w:color="auto"/>
              <w:right w:val="nil"/>
            </w:tcBorders>
          </w:tcPr>
          <w:p w:rsidR="008C0228" w:rsidRPr="00147A60" w:rsidRDefault="008C0228" w:rsidP="00A31060">
            <w:pPr>
              <w:spacing w:before="80" w:after="80"/>
              <w:rPr>
                <w:rFonts w:cs="Arial"/>
                <w:sz w:val="16"/>
                <w:szCs w:val="16"/>
                <w:highlight w:val="lightGray"/>
                <w:u w:val="single"/>
                <w:lang w:val="fr-FR"/>
              </w:rPr>
            </w:pPr>
            <w:proofErr w:type="spellStart"/>
            <w:r w:rsidRPr="00147A60">
              <w:rPr>
                <w:rFonts w:cs="Arial"/>
                <w:sz w:val="16"/>
                <w:szCs w:val="16"/>
                <w:highlight w:val="lightGray"/>
                <w:u w:val="single"/>
                <w:lang w:val="fr-FR"/>
              </w:rPr>
              <w:t>vorhanden</w:t>
            </w:r>
            <w:proofErr w:type="spellEnd"/>
          </w:p>
        </w:tc>
        <w:tc>
          <w:tcPr>
            <w:tcW w:w="1559" w:type="dxa"/>
            <w:tcBorders>
              <w:top w:val="nil"/>
              <w:left w:val="nil"/>
              <w:bottom w:val="single" w:sz="4" w:space="0" w:color="auto"/>
              <w:right w:val="nil"/>
            </w:tcBorders>
          </w:tcPr>
          <w:p w:rsidR="008C0228" w:rsidRPr="00147A60" w:rsidRDefault="008C0228" w:rsidP="00A31060">
            <w:pPr>
              <w:spacing w:before="80" w:after="80"/>
              <w:rPr>
                <w:rFonts w:cs="Arial"/>
                <w:sz w:val="16"/>
                <w:szCs w:val="16"/>
                <w:highlight w:val="lightGray"/>
                <w:u w:val="single"/>
                <w:lang w:val="fr-FR"/>
              </w:rPr>
            </w:pPr>
            <w:proofErr w:type="spellStart"/>
            <w:r w:rsidRPr="00147A60">
              <w:rPr>
                <w:rFonts w:cs="Arial"/>
                <w:sz w:val="16"/>
                <w:szCs w:val="16"/>
                <w:highlight w:val="lightGray"/>
                <w:u w:val="single"/>
                <w:lang w:val="fr-FR"/>
              </w:rPr>
              <w:t>presente</w:t>
            </w:r>
            <w:proofErr w:type="spellEnd"/>
          </w:p>
        </w:tc>
        <w:tc>
          <w:tcPr>
            <w:tcW w:w="1721" w:type="dxa"/>
            <w:tcBorders>
              <w:top w:val="nil"/>
              <w:left w:val="nil"/>
              <w:bottom w:val="single" w:sz="4" w:space="0" w:color="auto"/>
              <w:right w:val="nil"/>
            </w:tcBorders>
          </w:tcPr>
          <w:p w:rsidR="008C0228" w:rsidRPr="00147A60" w:rsidRDefault="008C0228" w:rsidP="00A31060">
            <w:pPr>
              <w:pStyle w:val="Normalt"/>
              <w:spacing w:before="80" w:after="80"/>
              <w:rPr>
                <w:rFonts w:ascii="Arial" w:hAnsi="Arial" w:cs="Arial"/>
                <w:i/>
                <w:noProof w:val="0"/>
                <w:sz w:val="16"/>
                <w:szCs w:val="16"/>
                <w:highlight w:val="lightGray"/>
                <w:u w:val="single"/>
                <w:lang w:val="fr-FR"/>
              </w:rPr>
            </w:pPr>
            <w:proofErr w:type="spellStart"/>
            <w:r w:rsidRPr="00147A60">
              <w:rPr>
                <w:rFonts w:ascii="Arial" w:hAnsi="Arial" w:cs="Arial"/>
                <w:noProof w:val="0"/>
                <w:sz w:val="16"/>
                <w:szCs w:val="16"/>
                <w:highlight w:val="lightGray"/>
                <w:u w:val="single"/>
                <w:lang w:val="fr-FR"/>
              </w:rPr>
              <w:t>Winnetou</w:t>
            </w:r>
            <w:proofErr w:type="spellEnd"/>
          </w:p>
        </w:tc>
        <w:tc>
          <w:tcPr>
            <w:tcW w:w="567" w:type="dxa"/>
            <w:tcBorders>
              <w:top w:val="nil"/>
              <w:left w:val="nil"/>
              <w:bottom w:val="single" w:sz="4" w:space="0" w:color="auto"/>
              <w:right w:val="nil"/>
            </w:tcBorders>
          </w:tcPr>
          <w:p w:rsidR="008C0228" w:rsidRPr="00147A60" w:rsidRDefault="008C0228" w:rsidP="00A31060">
            <w:pPr>
              <w:spacing w:before="80" w:after="80"/>
              <w:jc w:val="center"/>
              <w:rPr>
                <w:rFonts w:cs="Arial"/>
                <w:sz w:val="16"/>
                <w:szCs w:val="16"/>
                <w:highlight w:val="lightGray"/>
                <w:u w:val="single"/>
                <w:lang w:val="fr-FR"/>
              </w:rPr>
            </w:pPr>
            <w:r w:rsidRPr="00147A60">
              <w:rPr>
                <w:rFonts w:cs="Arial"/>
                <w:sz w:val="16"/>
                <w:szCs w:val="16"/>
                <w:highlight w:val="lightGray"/>
                <w:u w:val="single"/>
                <w:lang w:val="fr-FR"/>
              </w:rPr>
              <w:t>9</w:t>
            </w:r>
          </w:p>
        </w:tc>
      </w:tr>
    </w:tbl>
    <w:p w:rsidR="008C0228" w:rsidRPr="00147A60" w:rsidRDefault="008C0228" w:rsidP="008C0228">
      <w:pPr>
        <w:rPr>
          <w:rFonts w:cs="Arial"/>
          <w:lang w:val="fr-FR"/>
        </w:rPr>
      </w:pPr>
    </w:p>
    <w:p w:rsidR="008C0228" w:rsidRPr="00147A60" w:rsidRDefault="008C0228" w:rsidP="008C0228">
      <w:pPr>
        <w:rPr>
          <w:rFonts w:cs="Arial"/>
          <w:lang w:val="fr-FR"/>
        </w:rPr>
      </w:pPr>
    </w:p>
    <w:p w:rsidR="008C0228" w:rsidRPr="00203426" w:rsidRDefault="008C0228" w:rsidP="008C0228">
      <w:pPr>
        <w:rPr>
          <w:rFonts w:cs="Arial"/>
          <w:highlight w:val="lightGray"/>
          <w:u w:val="single"/>
          <w:lang w:val="fr-FR"/>
        </w:rPr>
      </w:pPr>
      <w:r w:rsidRPr="00203426">
        <w:rPr>
          <w:rFonts w:cs="Arial"/>
          <w:highlight w:val="lightGray"/>
          <w:u w:val="single"/>
          <w:lang w:val="fr-FR"/>
        </w:rPr>
        <w:t>Ad. 19 </w:t>
      </w:r>
      <w:r w:rsidRPr="00203426">
        <w:rPr>
          <w:highlight w:val="lightGray"/>
          <w:u w:val="single"/>
          <w:lang w:val="fr-FR"/>
        </w:rPr>
        <w:t>:</w:t>
      </w:r>
      <w:r w:rsidRPr="00203426">
        <w:rPr>
          <w:rFonts w:cs="Arial"/>
          <w:highlight w:val="lightGray"/>
          <w:u w:val="single"/>
          <w:lang w:val="fr-FR"/>
        </w:rPr>
        <w:t xml:space="preserve"> Stérilité mâle</w:t>
      </w:r>
    </w:p>
    <w:p w:rsidR="008C0228" w:rsidRPr="00203426" w:rsidRDefault="008C0228" w:rsidP="008C0228">
      <w:pPr>
        <w:rPr>
          <w:rFonts w:cs="Arial"/>
          <w:highlight w:val="lightGray"/>
          <w:u w:val="single"/>
          <w:lang w:val="fr-FR"/>
        </w:rPr>
      </w:pPr>
    </w:p>
    <w:p w:rsidR="008C0228" w:rsidRPr="00203426" w:rsidRDefault="008C0228" w:rsidP="008C0228">
      <w:pPr>
        <w:autoSpaceDE w:val="0"/>
        <w:autoSpaceDN w:val="0"/>
        <w:adjustRightInd w:val="0"/>
        <w:contextualSpacing/>
        <w:rPr>
          <w:rFonts w:cs="Arial"/>
          <w:highlight w:val="lightGray"/>
          <w:u w:val="single"/>
          <w:lang w:val="fr-FR"/>
        </w:rPr>
      </w:pPr>
      <w:r w:rsidRPr="00203426">
        <w:rPr>
          <w:rFonts w:cs="Arial"/>
          <w:highlight w:val="lightGray"/>
          <w:u w:val="single"/>
          <w:lang w:val="fr-FR"/>
        </w:rPr>
        <w:t>Doit être soumis à un essai en plein champ et/ou un test avec marqueurs d’ADN.</w:t>
      </w:r>
    </w:p>
    <w:p w:rsidR="008C0228" w:rsidRPr="00203426" w:rsidRDefault="008C0228" w:rsidP="008C0228">
      <w:pPr>
        <w:autoSpaceDE w:val="0"/>
        <w:autoSpaceDN w:val="0"/>
        <w:adjustRightInd w:val="0"/>
        <w:contextualSpacing/>
        <w:rPr>
          <w:rFonts w:cs="Arial"/>
          <w:highlight w:val="lightGray"/>
          <w:u w:val="single"/>
          <w:lang w:val="fr-FR"/>
        </w:rPr>
      </w:pPr>
    </w:p>
    <w:p w:rsidR="008C0228" w:rsidRPr="00203426" w:rsidRDefault="008C0228" w:rsidP="008C0228">
      <w:pPr>
        <w:rPr>
          <w:rFonts w:cs="Arial"/>
          <w:highlight w:val="lightGray"/>
          <w:u w:val="single"/>
          <w:lang w:val="fr-FR"/>
        </w:rPr>
      </w:pPr>
      <w:r w:rsidRPr="00203426">
        <w:rPr>
          <w:rFonts w:cs="Arial"/>
          <w:highlight w:val="lightGray"/>
          <w:u w:val="single"/>
          <w:lang w:val="fr-FR"/>
        </w:rPr>
        <w:t>Essai en plein champ</w:t>
      </w:r>
    </w:p>
    <w:p w:rsidR="008C0228" w:rsidRPr="00203426" w:rsidRDefault="008C0228" w:rsidP="008C0228">
      <w:pPr>
        <w:autoSpaceDE w:val="0"/>
        <w:autoSpaceDN w:val="0"/>
        <w:adjustRightInd w:val="0"/>
        <w:contextualSpacing/>
        <w:rPr>
          <w:rFonts w:cs="Arial"/>
          <w:highlight w:val="lightGray"/>
          <w:u w:val="single"/>
          <w:lang w:val="fr-FR"/>
        </w:rPr>
      </w:pPr>
    </w:p>
    <w:p w:rsidR="008C0228" w:rsidRPr="00147A60" w:rsidRDefault="008C0228" w:rsidP="008C0228">
      <w:pPr>
        <w:autoSpaceDE w:val="0"/>
        <w:autoSpaceDN w:val="0"/>
        <w:adjustRightInd w:val="0"/>
        <w:contextualSpacing/>
        <w:rPr>
          <w:rFonts w:cs="Arial"/>
          <w:highlight w:val="lightGray"/>
          <w:u w:val="single"/>
          <w:lang w:val="fr-FR"/>
        </w:rPr>
      </w:pPr>
      <w:r w:rsidRPr="00203426">
        <w:rPr>
          <w:rFonts w:cs="Arial"/>
          <w:highlight w:val="lightGray"/>
          <w:u w:val="single"/>
          <w:lang w:val="fr-FR"/>
        </w:rPr>
        <w:t xml:space="preserve">Vérifier la présence de pollen sur l’étamine : s’il y a du pollen sur l’étamine alors la stérilité mâle est absente;  </w:t>
      </w:r>
      <w:r w:rsidRPr="00147A60">
        <w:rPr>
          <w:rFonts w:cs="Arial"/>
          <w:highlight w:val="lightGray"/>
          <w:u w:val="single"/>
          <w:lang w:val="fr-FR"/>
        </w:rPr>
        <w:t>s’il n’y a pas de pollen sur l’étamine alors la stérilité mâle est présente.</w:t>
      </w:r>
    </w:p>
    <w:p w:rsidR="008C0228" w:rsidRPr="00702D25" w:rsidRDefault="008C0228" w:rsidP="008C0228">
      <w:pPr>
        <w:autoSpaceDE w:val="0"/>
        <w:autoSpaceDN w:val="0"/>
        <w:adjustRightInd w:val="0"/>
        <w:contextualSpacing/>
        <w:rPr>
          <w:rFonts w:cs="Arial"/>
          <w:highlight w:val="lightGray"/>
          <w:u w:val="single"/>
          <w:lang w:val="fr-FR"/>
        </w:rPr>
      </w:pPr>
    </w:p>
    <w:p w:rsidR="008C0228" w:rsidRPr="00702D25" w:rsidRDefault="008C0228" w:rsidP="008C0228">
      <w:pPr>
        <w:autoSpaceDE w:val="0"/>
        <w:autoSpaceDN w:val="0"/>
        <w:adjustRightInd w:val="0"/>
        <w:contextualSpacing/>
        <w:rPr>
          <w:rFonts w:cs="Arial"/>
          <w:highlight w:val="lightGray"/>
          <w:u w:val="single"/>
          <w:lang w:val="fr-FR"/>
        </w:rPr>
      </w:pPr>
      <w:r w:rsidRPr="00702D25">
        <w:rPr>
          <w:rFonts w:cs="Arial"/>
          <w:highlight w:val="lightGray"/>
          <w:u w:val="single"/>
          <w:lang w:val="fr-FR"/>
        </w:rPr>
        <w:t>Test avec marqueurs d’ADN et/ou essai en plein champ :</w:t>
      </w:r>
    </w:p>
    <w:p w:rsidR="008C0228" w:rsidRPr="00702D25" w:rsidRDefault="008C0228" w:rsidP="008C0228">
      <w:pPr>
        <w:autoSpaceDE w:val="0"/>
        <w:autoSpaceDN w:val="0"/>
        <w:adjustRightInd w:val="0"/>
        <w:contextualSpacing/>
        <w:rPr>
          <w:rFonts w:cs="Arial"/>
          <w:highlight w:val="lightGray"/>
          <w:u w:val="single"/>
          <w:lang w:val="fr-FR"/>
        </w:rPr>
      </w:pPr>
    </w:p>
    <w:p w:rsidR="008C0228" w:rsidRPr="00702D25" w:rsidRDefault="008C0228" w:rsidP="008C0228">
      <w:pPr>
        <w:autoSpaceDE w:val="0"/>
        <w:autoSpaceDN w:val="0"/>
        <w:adjustRightInd w:val="0"/>
        <w:contextualSpacing/>
        <w:rPr>
          <w:rFonts w:cs="Arial"/>
          <w:iCs/>
          <w:highlight w:val="lightGray"/>
          <w:u w:val="single"/>
          <w:lang w:val="fr-FR"/>
        </w:rPr>
      </w:pPr>
      <w:r w:rsidRPr="00702D25">
        <w:rPr>
          <w:rFonts w:cs="Arial"/>
          <w:iCs/>
          <w:highlight w:val="lightGray"/>
          <w:u w:val="single"/>
          <w:lang w:val="fr-FR"/>
        </w:rPr>
        <w:t xml:space="preserve">Toute </w:t>
      </w:r>
      <w:r w:rsidR="00142799" w:rsidRPr="00702D25">
        <w:rPr>
          <w:rFonts w:eastAsiaTheme="minorHAnsi" w:cs="Arial"/>
          <w:iCs/>
          <w:highlight w:val="lightGray"/>
          <w:u w:val="single"/>
          <w:lang w:val="fr-FR"/>
        </w:rPr>
        <w:t>variété</w:t>
      </w:r>
      <w:r w:rsidRPr="00702D25">
        <w:rPr>
          <w:rFonts w:cs="Arial"/>
          <w:iCs/>
          <w:highlight w:val="lightGray"/>
          <w:u w:val="single"/>
          <w:lang w:val="fr-FR"/>
        </w:rPr>
        <w:t xml:space="preserve"> indiquant une stérilité mâle dans le questionnaire technique peut faire l’objet d’un examen lors d’un essai en plein champ ou d’un test avec marqueurs d’ADN</w:t>
      </w:r>
      <w:r w:rsidRPr="00702D25">
        <w:rPr>
          <w:rFonts w:cs="Arial"/>
          <w:iCs/>
          <w:highlight w:val="lightGray"/>
          <w:u w:val="single"/>
          <w:vertAlign w:val="superscript"/>
          <w:lang w:val="fr-FR"/>
        </w:rPr>
        <w:footnoteReference w:id="7"/>
      </w:r>
      <w:r w:rsidRPr="00702D25">
        <w:rPr>
          <w:rFonts w:cs="Arial"/>
          <w:iCs/>
          <w:highlight w:val="lightGray"/>
          <w:u w:val="single"/>
          <w:lang w:val="fr-FR"/>
        </w:rPr>
        <w:t xml:space="preserve">.  Dans le cas d’un test avec marqueurs d’ADN, si le marqueur CMS n’est pas présent, un essai en plein champ doit être effectué afin de déterminer si la </w:t>
      </w:r>
      <w:r w:rsidR="00142799" w:rsidRPr="00702D25">
        <w:rPr>
          <w:rFonts w:eastAsiaTheme="minorHAnsi" w:cs="Arial"/>
          <w:iCs/>
          <w:highlight w:val="lightGray"/>
          <w:u w:val="single"/>
          <w:lang w:val="fr-FR"/>
        </w:rPr>
        <w:t>variété</w:t>
      </w:r>
      <w:r w:rsidRPr="00702D25">
        <w:rPr>
          <w:rFonts w:cs="Arial"/>
          <w:iCs/>
          <w:highlight w:val="lightGray"/>
          <w:u w:val="single"/>
          <w:lang w:val="fr-FR"/>
        </w:rPr>
        <w:t xml:space="preserve"> indique la stérilité mâle (sur un autre mécanisme), la stérilité partielle ou la fertilité.  Toute </w:t>
      </w:r>
      <w:r w:rsidR="00142799" w:rsidRPr="00702D25">
        <w:rPr>
          <w:rFonts w:eastAsiaTheme="minorHAnsi" w:cs="Arial"/>
          <w:iCs/>
          <w:highlight w:val="lightGray"/>
          <w:u w:val="single"/>
          <w:lang w:val="fr-FR"/>
        </w:rPr>
        <w:t>variété</w:t>
      </w:r>
      <w:r w:rsidRPr="00702D25">
        <w:rPr>
          <w:rFonts w:cs="Arial"/>
          <w:iCs/>
          <w:highlight w:val="lightGray"/>
          <w:u w:val="single"/>
          <w:lang w:val="fr-FR"/>
        </w:rPr>
        <w:t xml:space="preserve"> indiquant la fertilité ou la stérilité mâle partielle doit être soumise à un essai en plein champ.</w:t>
      </w:r>
    </w:p>
    <w:p w:rsidR="008C0228" w:rsidRPr="00702D25" w:rsidRDefault="008C0228" w:rsidP="008C0228">
      <w:pPr>
        <w:autoSpaceDE w:val="0"/>
        <w:autoSpaceDN w:val="0"/>
        <w:adjustRightInd w:val="0"/>
        <w:contextualSpacing/>
        <w:rPr>
          <w:rFonts w:cs="Arial"/>
          <w:iCs/>
          <w:highlight w:val="lightGray"/>
          <w:u w:val="single"/>
          <w:lang w:val="fr-FR"/>
        </w:rPr>
      </w:pPr>
    </w:p>
    <w:p w:rsidR="008C0228" w:rsidRPr="00147A60" w:rsidRDefault="008C0228" w:rsidP="008C0228">
      <w:pPr>
        <w:autoSpaceDE w:val="0"/>
        <w:autoSpaceDN w:val="0"/>
        <w:adjustRightInd w:val="0"/>
        <w:contextualSpacing/>
        <w:rPr>
          <w:rFonts w:cs="Arial"/>
          <w:u w:val="single"/>
          <w:lang w:val="fr-FR"/>
        </w:rPr>
      </w:pPr>
      <w:r w:rsidRPr="00702D25">
        <w:rPr>
          <w:rFonts w:cs="Arial"/>
          <w:iCs/>
          <w:highlight w:val="lightGray"/>
          <w:u w:val="single"/>
          <w:lang w:val="fr-FR"/>
        </w:rPr>
        <w:t xml:space="preserve">Dans le cas d’un essai en plein </w:t>
      </w:r>
      <w:bookmarkStart w:id="4" w:name="_GoBack"/>
      <w:bookmarkEnd w:id="4"/>
      <w:r w:rsidRPr="00147A60">
        <w:rPr>
          <w:rFonts w:cs="Arial"/>
          <w:iCs/>
          <w:highlight w:val="lightGray"/>
          <w:u w:val="single"/>
          <w:lang w:val="fr-FR"/>
        </w:rPr>
        <w:t>champ, l’observation est de type VG.  Dans le cas d’un test avec marqueurs d’ADN, l’observation est de type</w:t>
      </w:r>
      <w:r w:rsidRPr="00147A60">
        <w:rPr>
          <w:rFonts w:cs="Arial"/>
          <w:highlight w:val="lightGray"/>
          <w:u w:val="single"/>
          <w:lang w:val="fr-FR"/>
        </w:rPr>
        <w:t xml:space="preserve"> MS.</w:t>
      </w:r>
    </w:p>
    <w:p w:rsidR="008C0228" w:rsidRPr="00147A60" w:rsidRDefault="008C0228" w:rsidP="008C0228">
      <w:pPr>
        <w:rPr>
          <w:snapToGrid w:val="0"/>
          <w:lang w:val="fr-FR"/>
        </w:rPr>
      </w:pPr>
    </w:p>
    <w:p w:rsidR="008C0228" w:rsidRPr="00147A60" w:rsidRDefault="008C0228" w:rsidP="008C0228">
      <w:pPr>
        <w:rPr>
          <w:snapToGrid w:val="0"/>
          <w:lang w:val="fr-FR"/>
        </w:rPr>
      </w:pPr>
    </w:p>
    <w:p w:rsidR="008C0228" w:rsidRPr="008C0228" w:rsidRDefault="008C0228" w:rsidP="008C0228">
      <w:pPr>
        <w:pStyle w:val="endofdoc"/>
        <w:spacing w:before="0"/>
        <w:rPr>
          <w:lang w:val="fr-CH"/>
        </w:rPr>
      </w:pPr>
    </w:p>
    <w:p w:rsidR="008C0228" w:rsidRPr="00203426" w:rsidRDefault="008C0228" w:rsidP="008C0228">
      <w:pPr>
        <w:pStyle w:val="endofdoc"/>
        <w:spacing w:before="0"/>
      </w:pPr>
      <w:r w:rsidRPr="00203426">
        <w:t>[Fin du document]</w:t>
      </w:r>
    </w:p>
    <w:p w:rsidR="00900C26" w:rsidRPr="00822473" w:rsidRDefault="00900C26" w:rsidP="008C0228">
      <w:pPr>
        <w:pStyle w:val="Titleofdoc0"/>
        <w:spacing w:before="0"/>
        <w:rPr>
          <w:i/>
          <w:snapToGrid w:val="0"/>
          <w:lang w:val="fr-FR"/>
        </w:rPr>
      </w:pPr>
    </w:p>
    <w:sectPr w:rsidR="00900C26" w:rsidRPr="00822473"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74" w:rsidRDefault="00915274" w:rsidP="00F45372">
      <w:r>
        <w:separator/>
      </w:r>
    </w:p>
    <w:p w:rsidR="00915274" w:rsidRDefault="00915274" w:rsidP="00F45372"/>
    <w:p w:rsidR="00915274" w:rsidRDefault="00915274" w:rsidP="00F45372"/>
  </w:endnote>
  <w:endnote w:type="continuationSeparator" w:id="0">
    <w:p w:rsidR="00915274" w:rsidRDefault="00915274" w:rsidP="00F45372">
      <w:r>
        <w:separator/>
      </w:r>
    </w:p>
    <w:p w:rsidR="00915274" w:rsidRPr="00681A3D" w:rsidRDefault="00915274">
      <w:pPr>
        <w:pStyle w:val="Footer"/>
        <w:spacing w:after="60"/>
        <w:rPr>
          <w:sz w:val="18"/>
          <w:lang w:val="fr-CH"/>
        </w:rPr>
      </w:pPr>
      <w:r w:rsidRPr="00681A3D">
        <w:rPr>
          <w:sz w:val="18"/>
          <w:lang w:val="fr-CH"/>
        </w:rPr>
        <w:t>[Suite de la note de la page précédente]</w:t>
      </w:r>
    </w:p>
    <w:p w:rsidR="00915274" w:rsidRPr="00681A3D" w:rsidRDefault="00915274" w:rsidP="00F45372">
      <w:pPr>
        <w:rPr>
          <w:lang w:val="fr-CH"/>
        </w:rPr>
      </w:pPr>
    </w:p>
    <w:p w:rsidR="00915274" w:rsidRPr="00681A3D" w:rsidRDefault="00915274" w:rsidP="00F45372">
      <w:pPr>
        <w:rPr>
          <w:lang w:val="fr-CH"/>
        </w:rPr>
      </w:pPr>
    </w:p>
  </w:endnote>
  <w:endnote w:type="continuationNotice" w:id="1">
    <w:p w:rsidR="00915274" w:rsidRPr="00681A3D" w:rsidRDefault="00915274" w:rsidP="00F45372">
      <w:pPr>
        <w:rPr>
          <w:lang w:val="fr-CH"/>
        </w:rPr>
      </w:pPr>
      <w:r w:rsidRPr="00681A3D">
        <w:rPr>
          <w:lang w:val="fr-CH"/>
        </w:rPr>
        <w:t>[Suite de la note page suivante]</w:t>
      </w:r>
    </w:p>
    <w:p w:rsidR="00915274" w:rsidRPr="00681A3D" w:rsidRDefault="00915274" w:rsidP="00F45372">
      <w:pPr>
        <w:rPr>
          <w:lang w:val="fr-CH"/>
        </w:rPr>
      </w:pPr>
    </w:p>
    <w:p w:rsidR="00915274" w:rsidRPr="00681A3D" w:rsidRDefault="00915274"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74" w:rsidRDefault="00915274" w:rsidP="00F45372">
      <w:r>
        <w:separator/>
      </w:r>
    </w:p>
  </w:footnote>
  <w:footnote w:type="continuationSeparator" w:id="0">
    <w:p w:rsidR="00915274" w:rsidRDefault="00915274" w:rsidP="00F45372">
      <w:r>
        <w:separator/>
      </w:r>
    </w:p>
  </w:footnote>
  <w:footnote w:type="continuationNotice" w:id="1">
    <w:p w:rsidR="00915274" w:rsidRPr="00F161EB" w:rsidRDefault="00915274" w:rsidP="00F161EB">
      <w:pPr>
        <w:pStyle w:val="Footer"/>
      </w:pPr>
    </w:p>
  </w:footnote>
  <w:footnote w:id="2">
    <w:p w:rsidR="008C0228" w:rsidRPr="006F3868" w:rsidRDefault="008C0228" w:rsidP="008C0228">
      <w:pPr>
        <w:ind w:left="567" w:hanging="567"/>
        <w:rPr>
          <w:lang w:val="fr-FR"/>
        </w:rPr>
      </w:pPr>
      <w:r w:rsidRPr="006F3868">
        <w:rPr>
          <w:rStyle w:val="FootnoteReference"/>
          <w:sz w:val="16"/>
          <w:szCs w:val="16"/>
          <w:lang w:val="fr-FR"/>
        </w:rPr>
        <w:footnoteRef/>
      </w:r>
      <w:r w:rsidRPr="006F3868">
        <w:rPr>
          <w:sz w:val="16"/>
          <w:szCs w:val="16"/>
          <w:lang w:val="fr-FR"/>
        </w:rPr>
        <w:t xml:space="preserve"> </w:t>
      </w:r>
      <w:r w:rsidRPr="006F3868">
        <w:rPr>
          <w:sz w:val="16"/>
          <w:szCs w:val="16"/>
          <w:lang w:val="fr-FR"/>
        </w:rPr>
        <w:tab/>
        <w:t xml:space="preserve">La description de la méthode d’examen pour tester la stérilité mâle de </w:t>
      </w:r>
      <w:proofErr w:type="spellStart"/>
      <w:r w:rsidRPr="006F3868">
        <w:rPr>
          <w:rFonts w:cs="Arial"/>
          <w:i/>
          <w:sz w:val="16"/>
          <w:szCs w:val="16"/>
          <w:lang w:val="fr-FR"/>
        </w:rPr>
        <w:t>Brassica</w:t>
      </w:r>
      <w:proofErr w:type="spellEnd"/>
      <w:r w:rsidRPr="006F3868">
        <w:rPr>
          <w:rFonts w:cs="Arial"/>
          <w:sz w:val="16"/>
          <w:szCs w:val="16"/>
          <w:lang w:val="fr-FR"/>
        </w:rPr>
        <w:t xml:space="preserve"> (le marqueur CMS) est couverte par le secret d’affaires.  Le détenteur du secret d’affaires,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a donné son consentement pour l’utilisation aux seules fins de l’examen de la distinction, de l’homogénéité et de la stabilité (examen DHS) et de l’élaboration des descriptions variétales par l’UPOV et les services des membres de l’UPOV.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déclare que ni l’UPOV ni les services des membres de l’UPOV qui utilisent le marqueur CMS aux fins susmentionnées ne seront tenus pour responsables pour l’éventuelle utilisation abusive du marqueur CMS par des tiers.  Veuillez contacter </w:t>
      </w:r>
      <w:proofErr w:type="spellStart"/>
      <w:r w:rsidRPr="006F3868">
        <w:rPr>
          <w:rFonts w:cs="Arial"/>
          <w:sz w:val="16"/>
          <w:szCs w:val="16"/>
          <w:lang w:val="fr-FR"/>
        </w:rPr>
        <w:t>Naktuinbouw</w:t>
      </w:r>
      <w:proofErr w:type="spellEnd"/>
      <w:r w:rsidRPr="006F3868">
        <w:rPr>
          <w:rFonts w:cs="Arial"/>
          <w:sz w:val="16"/>
          <w:szCs w:val="16"/>
          <w:lang w:val="fr-FR"/>
        </w:rPr>
        <w:t xml:space="preserve"> (Pays</w:t>
      </w:r>
      <w:r>
        <w:rPr>
          <w:rFonts w:cs="Arial"/>
          <w:sz w:val="16"/>
          <w:szCs w:val="16"/>
          <w:lang w:val="fr-FR"/>
        </w:rPr>
        <w:noBreakHyphen/>
      </w:r>
      <w:r w:rsidRPr="006F3868">
        <w:rPr>
          <w:rFonts w:cs="Arial"/>
          <w:sz w:val="16"/>
          <w:szCs w:val="16"/>
          <w:lang w:val="fr-FR"/>
        </w:rPr>
        <w:t>Bas) pour obtenir la méthode et des informations concernant le marqueur CMS aux fins susmentionnées.</w:t>
      </w:r>
    </w:p>
  </w:footnote>
  <w:footnote w:id="3">
    <w:p w:rsidR="008C0228" w:rsidRPr="006F3868" w:rsidRDefault="008C0228" w:rsidP="008C0228">
      <w:pPr>
        <w:ind w:left="567" w:hanging="567"/>
        <w:rPr>
          <w:lang w:val="fr-FR"/>
        </w:rPr>
      </w:pPr>
      <w:r w:rsidRPr="006F3868">
        <w:rPr>
          <w:rStyle w:val="FootnoteReference"/>
          <w:sz w:val="16"/>
          <w:szCs w:val="16"/>
          <w:lang w:val="fr-FR"/>
        </w:rPr>
        <w:footnoteRef/>
      </w:r>
      <w:r w:rsidRPr="006F3868">
        <w:rPr>
          <w:sz w:val="16"/>
          <w:szCs w:val="16"/>
          <w:lang w:val="fr-FR"/>
        </w:rPr>
        <w:t xml:space="preserve"> </w:t>
      </w:r>
      <w:r w:rsidRPr="006F3868">
        <w:rPr>
          <w:sz w:val="16"/>
          <w:szCs w:val="16"/>
          <w:lang w:val="fr-FR"/>
        </w:rPr>
        <w:tab/>
        <w:t xml:space="preserve">La description de la méthode d’examen pour tester la stérilité mâle de </w:t>
      </w:r>
      <w:proofErr w:type="spellStart"/>
      <w:r w:rsidRPr="006F3868">
        <w:rPr>
          <w:rFonts w:cs="Arial"/>
          <w:i/>
          <w:sz w:val="16"/>
          <w:szCs w:val="16"/>
          <w:lang w:val="fr-FR"/>
        </w:rPr>
        <w:t>Brassica</w:t>
      </w:r>
      <w:proofErr w:type="spellEnd"/>
      <w:r w:rsidRPr="006F3868">
        <w:rPr>
          <w:rFonts w:cs="Arial"/>
          <w:sz w:val="16"/>
          <w:szCs w:val="16"/>
          <w:lang w:val="fr-FR"/>
        </w:rPr>
        <w:t xml:space="preserve"> (le marqueur CMS) est couverte par le secret d’affaires.  Le détenteur du secret d’affaires,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a donné son consentement pour l’utilisation aux seules fins de l’examen de la distinction, de l’homogénéité et de la stabilité (examen DHS) et de l’élaboration des descriptions variétales par l’UPOV et les services des membres de l’UPOV.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déclare que ni l’UPOV ni les services des membres de l’UPOV qui utilisent le marqueur CMS aux fins susmentionnées ne seront tenus pour responsables pour l’éventuelle utilisation abusive du marqueur CMS par des tiers.  Veuillez contacter </w:t>
      </w:r>
      <w:proofErr w:type="spellStart"/>
      <w:r w:rsidRPr="006F3868">
        <w:rPr>
          <w:rFonts w:cs="Arial"/>
          <w:sz w:val="16"/>
          <w:szCs w:val="16"/>
          <w:lang w:val="fr-FR"/>
        </w:rPr>
        <w:t>Naktuinbouw</w:t>
      </w:r>
      <w:proofErr w:type="spellEnd"/>
      <w:r w:rsidRPr="006F3868">
        <w:rPr>
          <w:rFonts w:cs="Arial"/>
          <w:sz w:val="16"/>
          <w:szCs w:val="16"/>
          <w:lang w:val="fr-FR"/>
        </w:rPr>
        <w:t xml:space="preserve"> (Pays</w:t>
      </w:r>
      <w:r>
        <w:rPr>
          <w:rFonts w:cs="Arial"/>
          <w:sz w:val="16"/>
          <w:szCs w:val="16"/>
          <w:lang w:val="fr-FR"/>
        </w:rPr>
        <w:noBreakHyphen/>
      </w:r>
      <w:r w:rsidRPr="006F3868">
        <w:rPr>
          <w:rFonts w:cs="Arial"/>
          <w:sz w:val="16"/>
          <w:szCs w:val="16"/>
          <w:lang w:val="fr-FR"/>
        </w:rPr>
        <w:t>Bas) pour obtenir la méthode et des informations concernant le marqueur CMS aux fins susmentionnées.</w:t>
      </w:r>
    </w:p>
  </w:footnote>
  <w:footnote w:id="4">
    <w:p w:rsidR="008C0228" w:rsidRPr="006F3868" w:rsidRDefault="008C0228" w:rsidP="008C0228">
      <w:pPr>
        <w:ind w:left="567" w:hanging="567"/>
        <w:rPr>
          <w:lang w:val="fr-FR"/>
        </w:rPr>
      </w:pPr>
      <w:r w:rsidRPr="006F3868">
        <w:rPr>
          <w:rStyle w:val="FootnoteReference"/>
          <w:sz w:val="16"/>
          <w:szCs w:val="16"/>
          <w:lang w:val="fr-FR"/>
        </w:rPr>
        <w:footnoteRef/>
      </w:r>
      <w:r w:rsidRPr="006F3868">
        <w:rPr>
          <w:sz w:val="16"/>
          <w:szCs w:val="16"/>
          <w:lang w:val="fr-FR"/>
        </w:rPr>
        <w:t xml:space="preserve"> </w:t>
      </w:r>
      <w:r w:rsidRPr="006F3868">
        <w:rPr>
          <w:sz w:val="16"/>
          <w:szCs w:val="16"/>
          <w:lang w:val="fr-FR"/>
        </w:rPr>
        <w:tab/>
        <w:t xml:space="preserve">La description de la méthode d’examen pour tester la stérilité mâle de </w:t>
      </w:r>
      <w:proofErr w:type="spellStart"/>
      <w:r w:rsidRPr="006F3868">
        <w:rPr>
          <w:rFonts w:cs="Arial"/>
          <w:i/>
          <w:sz w:val="16"/>
          <w:szCs w:val="16"/>
          <w:lang w:val="fr-FR"/>
        </w:rPr>
        <w:t>Brassica</w:t>
      </w:r>
      <w:proofErr w:type="spellEnd"/>
      <w:r w:rsidRPr="006F3868">
        <w:rPr>
          <w:rFonts w:cs="Arial"/>
          <w:sz w:val="16"/>
          <w:szCs w:val="16"/>
          <w:lang w:val="fr-FR"/>
        </w:rPr>
        <w:t xml:space="preserve"> (le marqueur CMS) est couverte par le secret d’affaires.  Le détenteur du secret d’affaires,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a donné son consentement pour l’utilisation aux seules fins de l’examen de la distinction, de l’homogénéité et de la stabilité (examen DHS) et de l’élaboration des descriptions variétales par l’UPOV et les services des membres de l’UPOV.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déclare que ni l’UPOV ni les services des membres de l’UPOV qui utilisent le marqueur CMS aux fins susmentionnées ne seront tenus pour responsables pour l’éventuelle utilisation abusive du marqueur CMS par des tiers.  Veuillez contacter </w:t>
      </w:r>
      <w:proofErr w:type="spellStart"/>
      <w:r w:rsidRPr="006F3868">
        <w:rPr>
          <w:rFonts w:cs="Arial"/>
          <w:sz w:val="16"/>
          <w:szCs w:val="16"/>
          <w:lang w:val="fr-FR"/>
        </w:rPr>
        <w:t>Naktuinbouw</w:t>
      </w:r>
      <w:proofErr w:type="spellEnd"/>
      <w:r w:rsidRPr="006F3868">
        <w:rPr>
          <w:rFonts w:cs="Arial"/>
          <w:sz w:val="16"/>
          <w:szCs w:val="16"/>
          <w:lang w:val="fr-FR"/>
        </w:rPr>
        <w:t xml:space="preserve"> (Pays</w:t>
      </w:r>
      <w:r>
        <w:rPr>
          <w:rFonts w:cs="Arial"/>
          <w:sz w:val="16"/>
          <w:szCs w:val="16"/>
          <w:lang w:val="fr-FR"/>
        </w:rPr>
        <w:noBreakHyphen/>
      </w:r>
      <w:r w:rsidRPr="006F3868">
        <w:rPr>
          <w:rFonts w:cs="Arial"/>
          <w:sz w:val="16"/>
          <w:szCs w:val="16"/>
          <w:lang w:val="fr-FR"/>
        </w:rPr>
        <w:t>Bas) pour obtenir la méthode et des informations concernant le marqueur CMS aux fins susmentionnées.</w:t>
      </w:r>
    </w:p>
  </w:footnote>
  <w:footnote w:id="5">
    <w:p w:rsidR="008C0228" w:rsidRPr="006F3868" w:rsidRDefault="008C0228" w:rsidP="008C0228">
      <w:pPr>
        <w:ind w:left="567" w:hanging="567"/>
        <w:rPr>
          <w:lang w:val="fr-FR"/>
        </w:rPr>
      </w:pPr>
      <w:r w:rsidRPr="006F3868">
        <w:rPr>
          <w:rStyle w:val="FootnoteReference"/>
          <w:sz w:val="16"/>
          <w:szCs w:val="16"/>
          <w:lang w:val="fr-FR"/>
        </w:rPr>
        <w:footnoteRef/>
      </w:r>
      <w:r w:rsidRPr="006F3868">
        <w:rPr>
          <w:sz w:val="16"/>
          <w:szCs w:val="16"/>
          <w:lang w:val="fr-FR"/>
        </w:rPr>
        <w:t xml:space="preserve"> </w:t>
      </w:r>
      <w:r w:rsidRPr="006F3868">
        <w:rPr>
          <w:sz w:val="16"/>
          <w:szCs w:val="16"/>
          <w:lang w:val="fr-FR"/>
        </w:rPr>
        <w:tab/>
        <w:t xml:space="preserve">La description de la méthode d’examen pour tester la stérilité mâle de </w:t>
      </w:r>
      <w:proofErr w:type="spellStart"/>
      <w:r w:rsidRPr="006F3868">
        <w:rPr>
          <w:rFonts w:cs="Arial"/>
          <w:i/>
          <w:sz w:val="16"/>
          <w:szCs w:val="16"/>
          <w:lang w:val="fr-FR"/>
        </w:rPr>
        <w:t>Brassica</w:t>
      </w:r>
      <w:proofErr w:type="spellEnd"/>
      <w:r w:rsidRPr="006F3868">
        <w:rPr>
          <w:rFonts w:cs="Arial"/>
          <w:sz w:val="16"/>
          <w:szCs w:val="16"/>
          <w:lang w:val="fr-FR"/>
        </w:rPr>
        <w:t xml:space="preserve"> (le marqueur CMS) est couverte par le secret d’affaires.  Le détenteur du secret d’affaires,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a donné son consentement pour l’utilisation aux seules fins de l’examen de la distinction, de l’homogénéité et de la stabilité (examen DHS) et de l’élaboration des descriptions variétales par l’UPOV et les services des membres de l’UPOV.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déclare que ni l’UPOV ni les services des membres de l’UPOV qui utilisent le marqueur CMS aux fins susmentionnées ne seront tenus pour responsables pour l’éventuelle utilisation abusive du marqueur CMS par des tiers.  Veuillez contacter </w:t>
      </w:r>
      <w:proofErr w:type="spellStart"/>
      <w:r w:rsidRPr="006F3868">
        <w:rPr>
          <w:rFonts w:cs="Arial"/>
          <w:sz w:val="16"/>
          <w:szCs w:val="16"/>
          <w:lang w:val="fr-FR"/>
        </w:rPr>
        <w:t>Naktuinbouw</w:t>
      </w:r>
      <w:proofErr w:type="spellEnd"/>
      <w:r w:rsidRPr="006F3868">
        <w:rPr>
          <w:rFonts w:cs="Arial"/>
          <w:sz w:val="16"/>
          <w:szCs w:val="16"/>
          <w:lang w:val="fr-FR"/>
        </w:rPr>
        <w:t xml:space="preserve"> (Pays</w:t>
      </w:r>
      <w:r>
        <w:rPr>
          <w:rFonts w:cs="Arial"/>
          <w:sz w:val="16"/>
          <w:szCs w:val="16"/>
          <w:lang w:val="fr-FR"/>
        </w:rPr>
        <w:noBreakHyphen/>
      </w:r>
      <w:r w:rsidRPr="006F3868">
        <w:rPr>
          <w:rFonts w:cs="Arial"/>
          <w:sz w:val="16"/>
          <w:szCs w:val="16"/>
          <w:lang w:val="fr-FR"/>
        </w:rPr>
        <w:t>Bas) pour obtenir la méthode et des informations concernant le marqueur CMS aux fins susmentionnées.</w:t>
      </w:r>
    </w:p>
  </w:footnote>
  <w:footnote w:id="6">
    <w:p w:rsidR="008C0228" w:rsidRPr="006F3868" w:rsidRDefault="008C0228" w:rsidP="008C0228">
      <w:pPr>
        <w:ind w:left="567" w:hanging="567"/>
        <w:rPr>
          <w:lang w:val="fr-FR"/>
        </w:rPr>
      </w:pPr>
      <w:r w:rsidRPr="006F3868">
        <w:rPr>
          <w:rStyle w:val="FootnoteReference"/>
          <w:sz w:val="16"/>
          <w:szCs w:val="16"/>
          <w:lang w:val="fr-FR"/>
        </w:rPr>
        <w:footnoteRef/>
      </w:r>
      <w:r w:rsidRPr="006F3868">
        <w:rPr>
          <w:sz w:val="16"/>
          <w:szCs w:val="16"/>
          <w:lang w:val="fr-FR"/>
        </w:rPr>
        <w:t xml:space="preserve"> </w:t>
      </w:r>
      <w:r w:rsidRPr="006F3868">
        <w:rPr>
          <w:sz w:val="16"/>
          <w:szCs w:val="16"/>
          <w:lang w:val="fr-FR"/>
        </w:rPr>
        <w:tab/>
        <w:t xml:space="preserve">La description de la méthode d’examen pour tester la stérilité mâle de </w:t>
      </w:r>
      <w:proofErr w:type="spellStart"/>
      <w:r w:rsidRPr="006F3868">
        <w:rPr>
          <w:rFonts w:cs="Arial"/>
          <w:i/>
          <w:sz w:val="16"/>
          <w:szCs w:val="16"/>
          <w:lang w:val="fr-FR"/>
        </w:rPr>
        <w:t>Brassica</w:t>
      </w:r>
      <w:proofErr w:type="spellEnd"/>
      <w:r w:rsidRPr="006F3868">
        <w:rPr>
          <w:rFonts w:cs="Arial"/>
          <w:sz w:val="16"/>
          <w:szCs w:val="16"/>
          <w:lang w:val="fr-FR"/>
        </w:rPr>
        <w:t xml:space="preserve"> (le marqueur CMS) est couverte par le secret d’affaires.  Le détenteur du secret d’affaires,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a donné son consentement pour l’utilisation aux seules fins de l’examen de la distinction, de l’homogénéité et de la stabilité (examen DHS) et de l’élaboration des descriptions variétales par l’UPOV et les services des membres de l’UPOV.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déclare que ni l’UPOV ni les services des membres de l’UPOV qui utilisent le marqueur CMS aux fins susmentionnées ne seront tenus pour responsables pour l’éventuelle utilisation abusive du marqueur CMS par des tiers.  Veuillez contacter </w:t>
      </w:r>
      <w:proofErr w:type="spellStart"/>
      <w:r w:rsidRPr="006F3868">
        <w:rPr>
          <w:rFonts w:cs="Arial"/>
          <w:sz w:val="16"/>
          <w:szCs w:val="16"/>
          <w:lang w:val="fr-FR"/>
        </w:rPr>
        <w:t>Naktuinbouw</w:t>
      </w:r>
      <w:proofErr w:type="spellEnd"/>
      <w:r w:rsidRPr="006F3868">
        <w:rPr>
          <w:rFonts w:cs="Arial"/>
          <w:sz w:val="16"/>
          <w:szCs w:val="16"/>
          <w:lang w:val="fr-FR"/>
        </w:rPr>
        <w:t xml:space="preserve"> (Pays</w:t>
      </w:r>
      <w:r>
        <w:rPr>
          <w:rFonts w:cs="Arial"/>
          <w:sz w:val="16"/>
          <w:szCs w:val="16"/>
          <w:lang w:val="fr-FR"/>
        </w:rPr>
        <w:noBreakHyphen/>
      </w:r>
      <w:r w:rsidRPr="006F3868">
        <w:rPr>
          <w:rFonts w:cs="Arial"/>
          <w:sz w:val="16"/>
          <w:szCs w:val="16"/>
          <w:lang w:val="fr-FR"/>
        </w:rPr>
        <w:t>Bas) pour obtenir la méthode et des informations concernant le marqueur CMS aux fins susmentionnées.</w:t>
      </w:r>
    </w:p>
  </w:footnote>
  <w:footnote w:id="7">
    <w:p w:rsidR="008C0228" w:rsidRPr="006F3868" w:rsidRDefault="008C0228" w:rsidP="008C0228">
      <w:pPr>
        <w:ind w:left="567" w:hanging="567"/>
        <w:rPr>
          <w:lang w:val="fr-FR"/>
        </w:rPr>
      </w:pPr>
      <w:r w:rsidRPr="006F3868">
        <w:rPr>
          <w:rStyle w:val="FootnoteReference"/>
          <w:sz w:val="16"/>
          <w:szCs w:val="16"/>
          <w:lang w:val="fr-FR"/>
        </w:rPr>
        <w:footnoteRef/>
      </w:r>
      <w:r w:rsidRPr="006F3868">
        <w:rPr>
          <w:sz w:val="16"/>
          <w:szCs w:val="16"/>
          <w:lang w:val="fr-FR"/>
        </w:rPr>
        <w:t xml:space="preserve"> </w:t>
      </w:r>
      <w:r w:rsidRPr="006F3868">
        <w:rPr>
          <w:sz w:val="16"/>
          <w:szCs w:val="16"/>
          <w:lang w:val="fr-FR"/>
        </w:rPr>
        <w:tab/>
        <w:t xml:space="preserve">La description de la méthode d’examen pour tester la stérilité mâle de </w:t>
      </w:r>
      <w:proofErr w:type="spellStart"/>
      <w:r w:rsidRPr="006F3868">
        <w:rPr>
          <w:rFonts w:cs="Arial"/>
          <w:i/>
          <w:sz w:val="16"/>
          <w:szCs w:val="16"/>
          <w:lang w:val="fr-FR"/>
        </w:rPr>
        <w:t>Brassica</w:t>
      </w:r>
      <w:proofErr w:type="spellEnd"/>
      <w:r w:rsidRPr="006F3868">
        <w:rPr>
          <w:rFonts w:cs="Arial"/>
          <w:sz w:val="16"/>
          <w:szCs w:val="16"/>
          <w:lang w:val="fr-FR"/>
        </w:rPr>
        <w:t xml:space="preserve"> (le marqueur CMS) est couverte par le secret d’affaires.  Le détenteur du secret d’affaires,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a donné son consentement pour l’utilisation aux seules fins de l’examen de la distinction, de l’homogénéité et de la stabilité (examen DHS) et de l’élaboration des descriptions variétales par l’UPOV et les services des membres de l’UPOV.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déclare que ni l’UPOV ni les services des membres de l’UPOV qui utilisent le marqueur CMS aux fins susmentionnées ne seront tenus pour responsables pour l’éventuelle utilisation abusive du marqueur CMS par des tiers.  Veuillez contacter </w:t>
      </w:r>
      <w:proofErr w:type="spellStart"/>
      <w:r w:rsidRPr="006F3868">
        <w:rPr>
          <w:rFonts w:cs="Arial"/>
          <w:sz w:val="16"/>
          <w:szCs w:val="16"/>
          <w:lang w:val="fr-FR"/>
        </w:rPr>
        <w:t>Naktuinbouw</w:t>
      </w:r>
      <w:proofErr w:type="spellEnd"/>
      <w:r w:rsidRPr="006F3868">
        <w:rPr>
          <w:rFonts w:cs="Arial"/>
          <w:sz w:val="16"/>
          <w:szCs w:val="16"/>
          <w:lang w:val="fr-FR"/>
        </w:rPr>
        <w:t xml:space="preserve"> (Pays</w:t>
      </w:r>
      <w:r>
        <w:rPr>
          <w:rFonts w:cs="Arial"/>
          <w:sz w:val="16"/>
          <w:szCs w:val="16"/>
          <w:lang w:val="fr-FR"/>
        </w:rPr>
        <w:noBreakHyphen/>
      </w:r>
      <w:r w:rsidRPr="006F3868">
        <w:rPr>
          <w:rFonts w:cs="Arial"/>
          <w:sz w:val="16"/>
          <w:szCs w:val="16"/>
          <w:lang w:val="fr-FR"/>
        </w:rPr>
        <w:t>Bas) pour obtenir la méthode et des informations concernant le marqueur CMS aux fins susmentionnées.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45" w:rsidRPr="00997029" w:rsidRDefault="00EA5245" w:rsidP="00EB048E">
    <w:pPr>
      <w:pStyle w:val="Header"/>
      <w:rPr>
        <w:rStyle w:val="PageNumber"/>
      </w:rPr>
    </w:pPr>
    <w:r w:rsidRPr="00997029">
      <w:rPr>
        <w:rStyle w:val="PageNumber"/>
      </w:rPr>
      <w:t>T</w:t>
    </w:r>
    <w:r w:rsidR="00A1007D">
      <w:rPr>
        <w:rStyle w:val="PageNumber"/>
      </w:rPr>
      <w:t>C/5</w:t>
    </w:r>
    <w:r w:rsidR="00C4033D">
      <w:rPr>
        <w:rStyle w:val="PageNumber"/>
      </w:rPr>
      <w:t>2</w:t>
    </w:r>
    <w:r w:rsidRPr="00997029">
      <w:rPr>
        <w:rStyle w:val="PageNumber"/>
      </w:rPr>
      <w:t>/</w:t>
    </w:r>
    <w:r w:rsidR="008C0228">
      <w:rPr>
        <w:rStyle w:val="PageNumber"/>
      </w:rPr>
      <w:t>27</w:t>
    </w:r>
  </w:p>
  <w:p w:rsidR="00EA5245" w:rsidRPr="00997029" w:rsidRDefault="00EA5245" w:rsidP="00EB048E">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702D25">
      <w:rPr>
        <w:rStyle w:val="PageNumber"/>
        <w:noProof/>
      </w:rPr>
      <w:t>7</w:t>
    </w:r>
    <w:r w:rsidRPr="00997029">
      <w:rPr>
        <w:rStyle w:val="PageNumber"/>
      </w:rPr>
      <w:fldChar w:fldCharType="end"/>
    </w:r>
  </w:p>
  <w:p w:rsidR="00EA5245" w:rsidRPr="00997029" w:rsidRDefault="00EA5245" w:rsidP="00F45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B3EF0"/>
    <w:multiLevelType w:val="hybridMultilevel"/>
    <w:tmpl w:val="9580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9F3774"/>
    <w:multiLevelType w:val="hybridMultilevel"/>
    <w:tmpl w:val="3B5A55A4"/>
    <w:lvl w:ilvl="0" w:tplc="200A8A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274"/>
    <w:rsid w:val="00010CF3"/>
    <w:rsid w:val="00011E27"/>
    <w:rsid w:val="000148BC"/>
    <w:rsid w:val="00024AB8"/>
    <w:rsid w:val="00030854"/>
    <w:rsid w:val="00036028"/>
    <w:rsid w:val="00044642"/>
    <w:rsid w:val="000446B9"/>
    <w:rsid w:val="00047E21"/>
    <w:rsid w:val="00085505"/>
    <w:rsid w:val="000B6E8B"/>
    <w:rsid w:val="000C7021"/>
    <w:rsid w:val="000D6BBC"/>
    <w:rsid w:val="000D7780"/>
    <w:rsid w:val="00105929"/>
    <w:rsid w:val="001131D5"/>
    <w:rsid w:val="00141DB8"/>
    <w:rsid w:val="00142799"/>
    <w:rsid w:val="0014505B"/>
    <w:rsid w:val="0017474A"/>
    <w:rsid w:val="001758C6"/>
    <w:rsid w:val="00176792"/>
    <w:rsid w:val="0021332C"/>
    <w:rsid w:val="00213982"/>
    <w:rsid w:val="00235267"/>
    <w:rsid w:val="0024416D"/>
    <w:rsid w:val="002800A0"/>
    <w:rsid w:val="002801B3"/>
    <w:rsid w:val="00281060"/>
    <w:rsid w:val="002940E8"/>
    <w:rsid w:val="002A6E50"/>
    <w:rsid w:val="002C256A"/>
    <w:rsid w:val="00305A7F"/>
    <w:rsid w:val="003152FE"/>
    <w:rsid w:val="00320AE8"/>
    <w:rsid w:val="00327436"/>
    <w:rsid w:val="00344BD6"/>
    <w:rsid w:val="0035528D"/>
    <w:rsid w:val="00361821"/>
    <w:rsid w:val="003D12A9"/>
    <w:rsid w:val="003D227C"/>
    <w:rsid w:val="003D2B4D"/>
    <w:rsid w:val="003D7E71"/>
    <w:rsid w:val="00430794"/>
    <w:rsid w:val="00444A88"/>
    <w:rsid w:val="00474DA4"/>
    <w:rsid w:val="004B6F67"/>
    <w:rsid w:val="004D047D"/>
    <w:rsid w:val="004F305A"/>
    <w:rsid w:val="00504E0E"/>
    <w:rsid w:val="00512164"/>
    <w:rsid w:val="00520297"/>
    <w:rsid w:val="005338F9"/>
    <w:rsid w:val="0054281C"/>
    <w:rsid w:val="0055268D"/>
    <w:rsid w:val="00576BE4"/>
    <w:rsid w:val="005A400A"/>
    <w:rsid w:val="005B4A0E"/>
    <w:rsid w:val="00612379"/>
    <w:rsid w:val="0061555F"/>
    <w:rsid w:val="00641200"/>
    <w:rsid w:val="00681A3D"/>
    <w:rsid w:val="00687EB4"/>
    <w:rsid w:val="006B17D2"/>
    <w:rsid w:val="006C224E"/>
    <w:rsid w:val="006D780A"/>
    <w:rsid w:val="00702D25"/>
    <w:rsid w:val="00732DEC"/>
    <w:rsid w:val="00735BD5"/>
    <w:rsid w:val="007556F6"/>
    <w:rsid w:val="00760EEF"/>
    <w:rsid w:val="00777EE5"/>
    <w:rsid w:val="00784836"/>
    <w:rsid w:val="0079023E"/>
    <w:rsid w:val="007A2854"/>
    <w:rsid w:val="007D0B9D"/>
    <w:rsid w:val="007D19B0"/>
    <w:rsid w:val="007F48AA"/>
    <w:rsid w:val="007F498F"/>
    <w:rsid w:val="0080679D"/>
    <w:rsid w:val="008108B0"/>
    <w:rsid w:val="00811B20"/>
    <w:rsid w:val="00822473"/>
    <w:rsid w:val="0082296E"/>
    <w:rsid w:val="00824099"/>
    <w:rsid w:val="00867AC1"/>
    <w:rsid w:val="008A743F"/>
    <w:rsid w:val="008C0228"/>
    <w:rsid w:val="008C0970"/>
    <w:rsid w:val="008C17F3"/>
    <w:rsid w:val="008D2CF7"/>
    <w:rsid w:val="008D3729"/>
    <w:rsid w:val="00900C26"/>
    <w:rsid w:val="0090197F"/>
    <w:rsid w:val="00906DDC"/>
    <w:rsid w:val="00915274"/>
    <w:rsid w:val="00934E09"/>
    <w:rsid w:val="00936253"/>
    <w:rsid w:val="00952DD4"/>
    <w:rsid w:val="00970FED"/>
    <w:rsid w:val="00997029"/>
    <w:rsid w:val="009A509B"/>
    <w:rsid w:val="009D690D"/>
    <w:rsid w:val="009E65B6"/>
    <w:rsid w:val="00A1007D"/>
    <w:rsid w:val="00A2260F"/>
    <w:rsid w:val="00A42AC3"/>
    <w:rsid w:val="00A430CF"/>
    <w:rsid w:val="00A47CDB"/>
    <w:rsid w:val="00A54309"/>
    <w:rsid w:val="00AA3CEC"/>
    <w:rsid w:val="00AB2B93"/>
    <w:rsid w:val="00AB7E5B"/>
    <w:rsid w:val="00AD065F"/>
    <w:rsid w:val="00AE0EF1"/>
    <w:rsid w:val="00B07301"/>
    <w:rsid w:val="00B224DE"/>
    <w:rsid w:val="00B438DE"/>
    <w:rsid w:val="00B84BBD"/>
    <w:rsid w:val="00BA43FB"/>
    <w:rsid w:val="00BC127D"/>
    <w:rsid w:val="00BC1FE6"/>
    <w:rsid w:val="00C061B6"/>
    <w:rsid w:val="00C13808"/>
    <w:rsid w:val="00C2446C"/>
    <w:rsid w:val="00C36AE5"/>
    <w:rsid w:val="00C4033D"/>
    <w:rsid w:val="00C41F17"/>
    <w:rsid w:val="00C5791C"/>
    <w:rsid w:val="00C66290"/>
    <w:rsid w:val="00C72B7A"/>
    <w:rsid w:val="00C734F7"/>
    <w:rsid w:val="00C973F2"/>
    <w:rsid w:val="00CA774A"/>
    <w:rsid w:val="00CC11B0"/>
    <w:rsid w:val="00CF7E36"/>
    <w:rsid w:val="00D3708D"/>
    <w:rsid w:val="00D40426"/>
    <w:rsid w:val="00D57C96"/>
    <w:rsid w:val="00D91203"/>
    <w:rsid w:val="00D95174"/>
    <w:rsid w:val="00DA6F36"/>
    <w:rsid w:val="00DB596E"/>
    <w:rsid w:val="00DC00EA"/>
    <w:rsid w:val="00DE2459"/>
    <w:rsid w:val="00E72D49"/>
    <w:rsid w:val="00E7593C"/>
    <w:rsid w:val="00E7678A"/>
    <w:rsid w:val="00E935F1"/>
    <w:rsid w:val="00E94A81"/>
    <w:rsid w:val="00EA1FFB"/>
    <w:rsid w:val="00EA5245"/>
    <w:rsid w:val="00EB048E"/>
    <w:rsid w:val="00EB238B"/>
    <w:rsid w:val="00EE34DF"/>
    <w:rsid w:val="00EF2F89"/>
    <w:rsid w:val="00F1237A"/>
    <w:rsid w:val="00F161EB"/>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E8B"/>
    <w:pPr>
      <w:jc w:val="both"/>
    </w:pPr>
    <w:rPr>
      <w:rFonts w:ascii="Arial" w:hAnsi="Arial"/>
    </w:rPr>
  </w:style>
  <w:style w:type="paragraph" w:styleId="Heading1">
    <w:name w:val="heading 1"/>
    <w:next w:val="Normal"/>
    <w:autoRedefine/>
    <w:qFormat/>
    <w:rsid w:val="00C734F7"/>
    <w:pPr>
      <w:keepNext/>
      <w:jc w:val="both"/>
      <w:outlineLvl w:val="0"/>
    </w:pPr>
    <w:rPr>
      <w:rFonts w:ascii="Arial" w:hAnsi="Arial"/>
      <w:caps/>
    </w:rPr>
  </w:style>
  <w:style w:type="paragraph" w:styleId="Heading2">
    <w:name w:val="heading 2"/>
    <w:next w:val="Normal"/>
    <w:autoRedefine/>
    <w:qFormat/>
    <w:rsid w:val="00C734F7"/>
    <w:pPr>
      <w:keepNext/>
      <w:jc w:val="both"/>
      <w:outlineLvl w:val="1"/>
    </w:pPr>
    <w:rPr>
      <w:rFonts w:ascii="Arial" w:hAnsi="Arial"/>
      <w:u w:val="single"/>
    </w:rPr>
  </w:style>
  <w:style w:type="paragraph" w:styleId="Heading3">
    <w:name w:val="heading 3"/>
    <w:next w:val="Normal"/>
    <w:autoRedefine/>
    <w:qFormat/>
    <w:rsid w:val="00C734F7"/>
    <w:pPr>
      <w:keepNext/>
      <w:jc w:val="both"/>
      <w:outlineLvl w:val="2"/>
    </w:pPr>
    <w:rPr>
      <w:rFonts w:ascii="Arial" w:hAnsi="Arial"/>
      <w:i/>
    </w:rPr>
  </w:style>
  <w:style w:type="paragraph" w:styleId="Heading4">
    <w:name w:val="heading 4"/>
    <w:next w:val="Normal"/>
    <w:autoRedefine/>
    <w:qFormat/>
    <w:rsid w:val="00C734F7"/>
    <w:pPr>
      <w:keepNext/>
      <w:ind w:left="567"/>
      <w:jc w:val="both"/>
      <w:outlineLvl w:val="3"/>
    </w:pPr>
    <w:rPr>
      <w:rFonts w:ascii="Arial" w:hAnsi="Arial"/>
      <w:u w:val="single"/>
      <w:lang w:val="fr-FR"/>
    </w:rPr>
  </w:style>
  <w:style w:type="paragraph" w:styleId="Heading5">
    <w:name w:val="heading 5"/>
    <w:next w:val="Normal"/>
    <w:autoRedefine/>
    <w:qFormat/>
    <w:rsid w:val="00C734F7"/>
    <w:pPr>
      <w:keepNext/>
      <w:ind w:left="1134" w:hanging="567"/>
      <w:jc w:val="both"/>
      <w:outlineLvl w:val="4"/>
    </w:pPr>
    <w:rPr>
      <w:rFonts w:ascii="Arial" w:hAnsi="Arial"/>
      <w:i/>
    </w:rPr>
  </w:style>
  <w:style w:type="paragraph" w:styleId="Heading7">
    <w:name w:val="heading 7"/>
    <w:basedOn w:val="Normal"/>
    <w:next w:val="Normal"/>
    <w:link w:val="Heading7Char"/>
    <w:uiPriority w:val="9"/>
    <w:semiHidden/>
    <w:unhideWhenUsed/>
    <w:qFormat/>
    <w:rsid w:val="008C0228"/>
    <w:pPr>
      <w:keepNext/>
      <w:keepLines/>
      <w:spacing w:before="200"/>
      <w:jc w:val="left"/>
      <w:outlineLvl w:val="6"/>
    </w:pPr>
    <w:rPr>
      <w:rFonts w:asciiTheme="majorHAnsi" w:eastAsiaTheme="majorEastAsia" w:hAnsiTheme="majorHAnsi" w:cstheme="majorBidi"/>
      <w:i/>
      <w:iCs/>
      <w:color w:val="404040" w:themeColor="text1" w:themeTint="BF"/>
      <w:sz w:val="24"/>
      <w:szCs w:val="24"/>
      <w:lang w:eastAsia="nl-N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rPr>
      <w:lang w:val="en-US"/>
    </w:rPr>
  </w:style>
  <w:style w:type="paragraph" w:customStyle="1" w:styleId="DecisionParagraphs">
    <w:name w:val="DecisionParagraphs"/>
    <w:basedOn w:val="Normal"/>
    <w:rsid w:val="00F161EB"/>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F161EB"/>
    <w:pPr>
      <w:keepNext/>
      <w:keepLines/>
      <w:spacing w:before="180" w:after="120"/>
      <w:jc w:val="left"/>
    </w:pPr>
    <w:rPr>
      <w:caps/>
      <w:noProof/>
      <w:snapToGrid w:val="0"/>
      <w:u w:val="single"/>
    </w:rPr>
  </w:style>
  <w:style w:type="paragraph" w:customStyle="1" w:styleId="pldetails">
    <w:name w:val="pldetails"/>
    <w:basedOn w:val="Normal"/>
    <w:rsid w:val="00F161EB"/>
    <w:pPr>
      <w:keepLines/>
      <w:spacing w:before="60" w:after="60"/>
      <w:jc w:val="left"/>
    </w:pPr>
    <w:rPr>
      <w:noProof/>
      <w:snapToGrid w:val="0"/>
    </w:rPr>
  </w:style>
  <w:style w:type="paragraph" w:customStyle="1" w:styleId="plheading">
    <w:name w:val="plheading"/>
    <w:basedOn w:val="Normal"/>
    <w:rsid w:val="00F161EB"/>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C734F7"/>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C734F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C734F7"/>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C734F7"/>
    <w:pPr>
      <w:tabs>
        <w:tab w:val="right" w:leader="dot" w:pos="9639"/>
      </w:tabs>
      <w:contextualSpacing/>
      <w:jc w:val="center"/>
    </w:pPr>
    <w:rPr>
      <w:rFonts w:ascii="Arial" w:hAnsi="Arial"/>
      <w:caps/>
    </w:rPr>
  </w:style>
  <w:style w:type="paragraph" w:styleId="TOC5">
    <w:name w:val="toc 5"/>
    <w:next w:val="Normal"/>
    <w:autoRedefine/>
    <w:semiHidden/>
    <w:rsid w:val="00C734F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F48AA"/>
    <w:rPr>
      <w:rFonts w:ascii="Tahoma" w:hAnsi="Tahoma" w:cs="Tahoma"/>
      <w:sz w:val="16"/>
      <w:szCs w:val="16"/>
    </w:rPr>
  </w:style>
  <w:style w:type="character" w:customStyle="1" w:styleId="BalloonTextChar">
    <w:name w:val="Balloon Text Char"/>
    <w:basedOn w:val="DefaultParagraphFont"/>
    <w:link w:val="BalloonText"/>
    <w:rsid w:val="007F48AA"/>
    <w:rPr>
      <w:rFonts w:ascii="Tahoma" w:hAnsi="Tahoma" w:cs="Tahoma"/>
      <w:sz w:val="16"/>
      <w:szCs w:val="16"/>
    </w:rPr>
  </w:style>
  <w:style w:type="character" w:customStyle="1" w:styleId="Heading7Char">
    <w:name w:val="Heading 7 Char"/>
    <w:basedOn w:val="DefaultParagraphFont"/>
    <w:link w:val="Heading7"/>
    <w:uiPriority w:val="9"/>
    <w:semiHidden/>
    <w:rsid w:val="008C0228"/>
    <w:rPr>
      <w:rFonts w:asciiTheme="majorHAnsi" w:eastAsiaTheme="majorEastAsia" w:hAnsiTheme="majorHAnsi" w:cstheme="majorBidi"/>
      <w:i/>
      <w:iCs/>
      <w:color w:val="404040" w:themeColor="text1" w:themeTint="BF"/>
      <w:sz w:val="24"/>
      <w:szCs w:val="24"/>
      <w:lang w:eastAsia="nl-NL"/>
    </w:rPr>
  </w:style>
  <w:style w:type="paragraph" w:styleId="ListParagraph">
    <w:name w:val="List Paragraph"/>
    <w:basedOn w:val="Normal"/>
    <w:uiPriority w:val="34"/>
    <w:qFormat/>
    <w:rsid w:val="008C0228"/>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Normalt">
    <w:name w:val="Normalt"/>
    <w:basedOn w:val="Normal"/>
    <w:rsid w:val="008C0228"/>
    <w:pPr>
      <w:spacing w:before="120" w:after="120"/>
      <w:jc w:val="left"/>
    </w:pPr>
    <w:rPr>
      <w:rFonts w:ascii="Times New Roman" w:hAnsi="Times New Roman"/>
      <w:noProof/>
      <w:lang w:eastAsia="es-ES"/>
    </w:rPr>
  </w:style>
  <w:style w:type="paragraph" w:customStyle="1" w:styleId="Normaltb">
    <w:name w:val="Normaltb"/>
    <w:basedOn w:val="Normalt"/>
    <w:rsid w:val="008C0228"/>
    <w:pPr>
      <w:keepNext/>
    </w:pPr>
    <w:rPr>
      <w:b/>
    </w:rPr>
  </w:style>
  <w:style w:type="paragraph" w:customStyle="1" w:styleId="tgchartextcentered">
    <w:name w:val="tg_char_text_centered"/>
    <w:basedOn w:val="Normal"/>
    <w:rsid w:val="008C0228"/>
    <w:pPr>
      <w:spacing w:before="80" w:after="80"/>
      <w:jc w:val="center"/>
    </w:pPr>
    <w:rPr>
      <w:b/>
      <w:sz w:val="16"/>
    </w:rPr>
  </w:style>
  <w:style w:type="paragraph" w:customStyle="1" w:styleId="tgchartext">
    <w:name w:val="tg_char_text"/>
    <w:basedOn w:val="Normal"/>
    <w:rsid w:val="008C0228"/>
    <w:pPr>
      <w:spacing w:before="80" w:after="80"/>
      <w:jc w:val="left"/>
    </w:pPr>
    <w:rPr>
      <w:sz w:val="16"/>
    </w:rPr>
  </w:style>
  <w:style w:type="paragraph" w:customStyle="1" w:styleId="Normaltg">
    <w:name w:val="Normaltg"/>
    <w:basedOn w:val="Normal"/>
    <w:rsid w:val="008C0228"/>
    <w:pPr>
      <w:tabs>
        <w:tab w:val="left" w:pos="709"/>
        <w:tab w:val="left" w:pos="1418"/>
      </w:tabs>
    </w:pPr>
    <w:rPr>
      <w:rFonts w:ascii="Times New Roman" w:hAnsi="Times New Roman"/>
      <w:sz w:val="24"/>
    </w:rPr>
  </w:style>
  <w:style w:type="character" w:customStyle="1" w:styleId="shorttext">
    <w:name w:val="short_text"/>
    <w:basedOn w:val="DefaultParagraphFont"/>
    <w:rsid w:val="00142799"/>
  </w:style>
  <w:style w:type="character" w:customStyle="1" w:styleId="hps">
    <w:name w:val="hps"/>
    <w:basedOn w:val="DefaultParagraphFont"/>
    <w:rsid w:val="001427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E8B"/>
    <w:pPr>
      <w:jc w:val="both"/>
    </w:pPr>
    <w:rPr>
      <w:rFonts w:ascii="Arial" w:hAnsi="Arial"/>
    </w:rPr>
  </w:style>
  <w:style w:type="paragraph" w:styleId="Heading1">
    <w:name w:val="heading 1"/>
    <w:next w:val="Normal"/>
    <w:autoRedefine/>
    <w:qFormat/>
    <w:rsid w:val="00C734F7"/>
    <w:pPr>
      <w:keepNext/>
      <w:jc w:val="both"/>
      <w:outlineLvl w:val="0"/>
    </w:pPr>
    <w:rPr>
      <w:rFonts w:ascii="Arial" w:hAnsi="Arial"/>
      <w:caps/>
    </w:rPr>
  </w:style>
  <w:style w:type="paragraph" w:styleId="Heading2">
    <w:name w:val="heading 2"/>
    <w:next w:val="Normal"/>
    <w:autoRedefine/>
    <w:qFormat/>
    <w:rsid w:val="00C734F7"/>
    <w:pPr>
      <w:keepNext/>
      <w:jc w:val="both"/>
      <w:outlineLvl w:val="1"/>
    </w:pPr>
    <w:rPr>
      <w:rFonts w:ascii="Arial" w:hAnsi="Arial"/>
      <w:u w:val="single"/>
    </w:rPr>
  </w:style>
  <w:style w:type="paragraph" w:styleId="Heading3">
    <w:name w:val="heading 3"/>
    <w:next w:val="Normal"/>
    <w:autoRedefine/>
    <w:qFormat/>
    <w:rsid w:val="00C734F7"/>
    <w:pPr>
      <w:keepNext/>
      <w:jc w:val="both"/>
      <w:outlineLvl w:val="2"/>
    </w:pPr>
    <w:rPr>
      <w:rFonts w:ascii="Arial" w:hAnsi="Arial"/>
      <w:i/>
    </w:rPr>
  </w:style>
  <w:style w:type="paragraph" w:styleId="Heading4">
    <w:name w:val="heading 4"/>
    <w:next w:val="Normal"/>
    <w:autoRedefine/>
    <w:qFormat/>
    <w:rsid w:val="00C734F7"/>
    <w:pPr>
      <w:keepNext/>
      <w:ind w:left="567"/>
      <w:jc w:val="both"/>
      <w:outlineLvl w:val="3"/>
    </w:pPr>
    <w:rPr>
      <w:rFonts w:ascii="Arial" w:hAnsi="Arial"/>
      <w:u w:val="single"/>
      <w:lang w:val="fr-FR"/>
    </w:rPr>
  </w:style>
  <w:style w:type="paragraph" w:styleId="Heading5">
    <w:name w:val="heading 5"/>
    <w:next w:val="Normal"/>
    <w:autoRedefine/>
    <w:qFormat/>
    <w:rsid w:val="00C734F7"/>
    <w:pPr>
      <w:keepNext/>
      <w:ind w:left="1134" w:hanging="567"/>
      <w:jc w:val="both"/>
      <w:outlineLvl w:val="4"/>
    </w:pPr>
    <w:rPr>
      <w:rFonts w:ascii="Arial" w:hAnsi="Arial"/>
      <w:i/>
    </w:rPr>
  </w:style>
  <w:style w:type="paragraph" w:styleId="Heading7">
    <w:name w:val="heading 7"/>
    <w:basedOn w:val="Normal"/>
    <w:next w:val="Normal"/>
    <w:link w:val="Heading7Char"/>
    <w:uiPriority w:val="9"/>
    <w:semiHidden/>
    <w:unhideWhenUsed/>
    <w:qFormat/>
    <w:rsid w:val="008C0228"/>
    <w:pPr>
      <w:keepNext/>
      <w:keepLines/>
      <w:spacing w:before="200"/>
      <w:jc w:val="left"/>
      <w:outlineLvl w:val="6"/>
    </w:pPr>
    <w:rPr>
      <w:rFonts w:asciiTheme="majorHAnsi" w:eastAsiaTheme="majorEastAsia" w:hAnsiTheme="majorHAnsi" w:cstheme="majorBidi"/>
      <w:i/>
      <w:iCs/>
      <w:color w:val="404040" w:themeColor="text1" w:themeTint="BF"/>
      <w:sz w:val="24"/>
      <w:szCs w:val="24"/>
      <w:lang w:eastAsia="nl-N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rPr>
      <w:lang w:val="en-US"/>
    </w:rPr>
  </w:style>
  <w:style w:type="paragraph" w:customStyle="1" w:styleId="DecisionParagraphs">
    <w:name w:val="DecisionParagraphs"/>
    <w:basedOn w:val="Normal"/>
    <w:rsid w:val="00F161EB"/>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F161EB"/>
    <w:pPr>
      <w:keepNext/>
      <w:keepLines/>
      <w:spacing w:before="180" w:after="120"/>
      <w:jc w:val="left"/>
    </w:pPr>
    <w:rPr>
      <w:caps/>
      <w:noProof/>
      <w:snapToGrid w:val="0"/>
      <w:u w:val="single"/>
    </w:rPr>
  </w:style>
  <w:style w:type="paragraph" w:customStyle="1" w:styleId="pldetails">
    <w:name w:val="pldetails"/>
    <w:basedOn w:val="Normal"/>
    <w:rsid w:val="00F161EB"/>
    <w:pPr>
      <w:keepLines/>
      <w:spacing w:before="60" w:after="60"/>
      <w:jc w:val="left"/>
    </w:pPr>
    <w:rPr>
      <w:noProof/>
      <w:snapToGrid w:val="0"/>
    </w:rPr>
  </w:style>
  <w:style w:type="paragraph" w:customStyle="1" w:styleId="plheading">
    <w:name w:val="plheading"/>
    <w:basedOn w:val="Normal"/>
    <w:rsid w:val="00F161EB"/>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C734F7"/>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C734F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C734F7"/>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C734F7"/>
    <w:pPr>
      <w:tabs>
        <w:tab w:val="right" w:leader="dot" w:pos="9639"/>
      </w:tabs>
      <w:contextualSpacing/>
      <w:jc w:val="center"/>
    </w:pPr>
    <w:rPr>
      <w:rFonts w:ascii="Arial" w:hAnsi="Arial"/>
      <w:caps/>
    </w:rPr>
  </w:style>
  <w:style w:type="paragraph" w:styleId="TOC5">
    <w:name w:val="toc 5"/>
    <w:next w:val="Normal"/>
    <w:autoRedefine/>
    <w:semiHidden/>
    <w:rsid w:val="00C734F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F48AA"/>
    <w:rPr>
      <w:rFonts w:ascii="Tahoma" w:hAnsi="Tahoma" w:cs="Tahoma"/>
      <w:sz w:val="16"/>
      <w:szCs w:val="16"/>
    </w:rPr>
  </w:style>
  <w:style w:type="character" w:customStyle="1" w:styleId="BalloonTextChar">
    <w:name w:val="Balloon Text Char"/>
    <w:basedOn w:val="DefaultParagraphFont"/>
    <w:link w:val="BalloonText"/>
    <w:rsid w:val="007F48AA"/>
    <w:rPr>
      <w:rFonts w:ascii="Tahoma" w:hAnsi="Tahoma" w:cs="Tahoma"/>
      <w:sz w:val="16"/>
      <w:szCs w:val="16"/>
    </w:rPr>
  </w:style>
  <w:style w:type="character" w:customStyle="1" w:styleId="Heading7Char">
    <w:name w:val="Heading 7 Char"/>
    <w:basedOn w:val="DefaultParagraphFont"/>
    <w:link w:val="Heading7"/>
    <w:uiPriority w:val="9"/>
    <w:semiHidden/>
    <w:rsid w:val="008C0228"/>
    <w:rPr>
      <w:rFonts w:asciiTheme="majorHAnsi" w:eastAsiaTheme="majorEastAsia" w:hAnsiTheme="majorHAnsi" w:cstheme="majorBidi"/>
      <w:i/>
      <w:iCs/>
      <w:color w:val="404040" w:themeColor="text1" w:themeTint="BF"/>
      <w:sz w:val="24"/>
      <w:szCs w:val="24"/>
      <w:lang w:eastAsia="nl-NL"/>
    </w:rPr>
  </w:style>
  <w:style w:type="paragraph" w:styleId="ListParagraph">
    <w:name w:val="List Paragraph"/>
    <w:basedOn w:val="Normal"/>
    <w:uiPriority w:val="34"/>
    <w:qFormat/>
    <w:rsid w:val="008C0228"/>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Normalt">
    <w:name w:val="Normalt"/>
    <w:basedOn w:val="Normal"/>
    <w:rsid w:val="008C0228"/>
    <w:pPr>
      <w:spacing w:before="120" w:after="120"/>
      <w:jc w:val="left"/>
    </w:pPr>
    <w:rPr>
      <w:rFonts w:ascii="Times New Roman" w:hAnsi="Times New Roman"/>
      <w:noProof/>
      <w:lang w:eastAsia="es-ES"/>
    </w:rPr>
  </w:style>
  <w:style w:type="paragraph" w:customStyle="1" w:styleId="Normaltb">
    <w:name w:val="Normaltb"/>
    <w:basedOn w:val="Normalt"/>
    <w:rsid w:val="008C0228"/>
    <w:pPr>
      <w:keepNext/>
    </w:pPr>
    <w:rPr>
      <w:b/>
    </w:rPr>
  </w:style>
  <w:style w:type="paragraph" w:customStyle="1" w:styleId="tgchartextcentered">
    <w:name w:val="tg_char_text_centered"/>
    <w:basedOn w:val="Normal"/>
    <w:rsid w:val="008C0228"/>
    <w:pPr>
      <w:spacing w:before="80" w:after="80"/>
      <w:jc w:val="center"/>
    </w:pPr>
    <w:rPr>
      <w:b/>
      <w:sz w:val="16"/>
    </w:rPr>
  </w:style>
  <w:style w:type="paragraph" w:customStyle="1" w:styleId="tgchartext">
    <w:name w:val="tg_char_text"/>
    <w:basedOn w:val="Normal"/>
    <w:rsid w:val="008C0228"/>
    <w:pPr>
      <w:spacing w:before="80" w:after="80"/>
      <w:jc w:val="left"/>
    </w:pPr>
    <w:rPr>
      <w:sz w:val="16"/>
    </w:rPr>
  </w:style>
  <w:style w:type="paragraph" w:customStyle="1" w:styleId="Normaltg">
    <w:name w:val="Normaltg"/>
    <w:basedOn w:val="Normal"/>
    <w:rsid w:val="008C0228"/>
    <w:pPr>
      <w:tabs>
        <w:tab w:val="left" w:pos="709"/>
        <w:tab w:val="left" w:pos="1418"/>
      </w:tabs>
    </w:pPr>
    <w:rPr>
      <w:rFonts w:ascii="Times New Roman" w:hAnsi="Times New Roman"/>
      <w:sz w:val="24"/>
    </w:rPr>
  </w:style>
  <w:style w:type="character" w:customStyle="1" w:styleId="shorttext">
    <w:name w:val="short_text"/>
    <w:basedOn w:val="DefaultParagraphFont"/>
    <w:rsid w:val="00142799"/>
  </w:style>
  <w:style w:type="character" w:customStyle="1" w:styleId="hps">
    <w:name w:val="hps"/>
    <w:basedOn w:val="DefaultParagraphFont"/>
    <w:rsid w:val="00142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tc_52_FR.dotx</Template>
  <TotalTime>10</TotalTime>
  <Pages>7</Pages>
  <Words>2023</Words>
  <Characters>11021</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OERTEL Romy</dc:creator>
  <cp:lastModifiedBy>OERTEL Romy</cp:lastModifiedBy>
  <cp:revision>7</cp:revision>
  <cp:lastPrinted>2016-02-17T10:15:00Z</cp:lastPrinted>
  <dcterms:created xsi:type="dcterms:W3CDTF">2016-01-14T12:51:00Z</dcterms:created>
  <dcterms:modified xsi:type="dcterms:W3CDTF">2016-02-29T09:46:00Z</dcterms:modified>
</cp:coreProperties>
</file>