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F5974" w14:paraId="68959A5F" w14:textId="77777777" w:rsidTr="00EB4E9C">
        <w:tc>
          <w:tcPr>
            <w:tcW w:w="6522" w:type="dxa"/>
          </w:tcPr>
          <w:p w14:paraId="77A472CF" w14:textId="3ECD90D8" w:rsidR="00DC3802" w:rsidRPr="00EF5974" w:rsidRDefault="00DC3802" w:rsidP="00AC2883">
            <w:pPr>
              <w:rPr>
                <w:lang w:val="de-DE"/>
              </w:rPr>
            </w:pPr>
            <w:r w:rsidRPr="00EF5974">
              <w:rPr>
                <w:noProof/>
              </w:rPr>
              <w:drawing>
                <wp:inline distT="0" distB="0" distL="0" distR="0" wp14:anchorId="2B13A92E" wp14:editId="2C4E256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05F4657" w14:textId="4A0CD99E" w:rsidR="00B0199C" w:rsidRPr="00EF5974" w:rsidRDefault="009F1D4F">
            <w:pPr>
              <w:pStyle w:val="Lettrine"/>
              <w:rPr>
                <w:lang w:val="de-DE"/>
              </w:rPr>
            </w:pPr>
            <w:r w:rsidRPr="00EF5974">
              <w:rPr>
                <w:lang w:val="de-DE"/>
              </w:rPr>
              <w:t>G</w:t>
            </w:r>
          </w:p>
        </w:tc>
      </w:tr>
      <w:tr w:rsidR="00DC3802" w:rsidRPr="00283CBA" w14:paraId="44310B2B" w14:textId="77777777" w:rsidTr="00645CA8">
        <w:trPr>
          <w:trHeight w:val="219"/>
        </w:trPr>
        <w:tc>
          <w:tcPr>
            <w:tcW w:w="6522" w:type="dxa"/>
          </w:tcPr>
          <w:p w14:paraId="021A2D2F" w14:textId="77777777" w:rsidR="00B0199C" w:rsidRPr="00EF5974" w:rsidRDefault="001278A3">
            <w:pPr>
              <w:pStyle w:val="upove"/>
              <w:rPr>
                <w:lang w:val="de-DE"/>
              </w:rPr>
            </w:pPr>
            <w:r w:rsidRPr="00EF5974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714020A3" w14:textId="77777777" w:rsidR="00DC3802" w:rsidRPr="00EF5974" w:rsidRDefault="00DC3802" w:rsidP="00DA4973">
            <w:pPr>
              <w:rPr>
                <w:lang w:val="de-DE"/>
              </w:rPr>
            </w:pPr>
          </w:p>
        </w:tc>
      </w:tr>
    </w:tbl>
    <w:p w14:paraId="28865780" w14:textId="77777777" w:rsidR="00DC3802" w:rsidRPr="00EF5974" w:rsidRDefault="00DC3802" w:rsidP="00DC3802">
      <w:pPr>
        <w:rPr>
          <w:lang w:val="de-DE"/>
        </w:rPr>
      </w:pPr>
    </w:p>
    <w:p w14:paraId="44D78C09" w14:textId="77777777" w:rsidR="00D70E65" w:rsidRPr="00EF5974" w:rsidRDefault="00D70E65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278A3" w14:paraId="62A61FE3" w14:textId="77777777" w:rsidTr="00EB4E9C">
        <w:tc>
          <w:tcPr>
            <w:tcW w:w="6512" w:type="dxa"/>
          </w:tcPr>
          <w:p w14:paraId="414412AE" w14:textId="77777777" w:rsidR="00B0199C" w:rsidRPr="00EF5974" w:rsidRDefault="001278A3">
            <w:pPr>
              <w:pStyle w:val="Sessiontc"/>
              <w:spacing w:line="240" w:lineRule="auto"/>
              <w:rPr>
                <w:lang w:val="de-DE"/>
              </w:rPr>
            </w:pPr>
            <w:r w:rsidRPr="00EF5974">
              <w:rPr>
                <w:lang w:val="de-DE"/>
              </w:rPr>
              <w:t xml:space="preserve">Verwaltungs- und </w:t>
            </w:r>
            <w:r w:rsidR="00EB4E9C" w:rsidRPr="00EF5974">
              <w:rPr>
                <w:lang w:val="de-DE"/>
              </w:rPr>
              <w:t>Rechtsausschuss</w:t>
            </w:r>
          </w:p>
          <w:p w14:paraId="6B8D764D" w14:textId="77777777" w:rsidR="00B0199C" w:rsidRPr="00EF5974" w:rsidRDefault="001278A3">
            <w:pPr>
              <w:pStyle w:val="Sessiontc"/>
              <w:spacing w:line="240" w:lineRule="auto"/>
              <w:rPr>
                <w:b w:val="0"/>
                <w:lang w:val="de-DE"/>
              </w:rPr>
            </w:pPr>
            <w:r w:rsidRPr="00EF5974">
              <w:rPr>
                <w:b w:val="0"/>
                <w:lang w:val="de-DE"/>
              </w:rPr>
              <w:t xml:space="preserve">Achtundsiebzigste </w:t>
            </w:r>
            <w:r w:rsidR="00EB4E9C" w:rsidRPr="00EF5974">
              <w:rPr>
                <w:b w:val="0"/>
                <w:lang w:val="de-DE"/>
              </w:rPr>
              <w:t xml:space="preserve">Tagung </w:t>
            </w:r>
            <w:r w:rsidR="00EB4E9C" w:rsidRPr="00EF5974">
              <w:rPr>
                <w:b w:val="0"/>
                <w:lang w:val="de-DE"/>
              </w:rPr>
              <w:br/>
              <w:t xml:space="preserve">Genf, </w:t>
            </w:r>
            <w:r w:rsidR="00532E27" w:rsidRPr="00EF5974">
              <w:rPr>
                <w:b w:val="0"/>
                <w:lang w:val="de-DE"/>
              </w:rPr>
              <w:t>26</w:t>
            </w:r>
            <w:r w:rsidR="00F31412" w:rsidRPr="00EF5974">
              <w:rPr>
                <w:b w:val="0"/>
                <w:lang w:val="de-DE"/>
              </w:rPr>
              <w:t>.</w:t>
            </w:r>
            <w:r w:rsidRPr="00EF5974">
              <w:rPr>
                <w:b w:val="0"/>
                <w:lang w:val="de-DE"/>
              </w:rPr>
              <w:t xml:space="preserve"> Oktober </w:t>
            </w:r>
            <w:r w:rsidR="003A5AAF" w:rsidRPr="00EF5974">
              <w:rPr>
                <w:b w:val="0"/>
                <w:lang w:val="de-DE"/>
              </w:rPr>
              <w:t>2022</w:t>
            </w:r>
          </w:p>
          <w:p w14:paraId="58FEF53D" w14:textId="77777777" w:rsidR="002C622E" w:rsidRPr="00EF5974" w:rsidRDefault="002C622E" w:rsidP="002C622E">
            <w:pPr>
              <w:pStyle w:val="Sessiontc"/>
              <w:spacing w:line="240" w:lineRule="auto"/>
              <w:rPr>
                <w:lang w:val="de-DE"/>
              </w:rPr>
            </w:pPr>
          </w:p>
          <w:p w14:paraId="2D0057B1" w14:textId="77777777" w:rsidR="00B0199C" w:rsidRPr="00EF5974" w:rsidRDefault="001278A3">
            <w:pPr>
              <w:pStyle w:val="Sessiontc"/>
              <w:spacing w:line="240" w:lineRule="auto"/>
              <w:rPr>
                <w:szCs w:val="18"/>
                <w:lang w:val="de-DE"/>
              </w:rPr>
            </w:pPr>
            <w:r w:rsidRPr="00EF5974">
              <w:rPr>
                <w:szCs w:val="18"/>
                <w:lang w:val="de-DE"/>
              </w:rPr>
              <w:t>Technischer Ausschuss</w:t>
            </w:r>
          </w:p>
          <w:p w14:paraId="0130F48D" w14:textId="77777777" w:rsidR="00B0199C" w:rsidRPr="00EF5974" w:rsidRDefault="001278A3">
            <w:pPr>
              <w:pStyle w:val="Sessiontc"/>
              <w:spacing w:line="240" w:lineRule="auto"/>
              <w:rPr>
                <w:sz w:val="22"/>
                <w:lang w:val="de-DE"/>
              </w:rPr>
            </w:pPr>
            <w:r w:rsidRPr="00EF5974">
              <w:rPr>
                <w:b w:val="0"/>
                <w:szCs w:val="18"/>
                <w:lang w:val="de-DE"/>
              </w:rPr>
              <w:t xml:space="preserve">Siebenundfünfzigste Tagung </w:t>
            </w:r>
            <w:r w:rsidRPr="00EF5974">
              <w:rPr>
                <w:b w:val="0"/>
                <w:szCs w:val="18"/>
                <w:lang w:val="de-DE"/>
              </w:rPr>
              <w:br/>
              <w:t>Genf, 24. und 25. Oktober 2022</w:t>
            </w:r>
          </w:p>
        </w:tc>
        <w:tc>
          <w:tcPr>
            <w:tcW w:w="3127" w:type="dxa"/>
          </w:tcPr>
          <w:p w14:paraId="4E227121" w14:textId="77777777" w:rsidR="00B0199C" w:rsidRPr="00EF5974" w:rsidRDefault="001278A3">
            <w:pPr>
              <w:pStyle w:val="Doccode"/>
              <w:rPr>
                <w:lang w:val="de-DE"/>
              </w:rPr>
            </w:pPr>
            <w:r w:rsidRPr="00EF5974">
              <w:rPr>
                <w:lang w:val="de-DE"/>
              </w:rPr>
              <w:t>CAJ/79/6</w:t>
            </w:r>
          </w:p>
          <w:p w14:paraId="757D5974" w14:textId="77777777" w:rsidR="002C622E" w:rsidRPr="00EF5974" w:rsidRDefault="002C622E" w:rsidP="003C7FBE">
            <w:pPr>
              <w:pStyle w:val="Docoriginal"/>
              <w:rPr>
                <w:lang w:val="de-DE"/>
              </w:rPr>
            </w:pPr>
          </w:p>
          <w:p w14:paraId="64DDBB03" w14:textId="77777777" w:rsidR="002C622E" w:rsidRPr="00EF5974" w:rsidRDefault="002C622E" w:rsidP="003C7FBE">
            <w:pPr>
              <w:pStyle w:val="Docoriginal"/>
              <w:rPr>
                <w:lang w:val="de-DE"/>
              </w:rPr>
            </w:pPr>
          </w:p>
          <w:p w14:paraId="1A5AE9C4" w14:textId="77777777" w:rsidR="00B0199C" w:rsidRPr="00EF5974" w:rsidRDefault="001278A3">
            <w:pPr>
              <w:rPr>
                <w:b/>
                <w:sz w:val="18"/>
                <w:lang w:val="de-DE"/>
              </w:rPr>
            </w:pPr>
            <w:r w:rsidRPr="00EF5974">
              <w:rPr>
                <w:b/>
                <w:sz w:val="18"/>
                <w:lang w:val="de-DE"/>
              </w:rPr>
              <w:t>TC/58/INF/7</w:t>
            </w:r>
          </w:p>
          <w:p w14:paraId="75BF995F" w14:textId="77777777" w:rsidR="004A7DB2" w:rsidRPr="00EF5974" w:rsidRDefault="004A7DB2" w:rsidP="002C622E">
            <w:pPr>
              <w:rPr>
                <w:lang w:val="de-DE"/>
              </w:rPr>
            </w:pPr>
          </w:p>
          <w:p w14:paraId="2CC6BCED" w14:textId="6AFCF383" w:rsidR="00B0199C" w:rsidRPr="00EF5974" w:rsidRDefault="001278A3">
            <w:pPr>
              <w:pStyle w:val="Docoriginal"/>
              <w:rPr>
                <w:lang w:val="de-DE"/>
              </w:rPr>
            </w:pPr>
            <w:r w:rsidRPr="00EF5974">
              <w:rPr>
                <w:lang w:val="de-DE"/>
              </w:rPr>
              <w:t>Original:</w:t>
            </w:r>
            <w:r w:rsidR="00533C70">
              <w:rPr>
                <w:b w:val="0"/>
                <w:spacing w:val="0"/>
                <w:lang w:val="de-DE"/>
              </w:rPr>
              <w:t xml:space="preserve"> </w:t>
            </w:r>
            <w:r w:rsidR="001732E0" w:rsidRPr="00EF5974">
              <w:rPr>
                <w:b w:val="0"/>
                <w:spacing w:val="0"/>
                <w:lang w:val="de-DE"/>
              </w:rPr>
              <w:t>e</w:t>
            </w:r>
            <w:r w:rsidRPr="00EF5974">
              <w:rPr>
                <w:b w:val="0"/>
                <w:spacing w:val="0"/>
                <w:lang w:val="de-DE"/>
              </w:rPr>
              <w:t>nglisch</w:t>
            </w:r>
          </w:p>
          <w:p w14:paraId="5F4A96D4" w14:textId="36D1A0C5" w:rsidR="00B0199C" w:rsidRPr="00EF5974" w:rsidRDefault="001278A3" w:rsidP="001278A3">
            <w:pPr>
              <w:pStyle w:val="Docoriginal"/>
              <w:rPr>
                <w:lang w:val="de-DE"/>
              </w:rPr>
            </w:pPr>
            <w:r w:rsidRPr="00EF5974">
              <w:rPr>
                <w:lang w:val="de-DE"/>
              </w:rPr>
              <w:t>Datum:</w:t>
            </w:r>
            <w:r w:rsidR="00533C70">
              <w:rPr>
                <w:lang w:val="de-DE"/>
              </w:rPr>
              <w:t xml:space="preserve"> </w:t>
            </w:r>
            <w:r w:rsidR="009F1D4F" w:rsidRPr="00EF5974">
              <w:rPr>
                <w:b w:val="0"/>
                <w:bCs w:val="0"/>
                <w:lang w:val="de-DE"/>
              </w:rPr>
              <w:t>1</w:t>
            </w:r>
            <w:r>
              <w:rPr>
                <w:b w:val="0"/>
                <w:bCs w:val="0"/>
                <w:lang w:val="de-DE"/>
              </w:rPr>
              <w:t>8</w:t>
            </w:r>
            <w:r w:rsidR="009F1D4F" w:rsidRPr="00EF5974">
              <w:rPr>
                <w:b w:val="0"/>
                <w:bCs w:val="0"/>
                <w:lang w:val="de-DE"/>
              </w:rPr>
              <w:t xml:space="preserve">. </w:t>
            </w:r>
            <w:r w:rsidR="00E36235" w:rsidRPr="00EF5974">
              <w:rPr>
                <w:b w:val="0"/>
                <w:spacing w:val="0"/>
                <w:lang w:val="de-DE"/>
              </w:rPr>
              <w:t>September</w:t>
            </w:r>
            <w:r w:rsidR="004946D4" w:rsidRPr="00EF5974">
              <w:rPr>
                <w:b w:val="0"/>
                <w:spacing w:val="0"/>
                <w:lang w:val="de-DE"/>
              </w:rPr>
              <w:t xml:space="preserve"> 2022</w:t>
            </w:r>
          </w:p>
        </w:tc>
      </w:tr>
    </w:tbl>
    <w:p w14:paraId="269B5116" w14:textId="77777777" w:rsidR="00DC7306" w:rsidRPr="00EF5974" w:rsidRDefault="00DC7306" w:rsidP="00DC7306">
      <w:pPr>
        <w:pStyle w:val="Titleofdoc0"/>
        <w:rPr>
          <w:szCs w:val="24"/>
          <w:lang w:val="de-DE"/>
        </w:rPr>
      </w:pPr>
      <w:bookmarkStart w:id="0" w:name="TitleOfDoc"/>
      <w:bookmarkStart w:id="1" w:name="Prepared"/>
      <w:bookmarkStart w:id="2" w:name="_Toc438657852"/>
      <w:bookmarkStart w:id="3" w:name="_Toc477797635"/>
      <w:bookmarkStart w:id="4" w:name="_Toc68852027"/>
      <w:bookmarkEnd w:id="0"/>
      <w:r w:rsidRPr="00EF5974">
        <w:rPr>
          <w:szCs w:val="24"/>
          <w:lang w:val="de-DE"/>
        </w:rPr>
        <w:t>UPOV-Suchinstrument für Ähnlichkeiten zum Zweck der Sortenbezeichnung</w:t>
      </w:r>
    </w:p>
    <w:bookmarkEnd w:id="1"/>
    <w:p w14:paraId="2F827C81" w14:textId="77777777" w:rsidR="00DC7306" w:rsidRPr="00EF5974" w:rsidRDefault="00DC7306" w:rsidP="00DC7306">
      <w:pPr>
        <w:pStyle w:val="preparedby1"/>
        <w:jc w:val="left"/>
        <w:rPr>
          <w:iCs w:val="0"/>
          <w:szCs w:val="24"/>
          <w:lang w:val="de-DE"/>
        </w:rPr>
      </w:pPr>
      <w:r w:rsidRPr="00EF5974">
        <w:rPr>
          <w:iCs w:val="0"/>
          <w:szCs w:val="24"/>
          <w:lang w:val="de-DE"/>
        </w:rPr>
        <w:t>vom Verbandsbüro erstelltes Dokument</w:t>
      </w:r>
    </w:p>
    <w:p w14:paraId="3BEF2D97" w14:textId="2885DCA8" w:rsidR="00DC7306" w:rsidRPr="00EF5974" w:rsidRDefault="00DC7306" w:rsidP="00DC7306">
      <w:pPr>
        <w:pStyle w:val="Disclaimer"/>
        <w:rPr>
          <w:iCs w:val="0"/>
          <w:szCs w:val="24"/>
          <w:lang w:val="de-DE"/>
        </w:rPr>
      </w:pPr>
      <w:r w:rsidRPr="00EF5974">
        <w:rPr>
          <w:iCs w:val="0"/>
          <w:szCs w:val="24"/>
          <w:lang w:val="de-DE"/>
        </w:rPr>
        <w:t>Haftungsausschluss:</w:t>
      </w:r>
      <w:r w:rsidR="00533C70">
        <w:rPr>
          <w:iCs w:val="0"/>
          <w:szCs w:val="24"/>
          <w:lang w:val="de-DE"/>
        </w:rPr>
        <w:t xml:space="preserve"> </w:t>
      </w:r>
      <w:r w:rsidRPr="00EF5974">
        <w:rPr>
          <w:iCs w:val="0"/>
          <w:szCs w:val="24"/>
          <w:lang w:val="de-DE"/>
        </w:rPr>
        <w:t>dieses Dokument gibt nicht die Grundsätze oder eine Anleitung der UPOV wieder</w:t>
      </w:r>
    </w:p>
    <w:bookmarkEnd w:id="2"/>
    <w:bookmarkEnd w:id="3"/>
    <w:bookmarkEnd w:id="4"/>
    <w:p w14:paraId="503824F7" w14:textId="77777777" w:rsidR="00B75C1A" w:rsidRPr="00EF5974" w:rsidRDefault="00B75C1A" w:rsidP="00104719">
      <w:pPr>
        <w:pStyle w:val="Heading1"/>
        <w:rPr>
          <w:lang w:val="de-DE"/>
        </w:rPr>
      </w:pPr>
      <w:r w:rsidRPr="00EF5974">
        <w:rPr>
          <w:lang w:val="de-DE"/>
        </w:rPr>
        <w:t>Zusammenfassung</w:t>
      </w:r>
    </w:p>
    <w:p w14:paraId="75B00F4E" w14:textId="77777777" w:rsidR="002F217F" w:rsidRPr="00EF5974" w:rsidRDefault="002F217F" w:rsidP="004946D4">
      <w:pPr>
        <w:rPr>
          <w:rFonts w:cs="Arial"/>
          <w:snapToGrid w:val="0"/>
          <w:lang w:val="de-DE"/>
        </w:rPr>
      </w:pPr>
    </w:p>
    <w:p w14:paraId="3D8AE30D" w14:textId="75C5EAFC" w:rsidR="00B0199C" w:rsidRPr="00EF5974" w:rsidRDefault="001278A3" w:rsidP="001278A3">
      <w:pPr>
        <w:rPr>
          <w:snapToGrid w:val="0"/>
          <w:lang w:val="de-DE"/>
        </w:rPr>
      </w:pPr>
      <w:r w:rsidRPr="00EF5974">
        <w:rPr>
          <w:snapToGrid w:val="0"/>
          <w:lang w:val="de-DE"/>
        </w:rPr>
        <w:fldChar w:fldCharType="begin"/>
      </w:r>
      <w:r w:rsidRPr="00EF5974">
        <w:rPr>
          <w:snapToGrid w:val="0"/>
          <w:lang w:val="de-DE"/>
        </w:rPr>
        <w:instrText xml:space="preserve"> AUTONUM  </w:instrText>
      </w:r>
      <w:r w:rsidRPr="00EF5974">
        <w:rPr>
          <w:snapToGrid w:val="0"/>
          <w:lang w:val="de-DE"/>
        </w:rPr>
        <w:fldChar w:fldCharType="end"/>
      </w:r>
      <w:r w:rsidRPr="00EF5974">
        <w:rPr>
          <w:snapToGrid w:val="0"/>
          <w:lang w:val="de-DE"/>
        </w:rPr>
        <w:tab/>
        <w:t xml:space="preserve">Zweck dieses Dokuments ist es, über Entwicklungen </w:t>
      </w:r>
      <w:r w:rsidR="00104719">
        <w:rPr>
          <w:snapToGrid w:val="0"/>
          <w:lang w:val="de-DE"/>
        </w:rPr>
        <w:t xml:space="preserve">betreffend </w:t>
      </w:r>
      <w:r w:rsidRPr="00EF5974">
        <w:rPr>
          <w:snapToGrid w:val="0"/>
          <w:lang w:val="de-DE"/>
        </w:rPr>
        <w:t>UPOV-</w:t>
      </w:r>
      <w:r w:rsidR="008564AB" w:rsidRPr="00EF5974">
        <w:rPr>
          <w:snapToGrid w:val="0"/>
          <w:lang w:val="de-DE"/>
        </w:rPr>
        <w:t>Suchinstruments für Ähnlichkeiten zum Zweck der Sortenbezeichnung</w:t>
      </w:r>
      <w:r w:rsidRPr="00EF5974">
        <w:rPr>
          <w:snapToGrid w:val="0"/>
          <w:lang w:val="de-DE"/>
        </w:rPr>
        <w:t xml:space="preserve"> zu berichten.</w:t>
      </w:r>
    </w:p>
    <w:p w14:paraId="2CF06044" w14:textId="77777777" w:rsidR="004946D4" w:rsidRPr="00EF5974" w:rsidRDefault="004946D4" w:rsidP="001278A3">
      <w:pPr>
        <w:rPr>
          <w:snapToGrid w:val="0"/>
          <w:lang w:val="de-DE"/>
        </w:rPr>
      </w:pPr>
    </w:p>
    <w:p w14:paraId="1435394D" w14:textId="783400C5" w:rsidR="00B0199C" w:rsidRPr="00EF5974" w:rsidRDefault="001278A3" w:rsidP="001278A3">
      <w:pPr>
        <w:rPr>
          <w:lang w:val="de-DE"/>
        </w:rPr>
      </w:pPr>
      <w:r w:rsidRPr="00EF5974">
        <w:rPr>
          <w:snapToGrid w:val="0"/>
          <w:lang w:val="de-DE"/>
        </w:rPr>
        <w:fldChar w:fldCharType="begin"/>
      </w:r>
      <w:r w:rsidRPr="00EF5974">
        <w:rPr>
          <w:snapToGrid w:val="0"/>
          <w:lang w:val="de-DE"/>
        </w:rPr>
        <w:instrText xml:space="preserve"> AUTONUM  </w:instrText>
      </w:r>
      <w:r w:rsidRPr="00EF5974">
        <w:rPr>
          <w:snapToGrid w:val="0"/>
          <w:lang w:val="de-DE"/>
        </w:rPr>
        <w:fldChar w:fldCharType="end"/>
      </w:r>
      <w:r w:rsidRPr="00EF5974">
        <w:rPr>
          <w:snapToGrid w:val="0"/>
          <w:lang w:val="de-DE"/>
        </w:rPr>
        <w:tab/>
      </w:r>
      <w:r w:rsidR="00E9290F" w:rsidRPr="00EF5974">
        <w:rPr>
          <w:lang w:val="de-DE"/>
        </w:rPr>
        <w:t xml:space="preserve">Der </w:t>
      </w:r>
      <w:r w:rsidR="00A53BEB" w:rsidRPr="00EF5974">
        <w:rPr>
          <w:lang w:val="de-DE"/>
        </w:rPr>
        <w:t xml:space="preserve">TC und der </w:t>
      </w:r>
      <w:r w:rsidR="00EF5974">
        <w:rPr>
          <w:lang w:val="de-DE"/>
        </w:rPr>
        <w:t>CAJ werden ersucht</w:t>
      </w:r>
      <w:r w:rsidR="00E9290F" w:rsidRPr="00EF5974">
        <w:rPr>
          <w:lang w:val="de-DE"/>
        </w:rPr>
        <w:t xml:space="preserve">, </w:t>
      </w:r>
      <w:r w:rsidR="00371AB8" w:rsidRPr="00EF5974">
        <w:rPr>
          <w:lang w:val="de-DE"/>
        </w:rPr>
        <w:t xml:space="preserve">Folgendes </w:t>
      </w:r>
      <w:r w:rsidR="00E9290F" w:rsidRPr="00EF5974">
        <w:rPr>
          <w:lang w:val="de-DE"/>
        </w:rPr>
        <w:t>zur Kenntnis zu nehmen</w:t>
      </w:r>
      <w:r w:rsidR="00DA65E3" w:rsidRPr="00EF5974">
        <w:rPr>
          <w:lang w:val="de-DE"/>
        </w:rPr>
        <w:t>:</w:t>
      </w:r>
    </w:p>
    <w:p w14:paraId="3AFCC62C" w14:textId="77777777" w:rsidR="00DA65E3" w:rsidRPr="00EF5974" w:rsidRDefault="00DA65E3" w:rsidP="001278A3">
      <w:pPr>
        <w:rPr>
          <w:lang w:val="de-DE"/>
        </w:rPr>
      </w:pPr>
    </w:p>
    <w:p w14:paraId="58E3EEB3" w14:textId="493AFAD0" w:rsidR="00B0199C" w:rsidRPr="00EF5974" w:rsidRDefault="001278A3" w:rsidP="001278A3">
      <w:pPr>
        <w:rPr>
          <w:lang w:val="de-DE"/>
        </w:rPr>
      </w:pPr>
      <w:r w:rsidRPr="00EF5974">
        <w:rPr>
          <w:lang w:val="de-DE"/>
        </w:rPr>
        <w:tab/>
        <w:t xml:space="preserve">a) </w:t>
      </w:r>
      <w:r w:rsidRPr="00EF5974">
        <w:rPr>
          <w:lang w:val="de-DE"/>
        </w:rPr>
        <w:tab/>
        <w:t>da</w:t>
      </w:r>
      <w:r w:rsidR="001723F5" w:rsidRPr="00EF5974">
        <w:rPr>
          <w:lang w:val="de-DE"/>
        </w:rPr>
        <w:t>ss</w:t>
      </w:r>
      <w:r w:rsidRPr="00EF5974">
        <w:rPr>
          <w:lang w:val="de-DE"/>
        </w:rPr>
        <w:t xml:space="preserve"> es keine </w:t>
      </w:r>
      <w:r w:rsidR="00265225" w:rsidRPr="00EF5974">
        <w:rPr>
          <w:lang w:val="de-DE"/>
        </w:rPr>
        <w:t xml:space="preserve">Entwicklungen </w:t>
      </w:r>
      <w:r w:rsidR="001723F5" w:rsidRPr="00EF5974">
        <w:rPr>
          <w:lang w:val="de-DE"/>
        </w:rPr>
        <w:t>betreffend eine</w:t>
      </w:r>
      <w:r w:rsidRPr="00EF5974">
        <w:rPr>
          <w:lang w:val="de-DE"/>
        </w:rPr>
        <w:t xml:space="preserve"> UPOV-Suchfunktion für Ähnlichkeit</w:t>
      </w:r>
      <w:r w:rsidR="001A016D" w:rsidRPr="00EF5974">
        <w:rPr>
          <w:lang w:val="de-DE"/>
        </w:rPr>
        <w:t>en</w:t>
      </w:r>
      <w:r w:rsidRPr="00EF5974">
        <w:rPr>
          <w:lang w:val="de-DE"/>
        </w:rPr>
        <w:t xml:space="preserve"> </w:t>
      </w:r>
      <w:r w:rsidR="001A016D" w:rsidRPr="00EF5974">
        <w:rPr>
          <w:snapToGrid w:val="0"/>
          <w:lang w:val="de-DE"/>
        </w:rPr>
        <w:t>zum Zweck der Sortenbezeichnung</w:t>
      </w:r>
      <w:r w:rsidRPr="00EF5974">
        <w:rPr>
          <w:lang w:val="de-DE"/>
        </w:rPr>
        <w:t xml:space="preserve"> in der PLUTO-Datenbank gegeben hat</w:t>
      </w:r>
      <w:r w:rsidR="00E47476">
        <w:rPr>
          <w:lang w:val="de-DE"/>
        </w:rPr>
        <w:t>;</w:t>
      </w:r>
      <w:r w:rsidRPr="00EF5974">
        <w:rPr>
          <w:lang w:val="de-DE"/>
        </w:rPr>
        <w:t xml:space="preserve"> und</w:t>
      </w:r>
    </w:p>
    <w:p w14:paraId="7C23B945" w14:textId="77777777" w:rsidR="00DA65E3" w:rsidRPr="00EF5974" w:rsidRDefault="00DA65E3" w:rsidP="001278A3">
      <w:pPr>
        <w:rPr>
          <w:lang w:val="de-DE"/>
        </w:rPr>
      </w:pPr>
    </w:p>
    <w:p w14:paraId="3B493DEB" w14:textId="7C62A878" w:rsidR="00B0199C" w:rsidRPr="00EF5974" w:rsidRDefault="001278A3" w:rsidP="001278A3">
      <w:pPr>
        <w:rPr>
          <w:lang w:val="de-DE"/>
        </w:rPr>
      </w:pPr>
      <w:r w:rsidRPr="00EF5974">
        <w:rPr>
          <w:lang w:val="de-DE"/>
        </w:rPr>
        <w:tab/>
        <w:t>b)</w:t>
      </w:r>
      <w:r w:rsidRPr="00EF5974">
        <w:rPr>
          <w:lang w:val="de-DE"/>
        </w:rPr>
        <w:tab/>
      </w:r>
      <w:r w:rsidR="00AC3594" w:rsidRPr="00EF5974">
        <w:rPr>
          <w:lang w:val="de-DE"/>
        </w:rPr>
        <w:t>jegliche</w:t>
      </w:r>
      <w:r w:rsidR="00265225" w:rsidRPr="00EF5974">
        <w:rPr>
          <w:lang w:val="de-DE"/>
        </w:rPr>
        <w:t xml:space="preserve"> künftige Entwicklungen </w:t>
      </w:r>
      <w:r w:rsidR="000333A2" w:rsidRPr="00EF5974">
        <w:rPr>
          <w:lang w:val="de-DE"/>
        </w:rPr>
        <w:t>ab</w:t>
      </w:r>
      <w:r w:rsidR="00A53BEB" w:rsidRPr="00EF5974">
        <w:rPr>
          <w:lang w:val="de-DE"/>
        </w:rPr>
        <w:t xml:space="preserve"> 2023 </w:t>
      </w:r>
      <w:r w:rsidR="00AC3594" w:rsidRPr="00EF5974">
        <w:rPr>
          <w:lang w:val="de-DE"/>
        </w:rPr>
        <w:t>betreffend ein</w:t>
      </w:r>
      <w:r w:rsidR="00265225" w:rsidRPr="00EF5974">
        <w:rPr>
          <w:lang w:val="de-DE"/>
        </w:rPr>
        <w:t xml:space="preserve"> UPOV-</w:t>
      </w:r>
      <w:r w:rsidR="008564AB" w:rsidRPr="00EF5974">
        <w:rPr>
          <w:lang w:val="de-DE"/>
        </w:rPr>
        <w:t>Suchinstrument für Ähnlichkeiten zum Zweck der Sortenbezeichnung</w:t>
      </w:r>
      <w:r w:rsidR="00265225" w:rsidRPr="00EF5974">
        <w:rPr>
          <w:lang w:val="de-DE"/>
        </w:rPr>
        <w:t xml:space="preserve"> in das Dokument aufgenommen</w:t>
      </w:r>
      <w:r w:rsidR="00EF5974">
        <w:rPr>
          <w:lang w:val="de-DE"/>
        </w:rPr>
        <w:t xml:space="preserve"> </w:t>
      </w:r>
      <w:r w:rsidR="00EF5974" w:rsidRPr="00EF5974">
        <w:rPr>
          <w:lang w:val="de-DE"/>
        </w:rPr>
        <w:t>werden</w:t>
      </w:r>
      <w:r w:rsidR="00265225" w:rsidRPr="00EF5974">
        <w:rPr>
          <w:lang w:val="de-DE"/>
        </w:rPr>
        <w:t xml:space="preserve">, </w:t>
      </w:r>
      <w:r w:rsidR="00775D78" w:rsidRPr="00EF5974">
        <w:rPr>
          <w:lang w:val="de-DE"/>
        </w:rPr>
        <w:t>in dem</w:t>
      </w:r>
      <w:r w:rsidR="00265225" w:rsidRPr="00EF5974">
        <w:rPr>
          <w:lang w:val="de-DE"/>
        </w:rPr>
        <w:t xml:space="preserve"> über die Entwicklungen </w:t>
      </w:r>
      <w:r w:rsidR="00BC18AB" w:rsidRPr="00EF5974">
        <w:rPr>
          <w:lang w:val="de-DE"/>
        </w:rPr>
        <w:t>betreffend die</w:t>
      </w:r>
      <w:r w:rsidR="00265225" w:rsidRPr="00EF5974">
        <w:rPr>
          <w:lang w:val="de-DE"/>
        </w:rPr>
        <w:t xml:space="preserve"> PLUTO-Datenbank berichtet</w:t>
      </w:r>
      <w:r w:rsidR="00775D78" w:rsidRPr="00EF5974">
        <w:rPr>
          <w:lang w:val="de-DE"/>
        </w:rPr>
        <w:t xml:space="preserve"> wird</w:t>
      </w:r>
      <w:r w:rsidR="00E9290F" w:rsidRPr="00EF5974">
        <w:rPr>
          <w:lang w:val="de-DE"/>
        </w:rPr>
        <w:t xml:space="preserve">. </w:t>
      </w:r>
    </w:p>
    <w:p w14:paraId="47B58978" w14:textId="77777777" w:rsidR="00477639" w:rsidRPr="00EF5974" w:rsidRDefault="00477639" w:rsidP="00E9290F">
      <w:pPr>
        <w:rPr>
          <w:lang w:val="de-DE"/>
        </w:rPr>
      </w:pPr>
    </w:p>
    <w:p w14:paraId="1A679BDC" w14:textId="77777777" w:rsidR="00477639" w:rsidRPr="00EF5974" w:rsidRDefault="00477639" w:rsidP="00E9290F">
      <w:pPr>
        <w:rPr>
          <w:rFonts w:cs="Arial"/>
          <w:sz w:val="19"/>
          <w:szCs w:val="19"/>
          <w:lang w:val="de-DE"/>
        </w:rPr>
      </w:pPr>
    </w:p>
    <w:p w14:paraId="03D921A3" w14:textId="77777777" w:rsidR="00B0199C" w:rsidRPr="00EF5974" w:rsidRDefault="001278A3">
      <w:pPr>
        <w:pStyle w:val="Heading1"/>
        <w:rPr>
          <w:rFonts w:cs="Arial"/>
          <w:lang w:val="de-DE"/>
        </w:rPr>
      </w:pPr>
      <w:r w:rsidRPr="00EF5974">
        <w:rPr>
          <w:rFonts w:cs="Arial"/>
          <w:lang w:val="de-DE"/>
        </w:rPr>
        <w:t>Hintergrund</w:t>
      </w:r>
    </w:p>
    <w:p w14:paraId="22F3692A" w14:textId="77777777" w:rsidR="004946D4" w:rsidRPr="00EF5974" w:rsidRDefault="004946D4" w:rsidP="004946D4">
      <w:pPr>
        <w:autoSpaceDE w:val="0"/>
        <w:autoSpaceDN w:val="0"/>
        <w:adjustRightInd w:val="0"/>
        <w:jc w:val="left"/>
        <w:rPr>
          <w:rFonts w:cs="Arial"/>
          <w:sz w:val="19"/>
          <w:szCs w:val="19"/>
          <w:lang w:val="de-DE"/>
        </w:rPr>
      </w:pPr>
    </w:p>
    <w:p w14:paraId="3BEC25B5" w14:textId="6545A3E0" w:rsidR="00B0199C" w:rsidRPr="00283CBA" w:rsidRDefault="001278A3">
      <w:pPr>
        <w:autoSpaceDE w:val="0"/>
        <w:autoSpaceDN w:val="0"/>
        <w:adjustRightInd w:val="0"/>
        <w:rPr>
          <w:lang w:val="de-DE"/>
        </w:rPr>
      </w:pPr>
      <w:r w:rsidRPr="00EF5974">
        <w:rPr>
          <w:rFonts w:cs="Arial"/>
          <w:lang w:val="de-DE"/>
        </w:rPr>
        <w:fldChar w:fldCharType="begin"/>
      </w:r>
      <w:r w:rsidRPr="00EF5974">
        <w:rPr>
          <w:rFonts w:cs="Arial"/>
          <w:lang w:val="de-DE"/>
        </w:rPr>
        <w:instrText xml:space="preserve"> AUTONUM  </w:instrText>
      </w:r>
      <w:r w:rsidRPr="00EF5974">
        <w:rPr>
          <w:rFonts w:cs="Arial"/>
          <w:lang w:val="de-DE"/>
        </w:rPr>
        <w:fldChar w:fldCharType="end"/>
      </w:r>
      <w:r w:rsidRPr="00EF5974">
        <w:rPr>
          <w:rFonts w:cs="Arial"/>
          <w:lang w:val="de-DE"/>
        </w:rPr>
        <w:tab/>
        <w:t xml:space="preserve">Der </w:t>
      </w:r>
      <w:r w:rsidR="005E4B5A" w:rsidRPr="00283CBA">
        <w:rPr>
          <w:lang w:val="de-DE"/>
        </w:rPr>
        <w:t xml:space="preserve">Hintergrund </w:t>
      </w:r>
      <w:r w:rsidR="00EF5974" w:rsidRPr="00283CBA">
        <w:rPr>
          <w:lang w:val="de-DE"/>
        </w:rPr>
        <w:t>der</w:t>
      </w:r>
      <w:r w:rsidR="005E4B5A" w:rsidRPr="00283CBA">
        <w:rPr>
          <w:lang w:val="de-DE"/>
        </w:rPr>
        <w:t xml:space="preserve"> Entwicklung eines UPOV-</w:t>
      </w:r>
      <w:r w:rsidR="008564AB" w:rsidRPr="00283CBA">
        <w:rPr>
          <w:lang w:val="de-DE"/>
        </w:rPr>
        <w:t>Suchinstruments für Ähnlichkeiten zum Zweck der Sortenbezeichnung</w:t>
      </w:r>
      <w:r w:rsidR="005E4B5A" w:rsidRPr="00283CBA">
        <w:rPr>
          <w:lang w:val="de-DE"/>
        </w:rPr>
        <w:t xml:space="preserve"> ist in Dokument CAJ/78/8 </w:t>
      </w:r>
      <w:r w:rsidR="00371AB8" w:rsidRPr="00283CBA">
        <w:rPr>
          <w:lang w:val="de-DE"/>
        </w:rPr>
        <w:t>„</w:t>
      </w:r>
      <w:r w:rsidR="005E4B5A" w:rsidRPr="00283CBA">
        <w:rPr>
          <w:lang w:val="de-DE"/>
        </w:rPr>
        <w:t>UPOV-</w:t>
      </w:r>
      <w:r w:rsidR="008564AB" w:rsidRPr="00283CBA">
        <w:rPr>
          <w:lang w:val="de-DE"/>
        </w:rPr>
        <w:t>Suchinstrument für Ähnlichkeiten zum Zweck der Sortenbezeichnung</w:t>
      </w:r>
      <w:r w:rsidR="00371AB8" w:rsidRPr="00283CBA">
        <w:rPr>
          <w:lang w:val="de-DE"/>
        </w:rPr>
        <w:t>“</w:t>
      </w:r>
      <w:r w:rsidR="005E4B5A" w:rsidRPr="00283CBA">
        <w:rPr>
          <w:lang w:val="de-DE"/>
        </w:rPr>
        <w:t xml:space="preserve"> enthalten.</w:t>
      </w:r>
    </w:p>
    <w:p w14:paraId="41F7F75A" w14:textId="77777777" w:rsidR="005E4B5A" w:rsidRPr="00EF5974" w:rsidRDefault="005E4B5A" w:rsidP="004946D4">
      <w:pPr>
        <w:autoSpaceDE w:val="0"/>
        <w:autoSpaceDN w:val="0"/>
        <w:adjustRightInd w:val="0"/>
        <w:rPr>
          <w:rFonts w:cs="Arial"/>
          <w:lang w:val="de-DE"/>
        </w:rPr>
      </w:pPr>
    </w:p>
    <w:p w14:paraId="60D92085" w14:textId="77777777" w:rsidR="004946D4" w:rsidRPr="00EF5974" w:rsidRDefault="004946D4" w:rsidP="004946D4">
      <w:pPr>
        <w:jc w:val="left"/>
        <w:rPr>
          <w:rFonts w:cs="Arial"/>
          <w:lang w:val="de-DE"/>
        </w:rPr>
      </w:pPr>
    </w:p>
    <w:p w14:paraId="6D6F7322" w14:textId="315770F3" w:rsidR="00B0199C" w:rsidRPr="00EF5974" w:rsidRDefault="001278A3">
      <w:pPr>
        <w:pStyle w:val="Heading1"/>
        <w:rPr>
          <w:rFonts w:cs="Arial"/>
          <w:lang w:val="de-DE"/>
        </w:rPr>
      </w:pPr>
      <w:r w:rsidRPr="00EF5974">
        <w:rPr>
          <w:rFonts w:cs="Arial"/>
          <w:lang w:val="de-DE"/>
        </w:rPr>
        <w:t xml:space="preserve">Entwicklungen seit den </w:t>
      </w:r>
      <w:r w:rsidR="00A53BEB" w:rsidRPr="00EF5974">
        <w:rPr>
          <w:rFonts w:cs="Arial"/>
          <w:lang w:val="de-DE"/>
        </w:rPr>
        <w:t xml:space="preserve">letzten Tagungen </w:t>
      </w:r>
      <w:r w:rsidR="00EF5974">
        <w:rPr>
          <w:rFonts w:cs="Arial"/>
          <w:lang w:val="de-DE"/>
        </w:rPr>
        <w:t>DES</w:t>
      </w:r>
      <w:r w:rsidRPr="00EF5974">
        <w:rPr>
          <w:rFonts w:cs="Arial"/>
          <w:lang w:val="de-DE"/>
        </w:rPr>
        <w:t xml:space="preserve"> </w:t>
      </w:r>
      <w:r w:rsidR="00A53BEB" w:rsidRPr="00EF5974">
        <w:rPr>
          <w:rFonts w:cs="Arial"/>
          <w:lang w:val="de-DE"/>
        </w:rPr>
        <w:t xml:space="preserve">tc und </w:t>
      </w:r>
      <w:r w:rsidRPr="00EF5974">
        <w:rPr>
          <w:rFonts w:cs="Arial"/>
          <w:lang w:val="de-DE"/>
        </w:rPr>
        <w:t>CAJ</w:t>
      </w:r>
      <w:r w:rsidR="00533C70">
        <w:rPr>
          <w:rFonts w:cs="Arial"/>
          <w:lang w:val="de-DE"/>
        </w:rPr>
        <w:t xml:space="preserve"> </w:t>
      </w:r>
    </w:p>
    <w:p w14:paraId="0B6F3094" w14:textId="77777777" w:rsidR="004946D4" w:rsidRPr="00EF5974" w:rsidRDefault="004946D4" w:rsidP="004946D4">
      <w:pPr>
        <w:jc w:val="left"/>
        <w:rPr>
          <w:rFonts w:cs="Arial"/>
          <w:lang w:val="de-DE"/>
        </w:rPr>
      </w:pPr>
    </w:p>
    <w:p w14:paraId="67A0CC25" w14:textId="26E1BA85" w:rsidR="00B0199C" w:rsidRPr="00EF5974" w:rsidRDefault="001278A3">
      <w:pPr>
        <w:rPr>
          <w:rFonts w:cs="Arial"/>
          <w:lang w:val="de-DE"/>
        </w:rPr>
      </w:pPr>
      <w:r w:rsidRPr="00EF5974">
        <w:rPr>
          <w:rFonts w:cs="Arial"/>
          <w:lang w:val="de-DE"/>
        </w:rPr>
        <w:fldChar w:fldCharType="begin"/>
      </w:r>
      <w:r w:rsidRPr="00EF5974">
        <w:rPr>
          <w:rFonts w:cs="Arial"/>
          <w:lang w:val="de-DE"/>
        </w:rPr>
        <w:instrText xml:space="preserve"> AUTONUM  </w:instrText>
      </w:r>
      <w:r w:rsidRPr="00EF5974">
        <w:rPr>
          <w:rFonts w:cs="Arial"/>
          <w:lang w:val="de-DE"/>
        </w:rPr>
        <w:fldChar w:fldCharType="end"/>
      </w:r>
      <w:r w:rsidRPr="00EF5974">
        <w:rPr>
          <w:rFonts w:cs="Arial"/>
          <w:lang w:val="de-DE"/>
        </w:rPr>
        <w:tab/>
      </w:r>
      <w:r w:rsidR="007338E6" w:rsidRPr="00EF5974">
        <w:rPr>
          <w:rFonts w:cs="Arial"/>
          <w:lang w:val="de-DE"/>
        </w:rPr>
        <w:t xml:space="preserve">Die neue Version von PLUTO </w:t>
      </w:r>
      <w:r w:rsidR="005E4B5A" w:rsidRPr="00EF5974">
        <w:rPr>
          <w:rFonts w:cs="Arial"/>
          <w:lang w:val="de-DE"/>
        </w:rPr>
        <w:t xml:space="preserve">wurde </w:t>
      </w:r>
      <w:r w:rsidR="007338E6" w:rsidRPr="00EF5974">
        <w:rPr>
          <w:rFonts w:cs="Arial"/>
          <w:lang w:val="de-DE"/>
        </w:rPr>
        <w:t xml:space="preserve">am 11. Oktober 2021 </w:t>
      </w:r>
      <w:r w:rsidR="0046081C" w:rsidRPr="00EF5974">
        <w:rPr>
          <w:rFonts w:cs="Arial"/>
          <w:lang w:val="de-DE"/>
        </w:rPr>
        <w:t>lanciert</w:t>
      </w:r>
      <w:r w:rsidR="007338E6" w:rsidRPr="00EF5974">
        <w:rPr>
          <w:rFonts w:cs="Arial"/>
          <w:lang w:val="de-DE"/>
        </w:rPr>
        <w:t xml:space="preserve">. </w:t>
      </w:r>
      <w:r w:rsidR="001261D1" w:rsidRPr="00EF5974">
        <w:rPr>
          <w:szCs w:val="24"/>
          <w:lang w:val="de-DE"/>
        </w:rPr>
        <w:t xml:space="preserve">Der Ähnlichkeitsalgorithmus des CPVO bleibt als Standardoption in der </w:t>
      </w:r>
      <w:r w:rsidR="008A1D08" w:rsidRPr="00EF5974">
        <w:rPr>
          <w:szCs w:val="24"/>
          <w:lang w:val="de-DE"/>
        </w:rPr>
        <w:t>PLUTO-</w:t>
      </w:r>
      <w:r w:rsidR="001261D1" w:rsidRPr="00EF5974">
        <w:rPr>
          <w:szCs w:val="24"/>
          <w:lang w:val="de-DE"/>
        </w:rPr>
        <w:t>Funktion für die Suche nach Bezeichnungen erhalten</w:t>
      </w:r>
      <w:r w:rsidR="007338E6" w:rsidRPr="00EF5974">
        <w:rPr>
          <w:rFonts w:cs="Arial"/>
          <w:lang w:val="de-DE"/>
        </w:rPr>
        <w:t>.</w:t>
      </w:r>
      <w:r w:rsidR="00533C70">
        <w:rPr>
          <w:rFonts w:cs="Arial"/>
          <w:lang w:val="de-DE"/>
        </w:rPr>
        <w:t xml:space="preserve"> </w:t>
      </w:r>
    </w:p>
    <w:p w14:paraId="02E20059" w14:textId="77777777" w:rsidR="005E4B5A" w:rsidRPr="00EF5974" w:rsidRDefault="005E4B5A" w:rsidP="004946D4">
      <w:pPr>
        <w:rPr>
          <w:rFonts w:cs="Arial"/>
          <w:lang w:val="de-DE"/>
        </w:rPr>
      </w:pPr>
    </w:p>
    <w:p w14:paraId="1EC49DC1" w14:textId="46D11DDD" w:rsidR="00B0199C" w:rsidRPr="00EF5974" w:rsidRDefault="001278A3">
      <w:pPr>
        <w:rPr>
          <w:rFonts w:cs="Arial"/>
          <w:lang w:val="de-DE"/>
        </w:rPr>
      </w:pPr>
      <w:r w:rsidRPr="00EF5974">
        <w:rPr>
          <w:rFonts w:cs="Arial"/>
          <w:lang w:val="de-DE"/>
        </w:rPr>
        <w:fldChar w:fldCharType="begin"/>
      </w:r>
      <w:r w:rsidRPr="00EF5974">
        <w:rPr>
          <w:rFonts w:cs="Arial"/>
          <w:lang w:val="de-DE"/>
        </w:rPr>
        <w:instrText xml:space="preserve"> AUTONUM  </w:instrText>
      </w:r>
      <w:r w:rsidRPr="00EF5974">
        <w:rPr>
          <w:rFonts w:cs="Arial"/>
          <w:lang w:val="de-DE"/>
        </w:rPr>
        <w:fldChar w:fldCharType="end"/>
      </w:r>
      <w:r w:rsidRPr="00EF5974">
        <w:rPr>
          <w:rFonts w:cs="Arial"/>
          <w:lang w:val="de-DE"/>
        </w:rPr>
        <w:tab/>
      </w:r>
      <w:r w:rsidR="001611CF" w:rsidRPr="00EF5974">
        <w:rPr>
          <w:rFonts w:cs="Arial"/>
          <w:lang w:val="de-DE"/>
        </w:rPr>
        <w:t xml:space="preserve">Die UPOV hat nicht an der Entwicklung eines Algorithmus für die Suche nach Bezeichnungen gearbeitet und </w:t>
      </w:r>
      <w:r w:rsidRPr="00EF5974">
        <w:rPr>
          <w:rFonts w:cs="Arial"/>
          <w:lang w:val="de-DE"/>
        </w:rPr>
        <w:t xml:space="preserve">beim CPVO gab es keine </w:t>
      </w:r>
      <w:r w:rsidR="00A9381F" w:rsidRPr="00EF5974">
        <w:rPr>
          <w:rFonts w:cs="Arial"/>
          <w:lang w:val="de-DE"/>
        </w:rPr>
        <w:t xml:space="preserve">weiteren </w:t>
      </w:r>
      <w:r w:rsidRPr="00EF5974">
        <w:rPr>
          <w:rFonts w:cs="Arial"/>
          <w:lang w:val="de-DE"/>
        </w:rPr>
        <w:t xml:space="preserve">Entwicklungen </w:t>
      </w:r>
      <w:r w:rsidR="008C0446" w:rsidRPr="00EF5974">
        <w:rPr>
          <w:rFonts w:cs="Arial"/>
          <w:lang w:val="de-DE"/>
        </w:rPr>
        <w:t xml:space="preserve">hinsichtlich </w:t>
      </w:r>
      <w:r w:rsidR="007338E6" w:rsidRPr="00EF5974">
        <w:rPr>
          <w:rFonts w:cs="Arial"/>
          <w:lang w:val="de-DE"/>
        </w:rPr>
        <w:t>de</w:t>
      </w:r>
      <w:r w:rsidR="00DF744D" w:rsidRPr="00EF5974">
        <w:rPr>
          <w:rFonts w:cs="Arial"/>
          <w:lang w:val="de-DE"/>
        </w:rPr>
        <w:t>s</w:t>
      </w:r>
      <w:r w:rsidR="007338E6" w:rsidRPr="00EF5974">
        <w:rPr>
          <w:rFonts w:cs="Arial"/>
          <w:lang w:val="de-DE"/>
        </w:rPr>
        <w:t xml:space="preserve"> </w:t>
      </w:r>
      <w:r w:rsidR="00DF744D" w:rsidRPr="00EF5974">
        <w:rPr>
          <w:szCs w:val="24"/>
          <w:lang w:val="de-DE"/>
        </w:rPr>
        <w:t>Ähnlichkeitsalgorithmus</w:t>
      </w:r>
      <w:r w:rsidR="00FD2EBD" w:rsidRPr="00EF5974">
        <w:rPr>
          <w:szCs w:val="24"/>
          <w:lang w:val="de-DE"/>
        </w:rPr>
        <w:t xml:space="preserve"> des CPVO</w:t>
      </w:r>
      <w:r w:rsidR="00DF744D" w:rsidRPr="00EF5974">
        <w:rPr>
          <w:szCs w:val="24"/>
          <w:lang w:val="de-DE"/>
        </w:rPr>
        <w:t>,</w:t>
      </w:r>
      <w:r w:rsidR="007338E6" w:rsidRPr="00EF5974">
        <w:rPr>
          <w:rFonts w:cs="Arial"/>
          <w:lang w:val="de-DE"/>
        </w:rPr>
        <w:t xml:space="preserve"> der </w:t>
      </w:r>
      <w:r w:rsidR="00F24590" w:rsidRPr="00EF5974">
        <w:rPr>
          <w:szCs w:val="24"/>
          <w:lang w:val="de-DE"/>
        </w:rPr>
        <w:t>regelmäßig verbessert wird</w:t>
      </w:r>
      <w:r w:rsidR="007338E6" w:rsidRPr="00EF5974">
        <w:rPr>
          <w:rFonts w:cs="Arial"/>
          <w:lang w:val="de-DE"/>
        </w:rPr>
        <w:t>.</w:t>
      </w:r>
      <w:r w:rsidR="00533C70">
        <w:rPr>
          <w:rFonts w:cs="Arial"/>
          <w:lang w:val="de-DE"/>
        </w:rPr>
        <w:t xml:space="preserve"> </w:t>
      </w:r>
    </w:p>
    <w:p w14:paraId="6FA82D84" w14:textId="77777777" w:rsidR="00F30D4B" w:rsidRPr="00EF5974" w:rsidRDefault="00F30D4B" w:rsidP="004946D4">
      <w:pPr>
        <w:rPr>
          <w:rFonts w:cs="Arial"/>
          <w:lang w:val="de-DE"/>
        </w:rPr>
      </w:pPr>
    </w:p>
    <w:p w14:paraId="77E4C7AE" w14:textId="4A8C616C" w:rsidR="00B0199C" w:rsidRPr="00EF5974" w:rsidRDefault="001278A3">
      <w:pPr>
        <w:rPr>
          <w:lang w:val="de-DE"/>
        </w:rPr>
      </w:pPr>
      <w:r w:rsidRPr="00EF5974">
        <w:rPr>
          <w:rFonts w:cs="Arial"/>
          <w:lang w:val="de-DE"/>
        </w:rPr>
        <w:fldChar w:fldCharType="begin"/>
      </w:r>
      <w:r w:rsidRPr="00EF5974">
        <w:rPr>
          <w:rFonts w:cs="Arial"/>
          <w:lang w:val="de-DE"/>
        </w:rPr>
        <w:instrText xml:space="preserve"> AUTONUM  </w:instrText>
      </w:r>
      <w:r w:rsidRPr="00EF5974">
        <w:rPr>
          <w:rFonts w:cs="Arial"/>
          <w:lang w:val="de-DE"/>
        </w:rPr>
        <w:fldChar w:fldCharType="end"/>
      </w:r>
      <w:r w:rsidR="000B5CC1" w:rsidRPr="00EF5974">
        <w:rPr>
          <w:rFonts w:cs="Arial"/>
          <w:lang w:val="de-DE"/>
        </w:rPr>
        <w:tab/>
      </w:r>
      <w:r w:rsidR="00C77BE9" w:rsidRPr="00EF5974">
        <w:rPr>
          <w:lang w:val="de-DE"/>
        </w:rPr>
        <w:t>J</w:t>
      </w:r>
      <w:r w:rsidR="000B5CC1" w:rsidRPr="00EF5974">
        <w:rPr>
          <w:lang w:val="de-DE"/>
        </w:rPr>
        <w:t>egliche k</w:t>
      </w:r>
      <w:r w:rsidR="00265225" w:rsidRPr="00EF5974">
        <w:rPr>
          <w:lang w:val="de-DE"/>
        </w:rPr>
        <w:t xml:space="preserve">ünftige </w:t>
      </w:r>
      <w:r w:rsidRPr="00EF5974">
        <w:rPr>
          <w:lang w:val="de-DE"/>
        </w:rPr>
        <w:t xml:space="preserve">Entwicklungen </w:t>
      </w:r>
      <w:r w:rsidR="000B5CC1" w:rsidRPr="00EF5974">
        <w:rPr>
          <w:lang w:val="de-DE"/>
        </w:rPr>
        <w:t>betreffend</w:t>
      </w:r>
      <w:r w:rsidRPr="00EF5974">
        <w:rPr>
          <w:lang w:val="de-DE"/>
        </w:rPr>
        <w:t xml:space="preserve"> </w:t>
      </w:r>
      <w:r w:rsidR="00A9381F" w:rsidRPr="00EF5974">
        <w:rPr>
          <w:lang w:val="de-DE"/>
        </w:rPr>
        <w:t>ein UPOV-</w:t>
      </w:r>
      <w:r w:rsidR="008564AB" w:rsidRPr="00EF5974">
        <w:rPr>
          <w:lang w:val="de-DE"/>
        </w:rPr>
        <w:t>Suchinstrument für Ähnlichkeiten zum Zweck der Sortenbezeichnung</w:t>
      </w:r>
      <w:r w:rsidR="00A9381F" w:rsidRPr="00EF5974">
        <w:rPr>
          <w:lang w:val="de-DE"/>
        </w:rPr>
        <w:t xml:space="preserve"> werden </w:t>
      </w:r>
      <w:r w:rsidR="00265225" w:rsidRPr="00EF5974">
        <w:rPr>
          <w:lang w:val="de-DE"/>
        </w:rPr>
        <w:t xml:space="preserve">in </w:t>
      </w:r>
      <w:r w:rsidR="00A9381F" w:rsidRPr="00EF5974">
        <w:rPr>
          <w:lang w:val="de-DE"/>
        </w:rPr>
        <w:t xml:space="preserve">dem </w:t>
      </w:r>
      <w:r w:rsidR="00265225" w:rsidRPr="00EF5974">
        <w:rPr>
          <w:lang w:val="de-DE"/>
        </w:rPr>
        <w:t xml:space="preserve">Dokument </w:t>
      </w:r>
      <w:r w:rsidR="00775D78" w:rsidRPr="00EF5974">
        <w:rPr>
          <w:lang w:val="de-DE"/>
        </w:rPr>
        <w:t>dargelegt</w:t>
      </w:r>
      <w:r w:rsidR="00EF5974">
        <w:rPr>
          <w:lang w:val="de-DE"/>
        </w:rPr>
        <w:t xml:space="preserve"> werden</w:t>
      </w:r>
      <w:r w:rsidR="007120A9" w:rsidRPr="00EF5974">
        <w:rPr>
          <w:lang w:val="de-DE"/>
        </w:rPr>
        <w:t xml:space="preserve">, </w:t>
      </w:r>
      <w:r w:rsidR="00775D78" w:rsidRPr="00EF5974">
        <w:rPr>
          <w:lang w:val="de-DE"/>
        </w:rPr>
        <w:t>in dem</w:t>
      </w:r>
      <w:r w:rsidR="007120A9" w:rsidRPr="00EF5974">
        <w:rPr>
          <w:lang w:val="de-DE"/>
        </w:rPr>
        <w:t xml:space="preserve"> </w:t>
      </w:r>
      <w:r w:rsidR="00265225" w:rsidRPr="00EF5974">
        <w:rPr>
          <w:lang w:val="de-DE"/>
        </w:rPr>
        <w:t xml:space="preserve">über die Entwicklungen </w:t>
      </w:r>
      <w:r w:rsidR="007120A9" w:rsidRPr="00EF5974">
        <w:rPr>
          <w:lang w:val="de-DE"/>
        </w:rPr>
        <w:t>betreffend die</w:t>
      </w:r>
      <w:r w:rsidR="00265225" w:rsidRPr="00EF5974">
        <w:rPr>
          <w:lang w:val="de-DE"/>
        </w:rPr>
        <w:t xml:space="preserve"> </w:t>
      </w:r>
      <w:r w:rsidR="00A9381F" w:rsidRPr="00EF5974">
        <w:rPr>
          <w:lang w:val="de-DE"/>
        </w:rPr>
        <w:t xml:space="preserve">PLUTO-Datenbank </w:t>
      </w:r>
      <w:r w:rsidR="00D3371D" w:rsidRPr="00EF5974">
        <w:rPr>
          <w:lang w:val="de-DE"/>
        </w:rPr>
        <w:t>berichtet</w:t>
      </w:r>
      <w:r w:rsidR="00775D78" w:rsidRPr="00EF5974">
        <w:rPr>
          <w:lang w:val="de-DE"/>
        </w:rPr>
        <w:t xml:space="preserve"> wird</w:t>
      </w:r>
      <w:r w:rsidR="00A9381F" w:rsidRPr="00EF5974">
        <w:rPr>
          <w:lang w:val="de-DE"/>
        </w:rPr>
        <w:t>.</w:t>
      </w:r>
    </w:p>
    <w:p w14:paraId="39016386" w14:textId="063C03D9" w:rsidR="00DB4181" w:rsidRPr="00EF5974" w:rsidRDefault="00DB4181">
      <w:pPr>
        <w:jc w:val="left"/>
        <w:rPr>
          <w:rFonts w:cs="Arial"/>
          <w:lang w:val="de-DE"/>
        </w:rPr>
      </w:pPr>
      <w:r w:rsidRPr="00EF5974">
        <w:rPr>
          <w:rFonts w:cs="Arial"/>
          <w:lang w:val="de-DE"/>
        </w:rPr>
        <w:br w:type="page"/>
      </w:r>
    </w:p>
    <w:p w14:paraId="476C6064" w14:textId="77777777" w:rsidR="004946D4" w:rsidRPr="00EF5974" w:rsidRDefault="004946D4" w:rsidP="001278A3">
      <w:pPr>
        <w:pStyle w:val="DecisionParagraphs"/>
        <w:rPr>
          <w:lang w:val="de-DE"/>
        </w:rPr>
      </w:pPr>
    </w:p>
    <w:p w14:paraId="1ECD64DC" w14:textId="0C0F60D6" w:rsidR="00B0199C" w:rsidRPr="00C94052" w:rsidRDefault="001278A3" w:rsidP="00C94052">
      <w:pPr>
        <w:pStyle w:val="DecisionParagraphs"/>
      </w:pPr>
      <w:r w:rsidRPr="00EF5974">
        <w:rPr>
          <w:lang w:val="de-DE"/>
        </w:rPr>
        <w:fldChar w:fldCharType="begin"/>
      </w:r>
      <w:r w:rsidRPr="00EF5974">
        <w:rPr>
          <w:lang w:val="de-DE"/>
        </w:rPr>
        <w:instrText xml:space="preserve"> AUTONUM  </w:instrText>
      </w:r>
      <w:r w:rsidRPr="00EF5974">
        <w:rPr>
          <w:lang w:val="de-DE"/>
        </w:rPr>
        <w:fldChar w:fldCharType="end"/>
      </w:r>
      <w:r w:rsidRPr="00C94052">
        <w:tab/>
      </w:r>
      <w:r w:rsidR="00E06CBD" w:rsidRPr="00C94052">
        <w:t xml:space="preserve">Der TC und der </w:t>
      </w:r>
      <w:r w:rsidR="00EF5974" w:rsidRPr="00C94052">
        <w:t xml:space="preserve">CAJ </w:t>
      </w:r>
      <w:proofErr w:type="spellStart"/>
      <w:r w:rsidR="00EF5974" w:rsidRPr="00C94052">
        <w:t>werden</w:t>
      </w:r>
      <w:proofErr w:type="spellEnd"/>
      <w:r w:rsidR="00EF5974" w:rsidRPr="00C94052">
        <w:t xml:space="preserve"> </w:t>
      </w:r>
      <w:proofErr w:type="spellStart"/>
      <w:r w:rsidR="00EF5974" w:rsidRPr="00C94052">
        <w:t>ersucht</w:t>
      </w:r>
      <w:proofErr w:type="spellEnd"/>
      <w:r w:rsidR="00E06CBD" w:rsidRPr="00C94052">
        <w:t xml:space="preserve">, </w:t>
      </w:r>
      <w:proofErr w:type="spellStart"/>
      <w:r w:rsidR="00E06CBD" w:rsidRPr="00C94052">
        <w:t>Folgendes</w:t>
      </w:r>
      <w:proofErr w:type="spellEnd"/>
      <w:r w:rsidR="00E06CBD" w:rsidRPr="00C94052">
        <w:t xml:space="preserve"> </w:t>
      </w:r>
      <w:proofErr w:type="spellStart"/>
      <w:r w:rsidR="00E06CBD" w:rsidRPr="00C94052">
        <w:t>zur</w:t>
      </w:r>
      <w:proofErr w:type="spellEnd"/>
      <w:r w:rsidR="00E06CBD" w:rsidRPr="00C94052">
        <w:t xml:space="preserve"> </w:t>
      </w:r>
      <w:proofErr w:type="spellStart"/>
      <w:r w:rsidR="00E06CBD" w:rsidRPr="00C94052">
        <w:t>Kenntnis</w:t>
      </w:r>
      <w:proofErr w:type="spellEnd"/>
      <w:r w:rsidR="00E06CBD" w:rsidRPr="00C94052">
        <w:t xml:space="preserve"> </w:t>
      </w:r>
      <w:proofErr w:type="spellStart"/>
      <w:r w:rsidR="00E06CBD" w:rsidRPr="00C94052">
        <w:t>zu</w:t>
      </w:r>
      <w:proofErr w:type="spellEnd"/>
      <w:r w:rsidR="00E06CBD" w:rsidRPr="00C94052">
        <w:t xml:space="preserve"> </w:t>
      </w:r>
      <w:proofErr w:type="spellStart"/>
      <w:r w:rsidR="00E06CBD" w:rsidRPr="00C94052">
        <w:t>nehmen</w:t>
      </w:r>
      <w:proofErr w:type="spellEnd"/>
      <w:r w:rsidR="00082A6E" w:rsidRPr="00C94052">
        <w:t>:</w:t>
      </w:r>
    </w:p>
    <w:p w14:paraId="7C90A865" w14:textId="77777777" w:rsidR="00082A6E" w:rsidRPr="00C94052" w:rsidRDefault="00082A6E" w:rsidP="00C94052">
      <w:pPr>
        <w:pStyle w:val="DecisionParagraphs"/>
      </w:pPr>
    </w:p>
    <w:p w14:paraId="48A30F22" w14:textId="14D6A704" w:rsidR="00B0199C" w:rsidRPr="00C94052" w:rsidRDefault="001278A3" w:rsidP="00C94052">
      <w:pPr>
        <w:pStyle w:val="DecisionParagraphs"/>
      </w:pPr>
      <w:r w:rsidRPr="00C94052">
        <w:t>a)</w:t>
      </w:r>
      <w:r w:rsidR="00E95313" w:rsidRPr="00C94052">
        <w:tab/>
      </w:r>
      <w:proofErr w:type="spellStart"/>
      <w:r w:rsidR="00E06CBD" w:rsidRPr="00C94052">
        <w:t>dass</w:t>
      </w:r>
      <w:proofErr w:type="spellEnd"/>
      <w:r w:rsidR="00E06CBD" w:rsidRPr="00C94052">
        <w:t xml:space="preserve"> </w:t>
      </w:r>
      <w:proofErr w:type="spellStart"/>
      <w:r w:rsidR="00E06CBD" w:rsidRPr="00C94052">
        <w:t>es</w:t>
      </w:r>
      <w:proofErr w:type="spellEnd"/>
      <w:r w:rsidR="00E06CBD" w:rsidRPr="00C94052">
        <w:t xml:space="preserve"> </w:t>
      </w:r>
      <w:proofErr w:type="spellStart"/>
      <w:r w:rsidR="00E06CBD" w:rsidRPr="00C94052">
        <w:t>keine</w:t>
      </w:r>
      <w:proofErr w:type="spellEnd"/>
      <w:r w:rsidR="00E06CBD" w:rsidRPr="00C94052">
        <w:t xml:space="preserve"> </w:t>
      </w:r>
      <w:proofErr w:type="spellStart"/>
      <w:r w:rsidR="00E06CBD" w:rsidRPr="00C94052">
        <w:t>Entwicklungen</w:t>
      </w:r>
      <w:proofErr w:type="spellEnd"/>
      <w:r w:rsidR="00E06CBD" w:rsidRPr="00C94052">
        <w:t xml:space="preserve"> </w:t>
      </w:r>
      <w:proofErr w:type="spellStart"/>
      <w:r w:rsidR="00E06CBD" w:rsidRPr="00C94052">
        <w:t>betreffend</w:t>
      </w:r>
      <w:proofErr w:type="spellEnd"/>
      <w:r w:rsidR="00E06CBD" w:rsidRPr="00C94052">
        <w:t xml:space="preserve"> </w:t>
      </w:r>
      <w:proofErr w:type="spellStart"/>
      <w:r w:rsidR="00E06CBD" w:rsidRPr="00C94052">
        <w:t>eine</w:t>
      </w:r>
      <w:proofErr w:type="spellEnd"/>
      <w:r w:rsidR="00E06CBD" w:rsidRPr="00C94052">
        <w:t xml:space="preserve"> UPO</w:t>
      </w:r>
      <w:bookmarkStart w:id="5" w:name="_GoBack"/>
      <w:bookmarkEnd w:id="5"/>
      <w:r w:rsidR="00E06CBD" w:rsidRPr="00C94052">
        <w:t>V-</w:t>
      </w:r>
      <w:proofErr w:type="spellStart"/>
      <w:r w:rsidR="00E06CBD" w:rsidRPr="00C94052">
        <w:t>Suchfunktion</w:t>
      </w:r>
      <w:proofErr w:type="spellEnd"/>
      <w:r w:rsidR="00E06CBD" w:rsidRPr="00C94052">
        <w:t xml:space="preserve"> </w:t>
      </w:r>
      <w:proofErr w:type="spellStart"/>
      <w:r w:rsidR="00E06CBD" w:rsidRPr="00C94052">
        <w:t>für</w:t>
      </w:r>
      <w:proofErr w:type="spellEnd"/>
      <w:r w:rsidR="00E06CBD" w:rsidRPr="00C94052">
        <w:t xml:space="preserve"> </w:t>
      </w:r>
      <w:proofErr w:type="spellStart"/>
      <w:r w:rsidR="00E06CBD" w:rsidRPr="00C94052">
        <w:t>Ähnlichkeiten</w:t>
      </w:r>
      <w:proofErr w:type="spellEnd"/>
      <w:r w:rsidR="00E06CBD" w:rsidRPr="00C94052">
        <w:t xml:space="preserve"> </w:t>
      </w:r>
      <w:proofErr w:type="spellStart"/>
      <w:r w:rsidR="00E06CBD" w:rsidRPr="00C94052">
        <w:t>zum</w:t>
      </w:r>
      <w:proofErr w:type="spellEnd"/>
      <w:r w:rsidR="00E06CBD" w:rsidRPr="00C94052">
        <w:t xml:space="preserve"> </w:t>
      </w:r>
      <w:proofErr w:type="spellStart"/>
      <w:r w:rsidR="00E06CBD" w:rsidRPr="00C94052">
        <w:t>Zweck</w:t>
      </w:r>
      <w:proofErr w:type="spellEnd"/>
      <w:r w:rsidR="00E06CBD" w:rsidRPr="00C94052">
        <w:t xml:space="preserve"> der </w:t>
      </w:r>
      <w:proofErr w:type="spellStart"/>
      <w:r w:rsidR="00E06CBD" w:rsidRPr="00C94052">
        <w:t>Sortenbezeichnung</w:t>
      </w:r>
      <w:proofErr w:type="spellEnd"/>
      <w:r w:rsidR="00E06CBD" w:rsidRPr="00C94052">
        <w:t xml:space="preserve"> in der PLUTO-</w:t>
      </w:r>
      <w:proofErr w:type="spellStart"/>
      <w:r w:rsidR="00E06CBD" w:rsidRPr="00C94052">
        <w:t>Datenbank</w:t>
      </w:r>
      <w:proofErr w:type="spellEnd"/>
      <w:r w:rsidR="00E06CBD" w:rsidRPr="00C94052">
        <w:t xml:space="preserve"> </w:t>
      </w:r>
      <w:proofErr w:type="spellStart"/>
      <w:r w:rsidR="00E06CBD" w:rsidRPr="00C94052">
        <w:t>gegeben</w:t>
      </w:r>
      <w:proofErr w:type="spellEnd"/>
      <w:r w:rsidR="00E06CBD" w:rsidRPr="00C94052">
        <w:t xml:space="preserve"> hat</w:t>
      </w:r>
      <w:r w:rsidR="00E95313" w:rsidRPr="00C94052">
        <w:t xml:space="preserve">; </w:t>
      </w:r>
      <w:r w:rsidR="00DA6D2A" w:rsidRPr="00C94052">
        <w:t>und</w:t>
      </w:r>
    </w:p>
    <w:p w14:paraId="0FCAEA80" w14:textId="77777777" w:rsidR="00E95313" w:rsidRPr="00C94052" w:rsidRDefault="00E95313" w:rsidP="00C94052">
      <w:pPr>
        <w:pStyle w:val="DecisionParagraphs"/>
      </w:pPr>
    </w:p>
    <w:p w14:paraId="32886292" w14:textId="6388C8E2" w:rsidR="00B0199C" w:rsidRPr="00C94052" w:rsidRDefault="001278A3" w:rsidP="00C94052">
      <w:pPr>
        <w:pStyle w:val="DecisionParagraphs"/>
      </w:pPr>
      <w:r w:rsidRPr="00C94052">
        <w:t>b)</w:t>
      </w:r>
      <w:r w:rsidRPr="00C94052">
        <w:tab/>
      </w:r>
      <w:proofErr w:type="spellStart"/>
      <w:r w:rsidR="000333A2" w:rsidRPr="00C94052">
        <w:t>jegliche</w:t>
      </w:r>
      <w:proofErr w:type="spellEnd"/>
      <w:r w:rsidR="000333A2" w:rsidRPr="00C94052">
        <w:t xml:space="preserve"> </w:t>
      </w:r>
      <w:proofErr w:type="spellStart"/>
      <w:r w:rsidR="000333A2" w:rsidRPr="00C94052">
        <w:t>künftige</w:t>
      </w:r>
      <w:proofErr w:type="spellEnd"/>
      <w:r w:rsidR="000333A2" w:rsidRPr="00C94052">
        <w:t xml:space="preserve"> </w:t>
      </w:r>
      <w:proofErr w:type="spellStart"/>
      <w:r w:rsidR="000333A2" w:rsidRPr="00C94052">
        <w:t>Entwicklungen</w:t>
      </w:r>
      <w:proofErr w:type="spellEnd"/>
      <w:r w:rsidR="000333A2" w:rsidRPr="00C94052">
        <w:t xml:space="preserve"> ab </w:t>
      </w:r>
      <w:r w:rsidRPr="00C94052">
        <w:br/>
      </w:r>
      <w:r w:rsidR="000333A2" w:rsidRPr="00C94052">
        <w:t xml:space="preserve">2023 </w:t>
      </w:r>
      <w:proofErr w:type="spellStart"/>
      <w:r w:rsidR="000333A2" w:rsidRPr="00C94052">
        <w:t>betreffend</w:t>
      </w:r>
      <w:proofErr w:type="spellEnd"/>
      <w:r w:rsidR="000333A2" w:rsidRPr="00C94052">
        <w:t xml:space="preserve"> </w:t>
      </w:r>
      <w:proofErr w:type="spellStart"/>
      <w:r w:rsidR="000333A2" w:rsidRPr="00C94052">
        <w:t>ein</w:t>
      </w:r>
      <w:proofErr w:type="spellEnd"/>
      <w:r w:rsidR="000333A2" w:rsidRPr="00C94052">
        <w:t xml:space="preserve"> UPOV-</w:t>
      </w:r>
      <w:proofErr w:type="spellStart"/>
      <w:r w:rsidR="000333A2" w:rsidRPr="00C94052">
        <w:t>Suchinstrument</w:t>
      </w:r>
      <w:proofErr w:type="spellEnd"/>
      <w:r w:rsidR="000333A2" w:rsidRPr="00C94052">
        <w:t xml:space="preserve"> </w:t>
      </w:r>
      <w:proofErr w:type="spellStart"/>
      <w:r w:rsidR="000333A2" w:rsidRPr="00C94052">
        <w:t>für</w:t>
      </w:r>
      <w:proofErr w:type="spellEnd"/>
      <w:r w:rsidR="000333A2" w:rsidRPr="00C94052">
        <w:t xml:space="preserve"> </w:t>
      </w:r>
      <w:proofErr w:type="spellStart"/>
      <w:r w:rsidR="000333A2" w:rsidRPr="00C94052">
        <w:t>Ähnlichkeiten</w:t>
      </w:r>
      <w:proofErr w:type="spellEnd"/>
      <w:r w:rsidR="000333A2" w:rsidRPr="00C94052">
        <w:t xml:space="preserve"> </w:t>
      </w:r>
      <w:proofErr w:type="spellStart"/>
      <w:r w:rsidR="000333A2" w:rsidRPr="00C94052">
        <w:t>zum</w:t>
      </w:r>
      <w:proofErr w:type="spellEnd"/>
      <w:r w:rsidR="000333A2" w:rsidRPr="00C94052">
        <w:t xml:space="preserve"> </w:t>
      </w:r>
      <w:proofErr w:type="spellStart"/>
      <w:r w:rsidR="000333A2" w:rsidRPr="00C94052">
        <w:t>Zweck</w:t>
      </w:r>
      <w:proofErr w:type="spellEnd"/>
      <w:r w:rsidR="000333A2" w:rsidRPr="00C94052">
        <w:t xml:space="preserve"> der </w:t>
      </w:r>
      <w:proofErr w:type="spellStart"/>
      <w:r w:rsidR="000333A2" w:rsidRPr="00C94052">
        <w:t>Sortenbezeichnung</w:t>
      </w:r>
      <w:proofErr w:type="spellEnd"/>
      <w:r w:rsidR="000333A2" w:rsidRPr="00C94052">
        <w:t xml:space="preserve"> in das </w:t>
      </w:r>
      <w:proofErr w:type="spellStart"/>
      <w:r w:rsidR="000333A2" w:rsidRPr="00C94052">
        <w:t>Dokument</w:t>
      </w:r>
      <w:proofErr w:type="spellEnd"/>
      <w:r w:rsidR="000333A2" w:rsidRPr="00C94052">
        <w:t xml:space="preserve"> </w:t>
      </w:r>
      <w:proofErr w:type="spellStart"/>
      <w:r w:rsidR="000333A2" w:rsidRPr="00C94052">
        <w:t>aufgenommen</w:t>
      </w:r>
      <w:proofErr w:type="spellEnd"/>
      <w:r w:rsidR="00EF5974" w:rsidRPr="00C94052">
        <w:t xml:space="preserve"> </w:t>
      </w:r>
      <w:proofErr w:type="spellStart"/>
      <w:r w:rsidR="00EF5974" w:rsidRPr="00C94052">
        <w:t>werden</w:t>
      </w:r>
      <w:proofErr w:type="spellEnd"/>
      <w:r w:rsidR="000333A2" w:rsidRPr="00C94052">
        <w:t xml:space="preserve">, in </w:t>
      </w:r>
      <w:proofErr w:type="spellStart"/>
      <w:r w:rsidR="000333A2" w:rsidRPr="00C94052">
        <w:t>dem</w:t>
      </w:r>
      <w:proofErr w:type="spellEnd"/>
      <w:r w:rsidR="000333A2" w:rsidRPr="00C94052">
        <w:t xml:space="preserve"> </w:t>
      </w:r>
      <w:proofErr w:type="spellStart"/>
      <w:r w:rsidR="000333A2" w:rsidRPr="00C94052">
        <w:t>über</w:t>
      </w:r>
      <w:proofErr w:type="spellEnd"/>
      <w:r w:rsidR="000333A2" w:rsidRPr="00C94052">
        <w:t xml:space="preserve"> die </w:t>
      </w:r>
      <w:proofErr w:type="spellStart"/>
      <w:r w:rsidR="000333A2" w:rsidRPr="00C94052">
        <w:t>Entwicklungen</w:t>
      </w:r>
      <w:proofErr w:type="spellEnd"/>
      <w:r w:rsidR="000333A2" w:rsidRPr="00C94052">
        <w:t xml:space="preserve"> </w:t>
      </w:r>
      <w:proofErr w:type="spellStart"/>
      <w:r w:rsidR="000333A2" w:rsidRPr="00C94052">
        <w:t>betreffend</w:t>
      </w:r>
      <w:proofErr w:type="spellEnd"/>
      <w:r w:rsidR="000333A2" w:rsidRPr="00C94052">
        <w:t xml:space="preserve"> die PLUTO-</w:t>
      </w:r>
      <w:proofErr w:type="spellStart"/>
      <w:r w:rsidR="000333A2" w:rsidRPr="00C94052">
        <w:t>Datenbank</w:t>
      </w:r>
      <w:proofErr w:type="spellEnd"/>
      <w:r w:rsidR="000333A2" w:rsidRPr="00C94052">
        <w:t xml:space="preserve"> </w:t>
      </w:r>
      <w:proofErr w:type="spellStart"/>
      <w:r w:rsidR="000333A2" w:rsidRPr="00C94052">
        <w:t>berichtet</w:t>
      </w:r>
      <w:proofErr w:type="spellEnd"/>
      <w:r w:rsidR="000333A2" w:rsidRPr="00C94052">
        <w:t xml:space="preserve"> </w:t>
      </w:r>
      <w:proofErr w:type="spellStart"/>
      <w:r w:rsidR="000333A2" w:rsidRPr="00C94052">
        <w:t>wird</w:t>
      </w:r>
      <w:proofErr w:type="spellEnd"/>
      <w:r w:rsidR="002C0327" w:rsidRPr="00C94052">
        <w:t>.</w:t>
      </w:r>
    </w:p>
    <w:p w14:paraId="7DADCF10" w14:textId="2A516AF4" w:rsidR="00050E16" w:rsidRPr="00EF5974" w:rsidRDefault="00050E16" w:rsidP="001278A3">
      <w:pPr>
        <w:pStyle w:val="DecisionParagraphs"/>
        <w:rPr>
          <w:lang w:val="de-DE"/>
        </w:rPr>
      </w:pPr>
    </w:p>
    <w:p w14:paraId="1080E36B" w14:textId="10A59759" w:rsidR="00FF196A" w:rsidRPr="00EF5974" w:rsidRDefault="00FF196A" w:rsidP="001278A3">
      <w:pPr>
        <w:pStyle w:val="DecisionParagraphs"/>
        <w:rPr>
          <w:lang w:val="de-DE"/>
        </w:rPr>
      </w:pPr>
    </w:p>
    <w:p w14:paraId="3BABFD4F" w14:textId="77777777" w:rsidR="00FF196A" w:rsidRPr="00EF5974" w:rsidRDefault="00FF196A" w:rsidP="00050E16">
      <w:pPr>
        <w:rPr>
          <w:lang w:val="de-DE"/>
        </w:rPr>
      </w:pPr>
    </w:p>
    <w:p w14:paraId="353A3F00" w14:textId="77777777" w:rsidR="00B0199C" w:rsidRPr="001F2D0D" w:rsidRDefault="001278A3">
      <w:pPr>
        <w:jc w:val="right"/>
        <w:rPr>
          <w:lang w:val="de-DE"/>
        </w:rPr>
      </w:pPr>
      <w:r w:rsidRPr="00EF5974">
        <w:rPr>
          <w:lang w:val="de-DE"/>
        </w:rPr>
        <w:t>[Ende des Dokuments]</w:t>
      </w:r>
    </w:p>
    <w:sectPr w:rsidR="00B0199C" w:rsidRPr="001F2D0D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FFF2" w14:textId="77777777" w:rsidR="00A21584" w:rsidRDefault="00A21584" w:rsidP="006655D3">
      <w:r>
        <w:separator/>
      </w:r>
    </w:p>
    <w:p w14:paraId="5898E086" w14:textId="77777777" w:rsidR="00A21584" w:rsidRDefault="00A21584" w:rsidP="006655D3"/>
    <w:p w14:paraId="7BEA4706" w14:textId="77777777" w:rsidR="00A21584" w:rsidRDefault="00A21584" w:rsidP="006655D3"/>
  </w:endnote>
  <w:endnote w:type="continuationSeparator" w:id="0">
    <w:p w14:paraId="377E0762" w14:textId="77777777" w:rsidR="00A21584" w:rsidRDefault="00A21584" w:rsidP="006655D3">
      <w:r>
        <w:separator/>
      </w:r>
    </w:p>
    <w:p w14:paraId="78EE17A9" w14:textId="77777777" w:rsidR="00A21584" w:rsidRDefault="00A215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610E9F29" w14:textId="77777777" w:rsidR="00A21584" w:rsidRPr="00294751" w:rsidRDefault="00A21584" w:rsidP="006655D3">
      <w:pPr>
        <w:rPr>
          <w:lang w:val="fr-FR"/>
        </w:rPr>
      </w:pPr>
    </w:p>
    <w:p w14:paraId="08FCCFF9" w14:textId="77777777" w:rsidR="00A21584" w:rsidRPr="00294751" w:rsidRDefault="00A21584" w:rsidP="006655D3">
      <w:pPr>
        <w:rPr>
          <w:lang w:val="fr-FR"/>
        </w:rPr>
      </w:pPr>
    </w:p>
  </w:endnote>
  <w:endnote w:type="continuationNotice" w:id="1">
    <w:p w14:paraId="0ED70CB6" w14:textId="77777777" w:rsidR="00A21584" w:rsidRDefault="00A21584">
      <w:pPr>
        <w:rPr>
          <w:lang w:val="fr-FR"/>
        </w:rPr>
      </w:pPr>
      <w:r w:rsidRPr="00294751">
        <w:rPr>
          <w:lang w:val="fr-FR"/>
        </w:rPr>
        <w:t>(Suite de la note page suivante)</w:t>
      </w:r>
    </w:p>
    <w:p w14:paraId="6B0F6ACC" w14:textId="77777777" w:rsidR="00A21584" w:rsidRPr="00294751" w:rsidRDefault="00A21584" w:rsidP="006655D3">
      <w:pPr>
        <w:rPr>
          <w:lang w:val="fr-FR"/>
        </w:rPr>
      </w:pPr>
    </w:p>
    <w:p w14:paraId="4980F54B" w14:textId="77777777" w:rsidR="00A21584" w:rsidRPr="00294751" w:rsidRDefault="00A215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4C384" w14:textId="77777777" w:rsidR="00A21584" w:rsidRDefault="00A21584" w:rsidP="006655D3">
      <w:r>
        <w:separator/>
      </w:r>
    </w:p>
  </w:footnote>
  <w:footnote w:type="continuationSeparator" w:id="0">
    <w:p w14:paraId="0B05C0AC" w14:textId="77777777" w:rsidR="00A21584" w:rsidRDefault="00A21584" w:rsidP="006655D3">
      <w:r>
        <w:separator/>
      </w:r>
    </w:p>
  </w:footnote>
  <w:footnote w:type="continuationNotice" w:id="1">
    <w:p w14:paraId="5650EDEC" w14:textId="77777777" w:rsidR="00A21584" w:rsidRPr="00AB530F" w:rsidRDefault="00A215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98676" w14:textId="77777777" w:rsidR="00B0199C" w:rsidRDefault="001278A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CAJ/79/6</w:t>
    </w:r>
    <w:r w:rsidR="00A53BEB">
      <w:rPr>
        <w:rStyle w:val="PageNumber"/>
        <w:lang w:val="en-US"/>
      </w:rPr>
      <w:t>, TC/58/INF/7</w:t>
    </w:r>
  </w:p>
  <w:p w14:paraId="310830CA" w14:textId="6B4CD3C6" w:rsidR="00B0199C" w:rsidRDefault="001278A3">
    <w:pPr>
      <w:pStyle w:val="Header"/>
      <w:rPr>
        <w:lang w:val="en-US"/>
      </w:rPr>
    </w:pP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9405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6B31842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65E05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01698"/>
    <w:multiLevelType w:val="hybridMultilevel"/>
    <w:tmpl w:val="B06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B2"/>
    <w:rsid w:val="00010CF3"/>
    <w:rsid w:val="00011E27"/>
    <w:rsid w:val="000148BC"/>
    <w:rsid w:val="00017E38"/>
    <w:rsid w:val="00024AB8"/>
    <w:rsid w:val="00030854"/>
    <w:rsid w:val="000333A2"/>
    <w:rsid w:val="00036028"/>
    <w:rsid w:val="0004198B"/>
    <w:rsid w:val="00044642"/>
    <w:rsid w:val="000446B9"/>
    <w:rsid w:val="00047E21"/>
    <w:rsid w:val="00050E16"/>
    <w:rsid w:val="00051F54"/>
    <w:rsid w:val="00056A02"/>
    <w:rsid w:val="00060AAC"/>
    <w:rsid w:val="00060DF9"/>
    <w:rsid w:val="00082A6E"/>
    <w:rsid w:val="00085505"/>
    <w:rsid w:val="000B5CC1"/>
    <w:rsid w:val="000C0FD7"/>
    <w:rsid w:val="000C4E25"/>
    <w:rsid w:val="000C7021"/>
    <w:rsid w:val="000D6BBC"/>
    <w:rsid w:val="000D7780"/>
    <w:rsid w:val="000E4CA0"/>
    <w:rsid w:val="000E636A"/>
    <w:rsid w:val="000E791B"/>
    <w:rsid w:val="000F2F11"/>
    <w:rsid w:val="00100A5F"/>
    <w:rsid w:val="00104719"/>
    <w:rsid w:val="00105929"/>
    <w:rsid w:val="00110BED"/>
    <w:rsid w:val="00110C36"/>
    <w:rsid w:val="001131D5"/>
    <w:rsid w:val="00114547"/>
    <w:rsid w:val="001261D1"/>
    <w:rsid w:val="001278A3"/>
    <w:rsid w:val="001352EA"/>
    <w:rsid w:val="00141DB8"/>
    <w:rsid w:val="001611CF"/>
    <w:rsid w:val="00172084"/>
    <w:rsid w:val="001723F5"/>
    <w:rsid w:val="001732E0"/>
    <w:rsid w:val="0017474A"/>
    <w:rsid w:val="001758C6"/>
    <w:rsid w:val="00182B99"/>
    <w:rsid w:val="001A016D"/>
    <w:rsid w:val="001C1525"/>
    <w:rsid w:val="001E11F1"/>
    <w:rsid w:val="001F2D0D"/>
    <w:rsid w:val="00206A81"/>
    <w:rsid w:val="0021332C"/>
    <w:rsid w:val="00213982"/>
    <w:rsid w:val="00224EA0"/>
    <w:rsid w:val="002306C1"/>
    <w:rsid w:val="00230E34"/>
    <w:rsid w:val="0023639A"/>
    <w:rsid w:val="0024416D"/>
    <w:rsid w:val="00260355"/>
    <w:rsid w:val="00265225"/>
    <w:rsid w:val="00271911"/>
    <w:rsid w:val="00273187"/>
    <w:rsid w:val="002800A0"/>
    <w:rsid w:val="002801B3"/>
    <w:rsid w:val="00281060"/>
    <w:rsid w:val="00283CBA"/>
    <w:rsid w:val="00285BD0"/>
    <w:rsid w:val="00286A41"/>
    <w:rsid w:val="002940E8"/>
    <w:rsid w:val="00294751"/>
    <w:rsid w:val="002975E4"/>
    <w:rsid w:val="002A6E50"/>
    <w:rsid w:val="002B4298"/>
    <w:rsid w:val="002B7A36"/>
    <w:rsid w:val="002C0327"/>
    <w:rsid w:val="002C256A"/>
    <w:rsid w:val="002C622E"/>
    <w:rsid w:val="002D5226"/>
    <w:rsid w:val="002F217F"/>
    <w:rsid w:val="00305A7F"/>
    <w:rsid w:val="003074DD"/>
    <w:rsid w:val="003152FE"/>
    <w:rsid w:val="00327436"/>
    <w:rsid w:val="00341D57"/>
    <w:rsid w:val="00344BD6"/>
    <w:rsid w:val="0035528D"/>
    <w:rsid w:val="00361821"/>
    <w:rsid w:val="00361E9E"/>
    <w:rsid w:val="00371AB8"/>
    <w:rsid w:val="003753EE"/>
    <w:rsid w:val="003A0835"/>
    <w:rsid w:val="003A5AAF"/>
    <w:rsid w:val="003B700A"/>
    <w:rsid w:val="003C7FBE"/>
    <w:rsid w:val="003D227C"/>
    <w:rsid w:val="003D2B4D"/>
    <w:rsid w:val="003F37F5"/>
    <w:rsid w:val="0041141A"/>
    <w:rsid w:val="00444A88"/>
    <w:rsid w:val="0046081C"/>
    <w:rsid w:val="00474DA4"/>
    <w:rsid w:val="00475AD7"/>
    <w:rsid w:val="00476B4D"/>
    <w:rsid w:val="00477639"/>
    <w:rsid w:val="004805FA"/>
    <w:rsid w:val="00481217"/>
    <w:rsid w:val="004935D2"/>
    <w:rsid w:val="004946D4"/>
    <w:rsid w:val="004A2E10"/>
    <w:rsid w:val="004A3347"/>
    <w:rsid w:val="004A5413"/>
    <w:rsid w:val="004A7DB2"/>
    <w:rsid w:val="004B1215"/>
    <w:rsid w:val="004D047D"/>
    <w:rsid w:val="004D6EF9"/>
    <w:rsid w:val="004F1E9E"/>
    <w:rsid w:val="004F305A"/>
    <w:rsid w:val="004F5F59"/>
    <w:rsid w:val="00500166"/>
    <w:rsid w:val="00512164"/>
    <w:rsid w:val="00520297"/>
    <w:rsid w:val="00532E27"/>
    <w:rsid w:val="005338F9"/>
    <w:rsid w:val="00533C70"/>
    <w:rsid w:val="0054281C"/>
    <w:rsid w:val="00544581"/>
    <w:rsid w:val="0055268D"/>
    <w:rsid w:val="00575DE2"/>
    <w:rsid w:val="00576BE4"/>
    <w:rsid w:val="005779DB"/>
    <w:rsid w:val="0058575C"/>
    <w:rsid w:val="005964D0"/>
    <w:rsid w:val="005A2605"/>
    <w:rsid w:val="005A400A"/>
    <w:rsid w:val="005B269D"/>
    <w:rsid w:val="005B6AC0"/>
    <w:rsid w:val="005E4B5A"/>
    <w:rsid w:val="005F7B92"/>
    <w:rsid w:val="00612379"/>
    <w:rsid w:val="006153B6"/>
    <w:rsid w:val="0061555F"/>
    <w:rsid w:val="006245ED"/>
    <w:rsid w:val="00636CA6"/>
    <w:rsid w:val="00641200"/>
    <w:rsid w:val="006427E9"/>
    <w:rsid w:val="00645CA8"/>
    <w:rsid w:val="00646F3B"/>
    <w:rsid w:val="006655D3"/>
    <w:rsid w:val="00667404"/>
    <w:rsid w:val="00687EB4"/>
    <w:rsid w:val="00695C56"/>
    <w:rsid w:val="006A5CDE"/>
    <w:rsid w:val="006A644A"/>
    <w:rsid w:val="006B17D2"/>
    <w:rsid w:val="006B288E"/>
    <w:rsid w:val="006C224E"/>
    <w:rsid w:val="006C7389"/>
    <w:rsid w:val="006D693A"/>
    <w:rsid w:val="006D780A"/>
    <w:rsid w:val="007120A9"/>
    <w:rsid w:val="0071271E"/>
    <w:rsid w:val="00727789"/>
    <w:rsid w:val="00732DEC"/>
    <w:rsid w:val="007338E6"/>
    <w:rsid w:val="00735BD5"/>
    <w:rsid w:val="0074083C"/>
    <w:rsid w:val="007451EC"/>
    <w:rsid w:val="00751613"/>
    <w:rsid w:val="00751D17"/>
    <w:rsid w:val="00753EE9"/>
    <w:rsid w:val="007556F6"/>
    <w:rsid w:val="00760EEF"/>
    <w:rsid w:val="00775D78"/>
    <w:rsid w:val="00777EE5"/>
    <w:rsid w:val="00784836"/>
    <w:rsid w:val="0079023E"/>
    <w:rsid w:val="007A1BA4"/>
    <w:rsid w:val="007A2854"/>
    <w:rsid w:val="007C1D92"/>
    <w:rsid w:val="007C4CB9"/>
    <w:rsid w:val="007D0B9D"/>
    <w:rsid w:val="007D19B0"/>
    <w:rsid w:val="007F498F"/>
    <w:rsid w:val="007F5543"/>
    <w:rsid w:val="0080679D"/>
    <w:rsid w:val="008108B0"/>
    <w:rsid w:val="00811B20"/>
    <w:rsid w:val="00812609"/>
    <w:rsid w:val="008211B5"/>
    <w:rsid w:val="0082296E"/>
    <w:rsid w:val="00824099"/>
    <w:rsid w:val="00846D7C"/>
    <w:rsid w:val="008564AB"/>
    <w:rsid w:val="00867AC1"/>
    <w:rsid w:val="008751DE"/>
    <w:rsid w:val="00890DF8"/>
    <w:rsid w:val="008A0ADE"/>
    <w:rsid w:val="008A1D08"/>
    <w:rsid w:val="008A63D3"/>
    <w:rsid w:val="008A743F"/>
    <w:rsid w:val="008C0446"/>
    <w:rsid w:val="008C0970"/>
    <w:rsid w:val="008D0BC5"/>
    <w:rsid w:val="008D2CF7"/>
    <w:rsid w:val="00900C26"/>
    <w:rsid w:val="0090197F"/>
    <w:rsid w:val="00903264"/>
    <w:rsid w:val="00906DDC"/>
    <w:rsid w:val="009168C7"/>
    <w:rsid w:val="00924EBB"/>
    <w:rsid w:val="00934E09"/>
    <w:rsid w:val="00936253"/>
    <w:rsid w:val="00940D46"/>
    <w:rsid w:val="009413F1"/>
    <w:rsid w:val="009455B8"/>
    <w:rsid w:val="009457CE"/>
    <w:rsid w:val="00952DD4"/>
    <w:rsid w:val="009561F4"/>
    <w:rsid w:val="00965AE7"/>
    <w:rsid w:val="00970FED"/>
    <w:rsid w:val="00992D82"/>
    <w:rsid w:val="00993719"/>
    <w:rsid w:val="00997029"/>
    <w:rsid w:val="009A2F4F"/>
    <w:rsid w:val="009A7339"/>
    <w:rsid w:val="009B440E"/>
    <w:rsid w:val="009D690D"/>
    <w:rsid w:val="009E65B6"/>
    <w:rsid w:val="009F0A51"/>
    <w:rsid w:val="009F1D4F"/>
    <w:rsid w:val="009F77CF"/>
    <w:rsid w:val="00A21584"/>
    <w:rsid w:val="00A24C10"/>
    <w:rsid w:val="00A25382"/>
    <w:rsid w:val="00A373EF"/>
    <w:rsid w:val="00A42AC3"/>
    <w:rsid w:val="00A430CF"/>
    <w:rsid w:val="00A53BEB"/>
    <w:rsid w:val="00A54309"/>
    <w:rsid w:val="00A610A9"/>
    <w:rsid w:val="00A80F2A"/>
    <w:rsid w:val="00A81119"/>
    <w:rsid w:val="00A90C09"/>
    <w:rsid w:val="00A9381F"/>
    <w:rsid w:val="00A96C33"/>
    <w:rsid w:val="00AB2B93"/>
    <w:rsid w:val="00AB530F"/>
    <w:rsid w:val="00AB664D"/>
    <w:rsid w:val="00AB7E5B"/>
    <w:rsid w:val="00AC2883"/>
    <w:rsid w:val="00AC3594"/>
    <w:rsid w:val="00AD6C62"/>
    <w:rsid w:val="00AE0EF1"/>
    <w:rsid w:val="00AE2937"/>
    <w:rsid w:val="00B0199C"/>
    <w:rsid w:val="00B07301"/>
    <w:rsid w:val="00B11F3E"/>
    <w:rsid w:val="00B14CBC"/>
    <w:rsid w:val="00B21C15"/>
    <w:rsid w:val="00B224DE"/>
    <w:rsid w:val="00B324D4"/>
    <w:rsid w:val="00B4517A"/>
    <w:rsid w:val="00B46575"/>
    <w:rsid w:val="00B519B2"/>
    <w:rsid w:val="00B61777"/>
    <w:rsid w:val="00B622E6"/>
    <w:rsid w:val="00B71BB6"/>
    <w:rsid w:val="00B75C1A"/>
    <w:rsid w:val="00B83E82"/>
    <w:rsid w:val="00B84BBD"/>
    <w:rsid w:val="00BA43FB"/>
    <w:rsid w:val="00BC127D"/>
    <w:rsid w:val="00BC18AB"/>
    <w:rsid w:val="00BC1FE6"/>
    <w:rsid w:val="00BC44AD"/>
    <w:rsid w:val="00BD6D04"/>
    <w:rsid w:val="00BE262A"/>
    <w:rsid w:val="00BF3156"/>
    <w:rsid w:val="00C026BF"/>
    <w:rsid w:val="00C061B6"/>
    <w:rsid w:val="00C2446C"/>
    <w:rsid w:val="00C36AE5"/>
    <w:rsid w:val="00C41F17"/>
    <w:rsid w:val="00C46EA2"/>
    <w:rsid w:val="00C527FA"/>
    <w:rsid w:val="00C5280D"/>
    <w:rsid w:val="00C53EB3"/>
    <w:rsid w:val="00C5791C"/>
    <w:rsid w:val="00C66290"/>
    <w:rsid w:val="00C72B7A"/>
    <w:rsid w:val="00C77BE9"/>
    <w:rsid w:val="00C94052"/>
    <w:rsid w:val="00C96CD3"/>
    <w:rsid w:val="00C973F2"/>
    <w:rsid w:val="00CA304C"/>
    <w:rsid w:val="00CA3D59"/>
    <w:rsid w:val="00CA5C02"/>
    <w:rsid w:val="00CA774A"/>
    <w:rsid w:val="00CB0F6B"/>
    <w:rsid w:val="00CB4921"/>
    <w:rsid w:val="00CC11B0"/>
    <w:rsid w:val="00CC2841"/>
    <w:rsid w:val="00CE662D"/>
    <w:rsid w:val="00CF1330"/>
    <w:rsid w:val="00CF7E36"/>
    <w:rsid w:val="00D3371D"/>
    <w:rsid w:val="00D3708D"/>
    <w:rsid w:val="00D37162"/>
    <w:rsid w:val="00D40426"/>
    <w:rsid w:val="00D57C96"/>
    <w:rsid w:val="00D57D18"/>
    <w:rsid w:val="00D70E65"/>
    <w:rsid w:val="00D86DF2"/>
    <w:rsid w:val="00D91203"/>
    <w:rsid w:val="00D95174"/>
    <w:rsid w:val="00DA4973"/>
    <w:rsid w:val="00DA65E3"/>
    <w:rsid w:val="00DA6D2A"/>
    <w:rsid w:val="00DA6F36"/>
    <w:rsid w:val="00DB4181"/>
    <w:rsid w:val="00DB596E"/>
    <w:rsid w:val="00DB7773"/>
    <w:rsid w:val="00DC00EA"/>
    <w:rsid w:val="00DC3802"/>
    <w:rsid w:val="00DC7306"/>
    <w:rsid w:val="00DD6208"/>
    <w:rsid w:val="00DF744D"/>
    <w:rsid w:val="00DF7E99"/>
    <w:rsid w:val="00E0206B"/>
    <w:rsid w:val="00E06CBD"/>
    <w:rsid w:val="00E07D87"/>
    <w:rsid w:val="00E249C8"/>
    <w:rsid w:val="00E32F7E"/>
    <w:rsid w:val="00E35534"/>
    <w:rsid w:val="00E36235"/>
    <w:rsid w:val="00E47476"/>
    <w:rsid w:val="00E5267B"/>
    <w:rsid w:val="00E559F0"/>
    <w:rsid w:val="00E63C0E"/>
    <w:rsid w:val="00E66AAA"/>
    <w:rsid w:val="00E72D49"/>
    <w:rsid w:val="00E7593C"/>
    <w:rsid w:val="00E7678A"/>
    <w:rsid w:val="00E77261"/>
    <w:rsid w:val="00E9290F"/>
    <w:rsid w:val="00E935F1"/>
    <w:rsid w:val="00E94A81"/>
    <w:rsid w:val="00E95313"/>
    <w:rsid w:val="00EA1FFB"/>
    <w:rsid w:val="00EB048E"/>
    <w:rsid w:val="00EB484F"/>
    <w:rsid w:val="00EB4E9C"/>
    <w:rsid w:val="00EE34DF"/>
    <w:rsid w:val="00EF2F89"/>
    <w:rsid w:val="00EF5974"/>
    <w:rsid w:val="00F03E98"/>
    <w:rsid w:val="00F1237A"/>
    <w:rsid w:val="00F17E30"/>
    <w:rsid w:val="00F22CBD"/>
    <w:rsid w:val="00F24590"/>
    <w:rsid w:val="00F272F1"/>
    <w:rsid w:val="00F30D4B"/>
    <w:rsid w:val="00F31412"/>
    <w:rsid w:val="00F43538"/>
    <w:rsid w:val="00F45372"/>
    <w:rsid w:val="00F560F7"/>
    <w:rsid w:val="00F6334D"/>
    <w:rsid w:val="00F63599"/>
    <w:rsid w:val="00F71781"/>
    <w:rsid w:val="00F7304D"/>
    <w:rsid w:val="00FA49AB"/>
    <w:rsid w:val="00FC5FD0"/>
    <w:rsid w:val="00FD2EBD"/>
    <w:rsid w:val="00FE39C7"/>
    <w:rsid w:val="00FF196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E7908"/>
  <w15:docId w15:val="{00C142D3-D77F-4EEA-AAE6-109289A6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Default">
    <w:name w:val="Default"/>
    <w:rsid w:val="00494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46D4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4F5F59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7F55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5543"/>
  </w:style>
  <w:style w:type="character" w:customStyle="1" w:styleId="CommentTextChar">
    <w:name w:val="Comment Text Char"/>
    <w:basedOn w:val="DefaultParagraphFont"/>
    <w:link w:val="CommentText"/>
    <w:semiHidden/>
    <w:rsid w:val="007F55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554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31AE-6055-4FB1-B538-A6E4EBD1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CAJ/79/6</vt:lpstr>
    </vt:vector>
  </TitlesOfParts>
  <Company>UPOV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CAJ/79/6</dc:title>
  <dc:creator>SANCHEZ VIZCAINO GOMEZ Rosa Maria</dc:creator>
  <cp:keywords>, docId:34CA37BF470AB5BCBD8C81A7E37A01E3</cp:keywords>
  <cp:lastModifiedBy>NICOLO Laurianne</cp:lastModifiedBy>
  <cp:revision>9</cp:revision>
  <cp:lastPrinted>2022-09-20T15:39:00Z</cp:lastPrinted>
  <dcterms:created xsi:type="dcterms:W3CDTF">2022-09-20T15:40:00Z</dcterms:created>
  <dcterms:modified xsi:type="dcterms:W3CDTF">2022-09-26T07:44:00Z</dcterms:modified>
</cp:coreProperties>
</file>